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27B0" w:rsidRPr="00FB27B0" w:rsidRDefault="00FB27B0" w:rsidP="00FB27B0">
      <w:pPr>
        <w:rPr>
          <w:b/>
          <w:i/>
          <w:sz w:val="40"/>
          <w:szCs w:val="56"/>
          <w:u w:val="single"/>
        </w:rPr>
      </w:pPr>
      <w:r w:rsidRPr="00FB27B0">
        <w:rPr>
          <w:b/>
          <w:i/>
          <w:sz w:val="40"/>
          <w:szCs w:val="56"/>
          <w:u w:val="single"/>
        </w:rPr>
        <w:t>МБОУ «Гунакаринская оош» Дахадаевский район</w:t>
      </w:r>
    </w:p>
    <w:p w:rsidR="00FB27B0" w:rsidRPr="00FB27B0" w:rsidRDefault="00FB27B0" w:rsidP="00FB27B0">
      <w:pPr>
        <w:tabs>
          <w:tab w:val="left" w:pos="4296"/>
        </w:tabs>
        <w:ind w:left="-851" w:firstLine="851"/>
        <w:rPr>
          <w:sz w:val="36"/>
          <w:szCs w:val="36"/>
        </w:rPr>
      </w:pPr>
      <w:r w:rsidRPr="00FB27B0">
        <w:rPr>
          <w:b/>
          <w:sz w:val="36"/>
          <w:szCs w:val="36"/>
        </w:rPr>
        <w:tab/>
      </w:r>
    </w:p>
    <w:p w:rsidR="00FB27B0" w:rsidRPr="00FB27B0" w:rsidRDefault="00FB27B0" w:rsidP="00FB27B0">
      <w:pPr>
        <w:tabs>
          <w:tab w:val="left" w:pos="4128"/>
          <w:tab w:val="left" w:pos="6456"/>
        </w:tabs>
        <w:ind w:left="-851" w:firstLine="851"/>
        <w:rPr>
          <w:sz w:val="32"/>
          <w:szCs w:val="36"/>
        </w:rPr>
      </w:pPr>
      <w:r w:rsidRPr="00FB27B0">
        <w:rPr>
          <w:b/>
          <w:sz w:val="32"/>
          <w:szCs w:val="36"/>
        </w:rPr>
        <w:t xml:space="preserve">         Согласовано</w:t>
      </w:r>
      <w:r w:rsidRPr="00FB27B0">
        <w:rPr>
          <w:b/>
          <w:sz w:val="32"/>
          <w:szCs w:val="36"/>
        </w:rPr>
        <w:tab/>
        <w:t xml:space="preserve">                     Утверждаю</w:t>
      </w:r>
    </w:p>
    <w:p w:rsidR="00FB27B0" w:rsidRPr="00FB27B0" w:rsidRDefault="00FB27B0" w:rsidP="00FB27B0">
      <w:pPr>
        <w:tabs>
          <w:tab w:val="left" w:pos="3288"/>
          <w:tab w:val="left" w:pos="6456"/>
        </w:tabs>
        <w:ind w:left="-851" w:firstLine="851"/>
        <w:rPr>
          <w:sz w:val="28"/>
          <w:szCs w:val="32"/>
        </w:rPr>
      </w:pPr>
      <w:r w:rsidRPr="00FB27B0">
        <w:rPr>
          <w:sz w:val="28"/>
          <w:szCs w:val="32"/>
        </w:rPr>
        <w:t xml:space="preserve">         Зам директора</w:t>
      </w:r>
      <w:r w:rsidRPr="00FB27B0">
        <w:rPr>
          <w:sz w:val="28"/>
          <w:szCs w:val="32"/>
        </w:rPr>
        <w:tab/>
        <w:t xml:space="preserve">                                       Директор</w:t>
      </w:r>
    </w:p>
    <w:p w:rsidR="00FB27B0" w:rsidRPr="00FB27B0" w:rsidRDefault="00FB27B0" w:rsidP="00FB27B0">
      <w:pPr>
        <w:tabs>
          <w:tab w:val="left" w:pos="3288"/>
          <w:tab w:val="left" w:pos="6456"/>
        </w:tabs>
        <w:ind w:left="-851" w:firstLine="851"/>
        <w:rPr>
          <w:sz w:val="28"/>
          <w:szCs w:val="32"/>
        </w:rPr>
      </w:pPr>
      <w:r w:rsidRPr="00FB27B0">
        <w:rPr>
          <w:sz w:val="28"/>
          <w:szCs w:val="32"/>
        </w:rPr>
        <w:t xml:space="preserve">        Маммаев  М.  Г.      </w:t>
      </w:r>
      <w:r w:rsidRPr="00FB27B0">
        <w:rPr>
          <w:sz w:val="28"/>
          <w:szCs w:val="32"/>
        </w:rPr>
        <w:tab/>
        <w:t xml:space="preserve">                                   Нухкадиев Н. М.</w:t>
      </w:r>
    </w:p>
    <w:p w:rsidR="00FB27B0" w:rsidRPr="00FB27B0" w:rsidRDefault="00FB27B0" w:rsidP="00FB27B0">
      <w:pPr>
        <w:tabs>
          <w:tab w:val="left" w:pos="708"/>
          <w:tab w:val="left" w:pos="1416"/>
          <w:tab w:val="left" w:pos="2124"/>
          <w:tab w:val="left" w:pos="2832"/>
        </w:tabs>
        <w:ind w:left="-851" w:firstLine="851"/>
        <w:rPr>
          <w:sz w:val="28"/>
          <w:szCs w:val="32"/>
        </w:rPr>
      </w:pPr>
      <w:r w:rsidRPr="00FB27B0">
        <w:rPr>
          <w:sz w:val="28"/>
          <w:szCs w:val="32"/>
        </w:rPr>
        <w:t xml:space="preserve">       «___»__________                                               «___»___________</w:t>
      </w:r>
    </w:p>
    <w:p w:rsidR="00FB27B0" w:rsidRPr="00FB27B0" w:rsidRDefault="00FB27B0" w:rsidP="00FB27B0">
      <w:pPr>
        <w:tabs>
          <w:tab w:val="left" w:pos="708"/>
          <w:tab w:val="left" w:pos="1416"/>
          <w:tab w:val="left" w:pos="2124"/>
          <w:tab w:val="left" w:pos="2832"/>
        </w:tabs>
        <w:ind w:left="-851" w:firstLine="851"/>
        <w:rPr>
          <w:sz w:val="28"/>
          <w:szCs w:val="32"/>
        </w:rPr>
      </w:pPr>
      <w:r w:rsidRPr="00FB27B0">
        <w:rPr>
          <w:sz w:val="28"/>
          <w:szCs w:val="32"/>
        </w:rPr>
        <w:t xml:space="preserve">       _____________                                                     _____________</w:t>
      </w:r>
    </w:p>
    <w:p w:rsidR="00FB27B0" w:rsidRPr="00FB27B0" w:rsidRDefault="00FB27B0" w:rsidP="00FB27B0">
      <w:pPr>
        <w:tabs>
          <w:tab w:val="left" w:pos="8712"/>
        </w:tabs>
        <w:ind w:left="-851" w:firstLine="851"/>
        <w:rPr>
          <w:sz w:val="28"/>
          <w:szCs w:val="32"/>
        </w:rPr>
      </w:pPr>
      <w:r w:rsidRPr="00FB27B0">
        <w:rPr>
          <w:sz w:val="28"/>
          <w:szCs w:val="32"/>
        </w:rPr>
        <w:t xml:space="preserve">    </w:t>
      </w:r>
      <w:r w:rsidRPr="00FB27B0">
        <w:rPr>
          <w:sz w:val="28"/>
          <w:szCs w:val="32"/>
        </w:rPr>
        <w:tab/>
      </w:r>
    </w:p>
    <w:p w:rsidR="00FB27B0" w:rsidRDefault="00FB27B0" w:rsidP="00FB27B0">
      <w:pPr>
        <w:ind w:left="-851" w:firstLine="851"/>
        <w:rPr>
          <w:sz w:val="36"/>
          <w:szCs w:val="36"/>
        </w:rPr>
      </w:pPr>
    </w:p>
    <w:p w:rsidR="00FB27B0" w:rsidRDefault="00FB27B0" w:rsidP="00FB27B0">
      <w:pPr>
        <w:ind w:left="-851" w:firstLine="851"/>
        <w:rPr>
          <w:sz w:val="36"/>
          <w:szCs w:val="36"/>
        </w:rPr>
      </w:pPr>
    </w:p>
    <w:p w:rsidR="00FB27B0" w:rsidRDefault="00FB27B0" w:rsidP="00FB27B0">
      <w:pPr>
        <w:ind w:left="-851" w:firstLine="851"/>
        <w:rPr>
          <w:sz w:val="36"/>
          <w:szCs w:val="36"/>
        </w:rPr>
      </w:pPr>
    </w:p>
    <w:p w:rsidR="00FB27B0" w:rsidRDefault="00FB27B0" w:rsidP="00FB27B0">
      <w:pPr>
        <w:ind w:left="-851" w:firstLine="851"/>
        <w:rPr>
          <w:sz w:val="36"/>
          <w:szCs w:val="36"/>
        </w:rPr>
      </w:pPr>
    </w:p>
    <w:p w:rsidR="00FB27B0" w:rsidRPr="00FB27B0" w:rsidRDefault="00FB27B0" w:rsidP="00FB27B0">
      <w:pPr>
        <w:ind w:left="-851" w:firstLine="851"/>
        <w:rPr>
          <w:sz w:val="36"/>
          <w:szCs w:val="36"/>
        </w:rPr>
      </w:pPr>
    </w:p>
    <w:p w:rsidR="00FB27B0" w:rsidRDefault="00FB27B0" w:rsidP="00FB27B0">
      <w:pPr>
        <w:ind w:left="-851" w:firstLine="851"/>
        <w:rPr>
          <w:sz w:val="40"/>
          <w:szCs w:val="72"/>
        </w:rPr>
      </w:pPr>
      <w:r w:rsidRPr="00FB27B0">
        <w:rPr>
          <w:sz w:val="72"/>
          <w:szCs w:val="72"/>
        </w:rPr>
        <w:t xml:space="preserve">                   </w:t>
      </w:r>
      <w:r w:rsidRPr="00FB27B0">
        <w:rPr>
          <w:sz w:val="32"/>
          <w:szCs w:val="72"/>
        </w:rPr>
        <w:t>Рабочая программа</w:t>
      </w:r>
    </w:p>
    <w:p w:rsidR="00FB27B0" w:rsidRDefault="00FB27B0" w:rsidP="00FB27B0">
      <w:pPr>
        <w:ind w:left="-851" w:firstLine="851"/>
        <w:rPr>
          <w:sz w:val="32"/>
          <w:szCs w:val="48"/>
        </w:rPr>
      </w:pPr>
      <w:r w:rsidRPr="00FB27B0">
        <w:rPr>
          <w:b/>
          <w:sz w:val="32"/>
          <w:szCs w:val="48"/>
        </w:rPr>
        <w:t xml:space="preserve"> </w:t>
      </w:r>
      <w:r w:rsidRPr="00FB27B0">
        <w:rPr>
          <w:sz w:val="32"/>
          <w:szCs w:val="48"/>
        </w:rPr>
        <w:t xml:space="preserve">                                      </w:t>
      </w:r>
    </w:p>
    <w:p w:rsidR="00FB27B0" w:rsidRPr="00FB27B0" w:rsidRDefault="00FB27B0" w:rsidP="00FB27B0">
      <w:pPr>
        <w:ind w:left="-851" w:firstLine="851"/>
        <w:rPr>
          <w:sz w:val="28"/>
          <w:szCs w:val="48"/>
        </w:rPr>
      </w:pPr>
      <w:r>
        <w:rPr>
          <w:sz w:val="32"/>
          <w:szCs w:val="48"/>
        </w:rPr>
        <w:t xml:space="preserve">                                        </w:t>
      </w:r>
      <w:r w:rsidRPr="00FB27B0">
        <w:rPr>
          <w:sz w:val="28"/>
          <w:szCs w:val="48"/>
        </w:rPr>
        <w:t>На 2021-2022 учебный год</w:t>
      </w:r>
    </w:p>
    <w:p w:rsidR="00FB27B0" w:rsidRDefault="00FB27B0" w:rsidP="00FB27B0">
      <w:pPr>
        <w:ind w:left="-851" w:firstLine="851"/>
        <w:rPr>
          <w:sz w:val="28"/>
          <w:szCs w:val="48"/>
        </w:rPr>
      </w:pPr>
      <w:r w:rsidRPr="00FB27B0">
        <w:rPr>
          <w:sz w:val="28"/>
          <w:szCs w:val="48"/>
        </w:rPr>
        <w:t xml:space="preserve">                                         </w:t>
      </w:r>
    </w:p>
    <w:p w:rsidR="00FB27B0" w:rsidRPr="00FB27B0" w:rsidRDefault="00FB27B0" w:rsidP="00FB27B0">
      <w:pPr>
        <w:ind w:left="-851" w:firstLine="851"/>
        <w:rPr>
          <w:sz w:val="20"/>
          <w:szCs w:val="48"/>
        </w:rPr>
      </w:pPr>
      <w:r>
        <w:rPr>
          <w:sz w:val="28"/>
          <w:szCs w:val="48"/>
        </w:rPr>
        <w:t xml:space="preserve">                                                   </w:t>
      </w:r>
      <w:r w:rsidRPr="00FB27B0">
        <w:rPr>
          <w:sz w:val="28"/>
          <w:szCs w:val="48"/>
        </w:rPr>
        <w:t xml:space="preserve">по  </w:t>
      </w:r>
      <w:r w:rsidRPr="00FB27B0">
        <w:rPr>
          <w:b/>
          <w:i/>
          <w:sz w:val="28"/>
          <w:szCs w:val="48"/>
          <w:u w:val="single"/>
        </w:rPr>
        <w:t xml:space="preserve">ИСТОРИИ </w:t>
      </w:r>
    </w:p>
    <w:p w:rsidR="00FB27B0" w:rsidRPr="00FB27B0" w:rsidRDefault="00FB27B0" w:rsidP="00FB27B0">
      <w:pPr>
        <w:ind w:left="-851" w:firstLine="851"/>
        <w:rPr>
          <w:sz w:val="28"/>
          <w:szCs w:val="48"/>
        </w:rPr>
      </w:pPr>
      <w:r w:rsidRPr="00FB27B0">
        <w:rPr>
          <w:sz w:val="28"/>
          <w:szCs w:val="48"/>
        </w:rPr>
        <w:t xml:space="preserve">                                                        в </w:t>
      </w:r>
      <w:r w:rsidRPr="00FB27B0">
        <w:rPr>
          <w:b/>
          <w:sz w:val="28"/>
          <w:szCs w:val="48"/>
        </w:rPr>
        <w:t xml:space="preserve"> </w:t>
      </w:r>
      <w:r w:rsidRPr="00FB27B0">
        <w:rPr>
          <w:b/>
          <w:sz w:val="28"/>
          <w:szCs w:val="48"/>
          <w:u w:val="single"/>
        </w:rPr>
        <w:t>6</w:t>
      </w:r>
      <w:r w:rsidRPr="00FB27B0">
        <w:rPr>
          <w:sz w:val="28"/>
          <w:szCs w:val="48"/>
        </w:rPr>
        <w:t xml:space="preserve"> классе </w:t>
      </w:r>
    </w:p>
    <w:p w:rsidR="00FB27B0" w:rsidRPr="00FB27B0" w:rsidRDefault="00FB27B0" w:rsidP="00FB27B0">
      <w:pPr>
        <w:ind w:left="-851" w:firstLine="851"/>
        <w:rPr>
          <w:sz w:val="28"/>
          <w:szCs w:val="48"/>
        </w:rPr>
      </w:pPr>
      <w:r w:rsidRPr="00FB27B0">
        <w:rPr>
          <w:sz w:val="28"/>
          <w:szCs w:val="48"/>
        </w:rPr>
        <w:t xml:space="preserve">                                             кол. часов в недел. </w:t>
      </w:r>
      <w:r w:rsidRPr="00FB27B0">
        <w:rPr>
          <w:b/>
          <w:i/>
          <w:sz w:val="28"/>
          <w:szCs w:val="48"/>
          <w:u w:val="single"/>
        </w:rPr>
        <w:t xml:space="preserve">  2_ </w:t>
      </w:r>
      <w:r w:rsidRPr="00FB27B0">
        <w:rPr>
          <w:sz w:val="28"/>
          <w:szCs w:val="48"/>
        </w:rPr>
        <w:t xml:space="preserve">   </w:t>
      </w:r>
    </w:p>
    <w:p w:rsidR="00FB27B0" w:rsidRPr="00FB27B0" w:rsidRDefault="00FB27B0" w:rsidP="00FB27B0">
      <w:pPr>
        <w:tabs>
          <w:tab w:val="left" w:pos="6072"/>
        </w:tabs>
        <w:ind w:left="-851" w:firstLine="851"/>
      </w:pPr>
      <w:r w:rsidRPr="00FB27B0">
        <w:rPr>
          <w:sz w:val="48"/>
          <w:szCs w:val="48"/>
        </w:rPr>
        <w:t xml:space="preserve">                          </w:t>
      </w:r>
      <w:r w:rsidRPr="00FB27B0">
        <w:rPr>
          <w:noProof/>
          <w:sz w:val="32"/>
          <w:szCs w:val="28"/>
        </w:rPr>
        <w:drawing>
          <wp:inline distT="0" distB="0" distL="0" distR="0" wp14:anchorId="060165F3" wp14:editId="7EB0D63E">
            <wp:extent cx="2693670" cy="1897380"/>
            <wp:effectExtent l="19050" t="0" r="0" b="0"/>
            <wp:docPr id="6" name="Рисунок 0" descr="material-escolar-para-imprim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erial-escolar-para-imprimir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06779" cy="19066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B27B0">
        <w:rPr>
          <w:sz w:val="48"/>
          <w:szCs w:val="48"/>
        </w:rPr>
        <w:t xml:space="preserve">      </w:t>
      </w:r>
    </w:p>
    <w:p w:rsidR="00FB27B0" w:rsidRPr="00FB27B0" w:rsidRDefault="00FB27B0" w:rsidP="00FB27B0">
      <w:pPr>
        <w:tabs>
          <w:tab w:val="left" w:pos="6072"/>
        </w:tabs>
        <w:ind w:left="-851" w:firstLine="851"/>
      </w:pPr>
      <w:r w:rsidRPr="00FB27B0">
        <w:t xml:space="preserve">                                                                                                           </w:t>
      </w:r>
    </w:p>
    <w:p w:rsidR="00FB27B0" w:rsidRDefault="00FB27B0" w:rsidP="00FB27B0">
      <w:pPr>
        <w:tabs>
          <w:tab w:val="left" w:pos="3864"/>
        </w:tabs>
        <w:rPr>
          <w:sz w:val="32"/>
          <w:szCs w:val="28"/>
        </w:rPr>
      </w:pPr>
      <w:r w:rsidRPr="00FB27B0">
        <w:rPr>
          <w:sz w:val="28"/>
        </w:rPr>
        <w:t xml:space="preserve">                            </w:t>
      </w:r>
      <w:r w:rsidRPr="00FB27B0">
        <w:rPr>
          <w:sz w:val="32"/>
          <w:szCs w:val="28"/>
        </w:rPr>
        <w:t xml:space="preserve"> </w:t>
      </w:r>
    </w:p>
    <w:p w:rsidR="00FB27B0" w:rsidRDefault="00FB27B0" w:rsidP="00FB27B0">
      <w:pPr>
        <w:tabs>
          <w:tab w:val="left" w:pos="3864"/>
        </w:tabs>
        <w:rPr>
          <w:sz w:val="32"/>
          <w:szCs w:val="28"/>
        </w:rPr>
      </w:pPr>
    </w:p>
    <w:p w:rsidR="00FB27B0" w:rsidRDefault="00FB27B0" w:rsidP="00FB27B0">
      <w:pPr>
        <w:tabs>
          <w:tab w:val="left" w:pos="3864"/>
        </w:tabs>
        <w:rPr>
          <w:sz w:val="32"/>
          <w:szCs w:val="28"/>
        </w:rPr>
      </w:pPr>
    </w:p>
    <w:p w:rsidR="00FB27B0" w:rsidRDefault="00FB27B0" w:rsidP="00FB27B0">
      <w:pPr>
        <w:tabs>
          <w:tab w:val="left" w:pos="3864"/>
        </w:tabs>
        <w:rPr>
          <w:sz w:val="32"/>
          <w:szCs w:val="28"/>
        </w:rPr>
      </w:pPr>
    </w:p>
    <w:p w:rsidR="00FB27B0" w:rsidRDefault="00FB27B0" w:rsidP="00FB27B0">
      <w:pPr>
        <w:tabs>
          <w:tab w:val="left" w:pos="3864"/>
        </w:tabs>
        <w:rPr>
          <w:sz w:val="32"/>
          <w:szCs w:val="28"/>
        </w:rPr>
      </w:pPr>
    </w:p>
    <w:p w:rsidR="00FB27B0" w:rsidRDefault="00FB27B0" w:rsidP="00FB27B0">
      <w:pPr>
        <w:tabs>
          <w:tab w:val="left" w:pos="3864"/>
        </w:tabs>
        <w:rPr>
          <w:sz w:val="32"/>
          <w:szCs w:val="28"/>
        </w:rPr>
      </w:pPr>
    </w:p>
    <w:p w:rsidR="00FB27B0" w:rsidRPr="00FB27B0" w:rsidRDefault="00FB27B0" w:rsidP="00FB27B0">
      <w:pPr>
        <w:tabs>
          <w:tab w:val="left" w:pos="3864"/>
        </w:tabs>
        <w:rPr>
          <w:sz w:val="32"/>
          <w:szCs w:val="28"/>
        </w:rPr>
      </w:pPr>
    </w:p>
    <w:p w:rsidR="00FB27B0" w:rsidRPr="00FB27B0" w:rsidRDefault="00FB27B0" w:rsidP="00FB27B0">
      <w:pPr>
        <w:tabs>
          <w:tab w:val="left" w:pos="3864"/>
        </w:tabs>
        <w:rPr>
          <w:sz w:val="32"/>
          <w:szCs w:val="28"/>
        </w:rPr>
      </w:pPr>
      <w:r w:rsidRPr="00FB27B0">
        <w:rPr>
          <w:sz w:val="32"/>
          <w:szCs w:val="28"/>
        </w:rPr>
        <w:t xml:space="preserve">                                                                                          </w:t>
      </w:r>
      <w:r w:rsidRPr="00FB27B0">
        <w:rPr>
          <w:sz w:val="28"/>
          <w:szCs w:val="28"/>
        </w:rPr>
        <w:t>Составитель программы</w:t>
      </w:r>
    </w:p>
    <w:p w:rsidR="00FB27B0" w:rsidRPr="00FB27B0" w:rsidRDefault="00FB27B0" w:rsidP="00FB27B0">
      <w:pPr>
        <w:tabs>
          <w:tab w:val="left" w:pos="3864"/>
        </w:tabs>
        <w:rPr>
          <w:sz w:val="28"/>
          <w:szCs w:val="28"/>
        </w:rPr>
      </w:pPr>
      <w:r w:rsidRPr="00FB27B0">
        <w:rPr>
          <w:sz w:val="28"/>
          <w:szCs w:val="28"/>
        </w:rPr>
        <w:t xml:space="preserve">                                                                                                     </w:t>
      </w:r>
      <w:r w:rsidRPr="00FB27B0">
        <w:rPr>
          <w:sz w:val="28"/>
          <w:szCs w:val="28"/>
          <w:u w:val="single"/>
        </w:rPr>
        <w:t>Муртазалиева Хадижат Б.</w:t>
      </w:r>
    </w:p>
    <w:p w:rsidR="00E7658B" w:rsidRPr="00FB27B0" w:rsidRDefault="00E7658B" w:rsidP="000600AE">
      <w:pPr>
        <w:rPr>
          <w:sz w:val="18"/>
          <w:szCs w:val="20"/>
        </w:rPr>
      </w:pPr>
    </w:p>
    <w:p w:rsidR="00E7658B" w:rsidRPr="00FB27B0" w:rsidRDefault="00E7658B" w:rsidP="000600AE">
      <w:pPr>
        <w:rPr>
          <w:sz w:val="18"/>
          <w:szCs w:val="20"/>
        </w:rPr>
      </w:pPr>
    </w:p>
    <w:p w:rsidR="00E7658B" w:rsidRPr="00FB27B0" w:rsidRDefault="00E7658B" w:rsidP="000600AE">
      <w:pPr>
        <w:rPr>
          <w:sz w:val="18"/>
          <w:szCs w:val="20"/>
        </w:rPr>
      </w:pPr>
    </w:p>
    <w:p w:rsidR="00E7658B" w:rsidRPr="00FB27B0" w:rsidRDefault="00E7658B" w:rsidP="000600AE">
      <w:pPr>
        <w:rPr>
          <w:sz w:val="18"/>
          <w:szCs w:val="20"/>
        </w:rPr>
      </w:pPr>
    </w:p>
    <w:p w:rsidR="00E7658B" w:rsidRPr="00FB27B0" w:rsidRDefault="00E7658B" w:rsidP="000600AE">
      <w:pPr>
        <w:rPr>
          <w:sz w:val="18"/>
          <w:szCs w:val="20"/>
        </w:rPr>
      </w:pPr>
    </w:p>
    <w:p w:rsidR="00E7658B" w:rsidRPr="00FB27B0" w:rsidRDefault="00E7658B" w:rsidP="000600AE">
      <w:pPr>
        <w:rPr>
          <w:sz w:val="18"/>
          <w:szCs w:val="20"/>
        </w:rPr>
      </w:pPr>
    </w:p>
    <w:p w:rsidR="00C00B08" w:rsidRPr="0001303D" w:rsidRDefault="00C00B08" w:rsidP="00FB27B0">
      <w:pPr>
        <w:rPr>
          <w:b/>
          <w:sz w:val="22"/>
          <w:szCs w:val="20"/>
        </w:rPr>
      </w:pPr>
      <w:r w:rsidRPr="0001303D">
        <w:rPr>
          <w:b/>
          <w:sz w:val="22"/>
          <w:szCs w:val="20"/>
        </w:rPr>
        <w:lastRenderedPageBreak/>
        <w:t>Пояснительная записка.</w:t>
      </w:r>
    </w:p>
    <w:p w:rsidR="00EB3759" w:rsidRPr="0001303D" w:rsidRDefault="00C00B08" w:rsidP="00EB3759">
      <w:pPr>
        <w:rPr>
          <w:sz w:val="22"/>
          <w:szCs w:val="20"/>
        </w:rPr>
      </w:pPr>
      <w:r w:rsidRPr="0001303D">
        <w:rPr>
          <w:sz w:val="22"/>
          <w:szCs w:val="20"/>
        </w:rPr>
        <w:t>Рабочая программа составлена на основе:</w:t>
      </w:r>
    </w:p>
    <w:p w:rsidR="00EB3759" w:rsidRPr="0001303D" w:rsidRDefault="00EB3759" w:rsidP="00EB3759">
      <w:pPr>
        <w:rPr>
          <w:sz w:val="22"/>
          <w:szCs w:val="20"/>
        </w:rPr>
      </w:pPr>
      <w:r w:rsidRPr="0001303D">
        <w:rPr>
          <w:sz w:val="22"/>
          <w:szCs w:val="20"/>
        </w:rPr>
        <w:t xml:space="preserve">1.Закона РФ «Об образовании» ст. 32, п. 7. </w:t>
      </w:r>
      <w:r w:rsidRPr="0001303D">
        <w:rPr>
          <w:sz w:val="22"/>
          <w:szCs w:val="20"/>
        </w:rPr>
        <w:br/>
        <w:t xml:space="preserve">2. Федерального компонента государственного образовательного стандарта общего образования по истории, утверждённый приказом Министерства образования РФ от 05. 03. 2004 г. № 1089. </w:t>
      </w:r>
      <w:r w:rsidRPr="0001303D">
        <w:rPr>
          <w:sz w:val="22"/>
          <w:szCs w:val="20"/>
        </w:rPr>
        <w:br/>
        <w:t>3. Приказа Минобрнауки России от 08.06.2015 N 576 "О внесении изменений в федеральный 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утвержденный приказом Министерства образования и науки Российской Федерации от 31 марта 2014 г. N 253"</w:t>
      </w:r>
    </w:p>
    <w:p w:rsidR="00EB3759" w:rsidRPr="0001303D" w:rsidRDefault="00EB3759" w:rsidP="00EB3759">
      <w:pPr>
        <w:numPr>
          <w:ilvl w:val="0"/>
          <w:numId w:val="37"/>
        </w:numPr>
        <w:rPr>
          <w:sz w:val="22"/>
          <w:szCs w:val="20"/>
        </w:rPr>
      </w:pPr>
      <w:r w:rsidRPr="0001303D">
        <w:rPr>
          <w:sz w:val="22"/>
          <w:szCs w:val="20"/>
        </w:rPr>
        <w:t>Положения «О  структуре и порядке разработки и утверждения рабочих программ учебных предметов по ФГОС второго поколения». Приказ № 32 з от 01.09.12 г.</w:t>
      </w:r>
    </w:p>
    <w:p w:rsidR="00EB3759" w:rsidRPr="0001303D" w:rsidRDefault="00EB3759" w:rsidP="00EB3759">
      <w:pPr>
        <w:numPr>
          <w:ilvl w:val="0"/>
          <w:numId w:val="37"/>
        </w:numPr>
        <w:rPr>
          <w:sz w:val="22"/>
          <w:szCs w:val="20"/>
        </w:rPr>
      </w:pPr>
      <w:r w:rsidRPr="0001303D">
        <w:rPr>
          <w:sz w:val="22"/>
          <w:szCs w:val="20"/>
        </w:rPr>
        <w:t>приказа Министерства образования и науки Российской Федерации от 17.12.2010 № 1897 «Об утверждении федерального государственного образовательного стандарта основного общего образования»,</w:t>
      </w:r>
    </w:p>
    <w:p w:rsidR="00EB3759" w:rsidRPr="0001303D" w:rsidRDefault="00EB3759" w:rsidP="00EB3759">
      <w:pPr>
        <w:numPr>
          <w:ilvl w:val="0"/>
          <w:numId w:val="37"/>
        </w:numPr>
        <w:rPr>
          <w:sz w:val="22"/>
          <w:szCs w:val="20"/>
        </w:rPr>
      </w:pPr>
      <w:r w:rsidRPr="0001303D">
        <w:rPr>
          <w:sz w:val="22"/>
          <w:szCs w:val="20"/>
        </w:rPr>
        <w:t>примерной программы основного общего образования по истории для 5-9 классов образовательных учреждений,</w:t>
      </w:r>
    </w:p>
    <w:p w:rsidR="00EB3759" w:rsidRPr="0001303D" w:rsidRDefault="00EB3759" w:rsidP="00EB3759">
      <w:pPr>
        <w:numPr>
          <w:ilvl w:val="0"/>
          <w:numId w:val="37"/>
        </w:numPr>
        <w:rPr>
          <w:sz w:val="22"/>
          <w:szCs w:val="20"/>
        </w:rPr>
      </w:pPr>
      <w:r w:rsidRPr="0001303D">
        <w:rPr>
          <w:sz w:val="22"/>
          <w:szCs w:val="20"/>
        </w:rPr>
        <w:t xml:space="preserve"> федерального государственного образовательного стандарта основного общего образования,</w:t>
      </w:r>
    </w:p>
    <w:p w:rsidR="00EB3759" w:rsidRPr="0001303D" w:rsidRDefault="00EB3759" w:rsidP="00EB3759">
      <w:pPr>
        <w:numPr>
          <w:ilvl w:val="0"/>
          <w:numId w:val="37"/>
        </w:numPr>
        <w:rPr>
          <w:sz w:val="22"/>
          <w:szCs w:val="20"/>
        </w:rPr>
      </w:pPr>
      <w:r w:rsidRPr="0001303D">
        <w:rPr>
          <w:sz w:val="22"/>
          <w:szCs w:val="20"/>
        </w:rPr>
        <w:t>авторской программы А.А. Данилова, Л.Г. Косулиной «История России»,</w:t>
      </w:r>
    </w:p>
    <w:p w:rsidR="00EB3759" w:rsidRPr="0001303D" w:rsidRDefault="00EB3759" w:rsidP="00EB3759">
      <w:pPr>
        <w:rPr>
          <w:sz w:val="22"/>
          <w:szCs w:val="20"/>
        </w:rPr>
      </w:pPr>
      <w:r w:rsidRPr="0001303D">
        <w:rPr>
          <w:sz w:val="22"/>
          <w:szCs w:val="20"/>
        </w:rPr>
        <w:t xml:space="preserve">авторской программы по Всеобщей истории - Годера Г.И. и Свенцицкой И.С., </w:t>
      </w:r>
    </w:p>
    <w:p w:rsidR="00EB3759" w:rsidRPr="0001303D" w:rsidRDefault="00EB3759" w:rsidP="00EB3759">
      <w:pPr>
        <w:ind w:left="720"/>
        <w:jc w:val="both"/>
        <w:rPr>
          <w:sz w:val="22"/>
          <w:szCs w:val="20"/>
        </w:rPr>
      </w:pPr>
      <w:r w:rsidRPr="0001303D">
        <w:rPr>
          <w:sz w:val="22"/>
          <w:szCs w:val="20"/>
        </w:rPr>
        <w:t>Агибаловой Е.В., Юдовской А.Я., Сороко-Цюпа О.С.</w:t>
      </w:r>
    </w:p>
    <w:p w:rsidR="00EB3759" w:rsidRPr="0001303D" w:rsidRDefault="00EB3759" w:rsidP="00EB3759">
      <w:pPr>
        <w:rPr>
          <w:sz w:val="22"/>
          <w:szCs w:val="20"/>
        </w:rPr>
      </w:pPr>
    </w:p>
    <w:p w:rsidR="00C00B08" w:rsidRPr="0001303D" w:rsidRDefault="00C00B08" w:rsidP="00C00B08">
      <w:pPr>
        <w:rPr>
          <w:sz w:val="22"/>
          <w:szCs w:val="20"/>
        </w:rPr>
      </w:pPr>
      <w:r w:rsidRPr="0001303D">
        <w:rPr>
          <w:sz w:val="22"/>
          <w:szCs w:val="20"/>
        </w:rPr>
        <w:t xml:space="preserve">      </w:t>
      </w:r>
      <w:r w:rsidRPr="0001303D">
        <w:rPr>
          <w:b/>
          <w:sz w:val="22"/>
          <w:szCs w:val="20"/>
        </w:rPr>
        <w:t>  Программа ориентирована на</w:t>
      </w:r>
      <w:r w:rsidR="00174838" w:rsidRPr="0001303D">
        <w:rPr>
          <w:b/>
          <w:sz w:val="22"/>
          <w:szCs w:val="20"/>
        </w:rPr>
        <w:t xml:space="preserve"> использование</w:t>
      </w:r>
      <w:r w:rsidRPr="0001303D">
        <w:rPr>
          <w:b/>
          <w:sz w:val="22"/>
          <w:szCs w:val="20"/>
        </w:rPr>
        <w:t xml:space="preserve"> УМК</w:t>
      </w:r>
      <w:r w:rsidRPr="0001303D">
        <w:rPr>
          <w:sz w:val="22"/>
          <w:szCs w:val="20"/>
        </w:rPr>
        <w:t>:</w:t>
      </w:r>
    </w:p>
    <w:p w:rsidR="00174838" w:rsidRPr="0001303D" w:rsidRDefault="00174838" w:rsidP="00174838">
      <w:pPr>
        <w:jc w:val="both"/>
        <w:rPr>
          <w:i/>
          <w:sz w:val="22"/>
          <w:szCs w:val="20"/>
        </w:rPr>
      </w:pPr>
      <w:r w:rsidRPr="0001303D">
        <w:rPr>
          <w:i/>
          <w:sz w:val="22"/>
          <w:szCs w:val="20"/>
        </w:rPr>
        <w:t>История Средних веков:</w:t>
      </w:r>
    </w:p>
    <w:p w:rsidR="00174838" w:rsidRPr="0001303D" w:rsidRDefault="00174838" w:rsidP="00174838">
      <w:pPr>
        <w:numPr>
          <w:ilvl w:val="0"/>
          <w:numId w:val="3"/>
        </w:numPr>
        <w:jc w:val="both"/>
        <w:rPr>
          <w:sz w:val="22"/>
          <w:szCs w:val="20"/>
        </w:rPr>
      </w:pPr>
      <w:r w:rsidRPr="0001303D">
        <w:rPr>
          <w:sz w:val="22"/>
          <w:szCs w:val="20"/>
        </w:rPr>
        <w:t xml:space="preserve">учебник Е.В. Агибалова, Г.М. Донского под ред. Сванидзе А.А. История Средних веков: Учеб. для 6 кл. общеобразоват. учреждений, М, Просвещение, 2010; </w:t>
      </w:r>
    </w:p>
    <w:p w:rsidR="00174838" w:rsidRPr="0001303D" w:rsidRDefault="00174838" w:rsidP="00174838">
      <w:pPr>
        <w:numPr>
          <w:ilvl w:val="0"/>
          <w:numId w:val="3"/>
        </w:numPr>
        <w:jc w:val="both"/>
        <w:rPr>
          <w:sz w:val="22"/>
          <w:szCs w:val="20"/>
        </w:rPr>
      </w:pPr>
      <w:r w:rsidRPr="0001303D">
        <w:rPr>
          <w:sz w:val="22"/>
          <w:szCs w:val="20"/>
        </w:rPr>
        <w:t xml:space="preserve">История Средних веков. 6 класс: Поурочные планы по учебнику Е.В. Агибаловой, Г.М. Донского / автор Колесниченко Н.Ю. - </w:t>
      </w:r>
      <w:bookmarkStart w:id="0" w:name="_GoBack"/>
      <w:bookmarkEnd w:id="0"/>
    </w:p>
    <w:p w:rsidR="00174838" w:rsidRPr="0001303D" w:rsidRDefault="00174838" w:rsidP="00174838">
      <w:pPr>
        <w:numPr>
          <w:ilvl w:val="0"/>
          <w:numId w:val="3"/>
        </w:numPr>
        <w:jc w:val="both"/>
        <w:rPr>
          <w:sz w:val="22"/>
          <w:szCs w:val="20"/>
        </w:rPr>
      </w:pPr>
      <w:r w:rsidRPr="0001303D">
        <w:rPr>
          <w:sz w:val="22"/>
          <w:szCs w:val="20"/>
        </w:rPr>
        <w:t>рабочая тетрадь к учебнику Е.В. Агибаловой и Г.М. Донского / автор Крючкова Е.А.- М., Просвещение, 2009;</w:t>
      </w:r>
    </w:p>
    <w:p w:rsidR="00174838" w:rsidRPr="0001303D" w:rsidRDefault="00174838" w:rsidP="00174838">
      <w:pPr>
        <w:jc w:val="both"/>
        <w:rPr>
          <w:sz w:val="22"/>
          <w:szCs w:val="20"/>
        </w:rPr>
      </w:pPr>
    </w:p>
    <w:p w:rsidR="00174838" w:rsidRPr="0001303D" w:rsidRDefault="00174838" w:rsidP="00174838">
      <w:pPr>
        <w:jc w:val="both"/>
        <w:rPr>
          <w:i/>
          <w:sz w:val="22"/>
          <w:szCs w:val="20"/>
        </w:rPr>
      </w:pPr>
      <w:r w:rsidRPr="0001303D">
        <w:rPr>
          <w:i/>
          <w:sz w:val="22"/>
          <w:szCs w:val="20"/>
        </w:rPr>
        <w:t xml:space="preserve">История России: </w:t>
      </w:r>
    </w:p>
    <w:p w:rsidR="003B3805" w:rsidRPr="0001303D" w:rsidRDefault="003B3805" w:rsidP="003B3805">
      <w:pPr>
        <w:numPr>
          <w:ilvl w:val="0"/>
          <w:numId w:val="4"/>
        </w:numPr>
        <w:jc w:val="both"/>
        <w:rPr>
          <w:sz w:val="22"/>
          <w:szCs w:val="20"/>
        </w:rPr>
      </w:pPr>
      <w:r w:rsidRPr="0001303D">
        <w:rPr>
          <w:sz w:val="22"/>
          <w:szCs w:val="20"/>
        </w:rPr>
        <w:t xml:space="preserve">учебник Н.М. Арсентьева, А.А. Данилова и др. История России. 6 класс. Учеб. Для общеобразоват. Организаций. В 2 ч.; под ред. А.В. Торкунова.-  М.: Просвещение, 2016год; </w:t>
      </w:r>
    </w:p>
    <w:p w:rsidR="003B3805" w:rsidRPr="0001303D" w:rsidRDefault="001E4DAC" w:rsidP="003B3805">
      <w:pPr>
        <w:rPr>
          <w:rStyle w:val="a3"/>
          <w:color w:val="auto"/>
          <w:sz w:val="22"/>
          <w:szCs w:val="20"/>
          <w:u w:val="none"/>
        </w:rPr>
      </w:pPr>
      <w:r w:rsidRPr="0001303D">
        <w:rPr>
          <w:sz w:val="22"/>
          <w:szCs w:val="20"/>
        </w:rPr>
        <w:fldChar w:fldCharType="begin"/>
      </w:r>
      <w:r w:rsidR="003B3805" w:rsidRPr="0001303D">
        <w:rPr>
          <w:sz w:val="22"/>
          <w:szCs w:val="20"/>
        </w:rPr>
        <w:instrText xml:space="preserve"> HYPERLINK "http://catalog.prosv.ru/item/22001" </w:instrText>
      </w:r>
      <w:r w:rsidRPr="0001303D">
        <w:rPr>
          <w:sz w:val="22"/>
          <w:szCs w:val="20"/>
        </w:rPr>
        <w:fldChar w:fldCharType="separate"/>
      </w:r>
    </w:p>
    <w:p w:rsidR="003B3805" w:rsidRPr="0001303D" w:rsidRDefault="003B3805" w:rsidP="003B3805">
      <w:pPr>
        <w:numPr>
          <w:ilvl w:val="0"/>
          <w:numId w:val="4"/>
        </w:numPr>
        <w:rPr>
          <w:rStyle w:val="a3"/>
          <w:color w:val="auto"/>
          <w:sz w:val="22"/>
          <w:szCs w:val="20"/>
          <w:u w:val="none"/>
        </w:rPr>
      </w:pPr>
      <w:r w:rsidRPr="0001303D">
        <w:rPr>
          <w:rStyle w:val="a3"/>
          <w:color w:val="auto"/>
          <w:sz w:val="22"/>
          <w:szCs w:val="20"/>
          <w:u w:val="none"/>
        </w:rPr>
        <w:t>Данилов А.А., Журавлева О.Н., Барыкина И.Е.</w:t>
      </w:r>
    </w:p>
    <w:p w:rsidR="003B3805" w:rsidRPr="0001303D" w:rsidRDefault="003B3805" w:rsidP="003B3805">
      <w:pPr>
        <w:ind w:left="720"/>
        <w:rPr>
          <w:rStyle w:val="a3"/>
          <w:color w:val="auto"/>
          <w:sz w:val="22"/>
          <w:szCs w:val="20"/>
          <w:u w:val="none"/>
        </w:rPr>
      </w:pPr>
      <w:r w:rsidRPr="0001303D">
        <w:rPr>
          <w:rStyle w:val="a3"/>
          <w:color w:val="auto"/>
          <w:sz w:val="22"/>
          <w:szCs w:val="20"/>
          <w:u w:val="none"/>
        </w:rPr>
        <w:t>Рабочая программа и тематическое планирование курса «История России». 6-9 классы</w:t>
      </w:r>
    </w:p>
    <w:p w:rsidR="003B3805" w:rsidRPr="0001303D" w:rsidRDefault="001E4DAC" w:rsidP="003B3805">
      <w:pPr>
        <w:numPr>
          <w:ilvl w:val="0"/>
          <w:numId w:val="4"/>
        </w:numPr>
        <w:rPr>
          <w:rStyle w:val="a3"/>
          <w:color w:val="auto"/>
          <w:sz w:val="22"/>
          <w:szCs w:val="20"/>
          <w:u w:val="none"/>
        </w:rPr>
      </w:pPr>
      <w:r w:rsidRPr="0001303D">
        <w:rPr>
          <w:sz w:val="22"/>
          <w:szCs w:val="20"/>
        </w:rPr>
        <w:fldChar w:fldCharType="end"/>
      </w:r>
      <w:hyperlink r:id="rId9" w:history="1">
        <w:r w:rsidR="003B3805" w:rsidRPr="0001303D">
          <w:rPr>
            <w:rStyle w:val="a3"/>
            <w:color w:val="auto"/>
            <w:sz w:val="22"/>
            <w:szCs w:val="20"/>
            <w:u w:val="none"/>
          </w:rPr>
          <w:t>Журавлева О.Н.</w:t>
        </w:r>
      </w:hyperlink>
      <w:r w:rsidRPr="0001303D">
        <w:rPr>
          <w:sz w:val="22"/>
          <w:szCs w:val="20"/>
        </w:rPr>
        <w:fldChar w:fldCharType="begin"/>
      </w:r>
      <w:r w:rsidR="003B3805" w:rsidRPr="0001303D">
        <w:rPr>
          <w:sz w:val="22"/>
          <w:szCs w:val="20"/>
        </w:rPr>
        <w:instrText xml:space="preserve"> HYPERLINK "http://catalog.prosv.ru/item/7112" </w:instrText>
      </w:r>
      <w:r w:rsidRPr="0001303D">
        <w:rPr>
          <w:sz w:val="22"/>
          <w:szCs w:val="20"/>
        </w:rPr>
        <w:fldChar w:fldCharType="separate"/>
      </w:r>
      <w:r w:rsidR="003B3805" w:rsidRPr="0001303D">
        <w:rPr>
          <w:rStyle w:val="a3"/>
          <w:color w:val="auto"/>
          <w:sz w:val="22"/>
          <w:szCs w:val="20"/>
          <w:u w:val="none"/>
        </w:rPr>
        <w:t>Поурочные рекомендации. История России. 6 класс</w:t>
      </w:r>
    </w:p>
    <w:p w:rsidR="003B3805" w:rsidRPr="0001303D" w:rsidRDefault="001E4DAC" w:rsidP="003B3805">
      <w:pPr>
        <w:rPr>
          <w:rStyle w:val="a3"/>
          <w:color w:val="auto"/>
          <w:sz w:val="22"/>
          <w:szCs w:val="20"/>
          <w:u w:val="none"/>
        </w:rPr>
      </w:pPr>
      <w:r w:rsidRPr="0001303D">
        <w:rPr>
          <w:sz w:val="22"/>
          <w:szCs w:val="20"/>
        </w:rPr>
        <w:fldChar w:fldCharType="end"/>
      </w:r>
      <w:r w:rsidRPr="0001303D">
        <w:rPr>
          <w:sz w:val="22"/>
          <w:szCs w:val="20"/>
        </w:rPr>
        <w:fldChar w:fldCharType="begin"/>
      </w:r>
      <w:r w:rsidR="003B3805" w:rsidRPr="0001303D">
        <w:rPr>
          <w:sz w:val="22"/>
          <w:szCs w:val="20"/>
        </w:rPr>
        <w:instrText xml:space="preserve"> HYPERLINK "http://catalog.prosv.ru/item/22148" </w:instrText>
      </w:r>
      <w:r w:rsidRPr="0001303D">
        <w:rPr>
          <w:sz w:val="22"/>
          <w:szCs w:val="20"/>
        </w:rPr>
        <w:fldChar w:fldCharType="separate"/>
      </w:r>
    </w:p>
    <w:p w:rsidR="003B3805" w:rsidRPr="0001303D" w:rsidRDefault="003B3805" w:rsidP="003B3805">
      <w:pPr>
        <w:numPr>
          <w:ilvl w:val="0"/>
          <w:numId w:val="4"/>
        </w:numPr>
        <w:rPr>
          <w:rStyle w:val="a3"/>
          <w:color w:val="auto"/>
          <w:sz w:val="22"/>
          <w:szCs w:val="20"/>
          <w:u w:val="none"/>
        </w:rPr>
      </w:pPr>
      <w:r w:rsidRPr="0001303D">
        <w:rPr>
          <w:rStyle w:val="a3"/>
          <w:color w:val="auto"/>
          <w:sz w:val="22"/>
          <w:szCs w:val="20"/>
          <w:u w:val="none"/>
        </w:rPr>
        <w:t>Данилов А.А., Лукутин А.В., Артасов И.А. История России. Рабочая тетрадь. 6 класс</w:t>
      </w:r>
    </w:p>
    <w:p w:rsidR="003B3805" w:rsidRPr="0001303D" w:rsidRDefault="001E4DAC" w:rsidP="003B3805">
      <w:pPr>
        <w:rPr>
          <w:rStyle w:val="a3"/>
          <w:color w:val="auto"/>
          <w:sz w:val="22"/>
          <w:szCs w:val="20"/>
          <w:u w:val="none"/>
        </w:rPr>
      </w:pPr>
      <w:r w:rsidRPr="0001303D">
        <w:rPr>
          <w:sz w:val="22"/>
          <w:szCs w:val="20"/>
        </w:rPr>
        <w:fldChar w:fldCharType="end"/>
      </w:r>
      <w:r w:rsidRPr="0001303D">
        <w:rPr>
          <w:sz w:val="22"/>
          <w:szCs w:val="20"/>
        </w:rPr>
        <w:fldChar w:fldCharType="begin"/>
      </w:r>
      <w:r w:rsidR="003B3805" w:rsidRPr="0001303D">
        <w:rPr>
          <w:sz w:val="22"/>
          <w:szCs w:val="20"/>
        </w:rPr>
        <w:instrText xml:space="preserve"> HYPERLINK "http://catalog.prosv.ru/item/23599" </w:instrText>
      </w:r>
      <w:r w:rsidRPr="0001303D">
        <w:rPr>
          <w:sz w:val="22"/>
          <w:szCs w:val="20"/>
        </w:rPr>
        <w:fldChar w:fldCharType="separate"/>
      </w:r>
    </w:p>
    <w:p w:rsidR="003B3805" w:rsidRPr="0001303D" w:rsidRDefault="003B3805" w:rsidP="003B3805">
      <w:pPr>
        <w:numPr>
          <w:ilvl w:val="0"/>
          <w:numId w:val="4"/>
        </w:numPr>
        <w:rPr>
          <w:rStyle w:val="a3"/>
          <w:color w:val="auto"/>
          <w:sz w:val="22"/>
          <w:szCs w:val="20"/>
          <w:u w:val="none"/>
        </w:rPr>
      </w:pPr>
      <w:r w:rsidRPr="0001303D">
        <w:rPr>
          <w:rStyle w:val="a3"/>
          <w:color w:val="auto"/>
          <w:sz w:val="22"/>
          <w:szCs w:val="20"/>
          <w:u w:val="none"/>
        </w:rPr>
        <w:t>Артасов И.А. История России. Контрольные работы. 6 класс</w:t>
      </w:r>
    </w:p>
    <w:p w:rsidR="003B3805" w:rsidRPr="0001303D" w:rsidRDefault="001E4DAC" w:rsidP="003B3805">
      <w:pPr>
        <w:rPr>
          <w:rStyle w:val="a3"/>
          <w:color w:val="auto"/>
          <w:sz w:val="22"/>
          <w:szCs w:val="20"/>
          <w:u w:val="none"/>
        </w:rPr>
      </w:pPr>
      <w:r w:rsidRPr="0001303D">
        <w:rPr>
          <w:sz w:val="22"/>
          <w:szCs w:val="20"/>
        </w:rPr>
        <w:fldChar w:fldCharType="end"/>
      </w:r>
      <w:r w:rsidRPr="0001303D">
        <w:rPr>
          <w:sz w:val="22"/>
          <w:szCs w:val="20"/>
        </w:rPr>
        <w:fldChar w:fldCharType="begin"/>
      </w:r>
      <w:r w:rsidR="003B3805" w:rsidRPr="0001303D">
        <w:rPr>
          <w:sz w:val="22"/>
          <w:szCs w:val="20"/>
        </w:rPr>
        <w:instrText xml:space="preserve"> HYPERLINK "http://catalog.prosv.ru/item/23600" </w:instrText>
      </w:r>
      <w:r w:rsidRPr="0001303D">
        <w:rPr>
          <w:sz w:val="22"/>
          <w:szCs w:val="20"/>
        </w:rPr>
        <w:fldChar w:fldCharType="separate"/>
      </w:r>
    </w:p>
    <w:p w:rsidR="003B3805" w:rsidRPr="0001303D" w:rsidRDefault="003B3805" w:rsidP="003B3805">
      <w:pPr>
        <w:numPr>
          <w:ilvl w:val="0"/>
          <w:numId w:val="4"/>
        </w:numPr>
        <w:rPr>
          <w:rStyle w:val="a3"/>
          <w:color w:val="auto"/>
          <w:sz w:val="22"/>
          <w:szCs w:val="20"/>
          <w:u w:val="none"/>
        </w:rPr>
      </w:pPr>
      <w:r w:rsidRPr="0001303D">
        <w:rPr>
          <w:rStyle w:val="a3"/>
          <w:color w:val="auto"/>
          <w:sz w:val="22"/>
          <w:szCs w:val="20"/>
          <w:u w:val="none"/>
        </w:rPr>
        <w:t>Тороп В.В. История России. Контурные карты. 6 класс</w:t>
      </w:r>
    </w:p>
    <w:p w:rsidR="003B3805" w:rsidRPr="0001303D" w:rsidRDefault="001E4DAC" w:rsidP="003B3805">
      <w:pPr>
        <w:rPr>
          <w:rStyle w:val="a3"/>
          <w:color w:val="auto"/>
          <w:sz w:val="22"/>
          <w:szCs w:val="20"/>
          <w:u w:val="none"/>
        </w:rPr>
      </w:pPr>
      <w:r w:rsidRPr="0001303D">
        <w:rPr>
          <w:sz w:val="22"/>
          <w:szCs w:val="20"/>
        </w:rPr>
        <w:fldChar w:fldCharType="end"/>
      </w:r>
      <w:r w:rsidRPr="0001303D">
        <w:rPr>
          <w:sz w:val="22"/>
          <w:szCs w:val="20"/>
        </w:rPr>
        <w:fldChar w:fldCharType="begin"/>
      </w:r>
      <w:r w:rsidR="003B3805" w:rsidRPr="0001303D">
        <w:rPr>
          <w:sz w:val="22"/>
          <w:szCs w:val="20"/>
        </w:rPr>
        <w:instrText xml:space="preserve"> HYPERLINK "http://catalog.prosv.ru/item/23601" </w:instrText>
      </w:r>
      <w:r w:rsidRPr="0001303D">
        <w:rPr>
          <w:sz w:val="22"/>
          <w:szCs w:val="20"/>
        </w:rPr>
        <w:fldChar w:fldCharType="separate"/>
      </w:r>
    </w:p>
    <w:p w:rsidR="003B3805" w:rsidRPr="0001303D" w:rsidRDefault="003B3805" w:rsidP="003B3805">
      <w:pPr>
        <w:numPr>
          <w:ilvl w:val="0"/>
          <w:numId w:val="4"/>
        </w:numPr>
        <w:rPr>
          <w:rStyle w:val="a3"/>
          <w:color w:val="auto"/>
          <w:sz w:val="22"/>
          <w:szCs w:val="20"/>
          <w:u w:val="none"/>
        </w:rPr>
      </w:pPr>
      <w:r w:rsidRPr="0001303D">
        <w:rPr>
          <w:rStyle w:val="a3"/>
          <w:color w:val="auto"/>
          <w:sz w:val="22"/>
          <w:szCs w:val="20"/>
          <w:u w:val="none"/>
        </w:rPr>
        <w:t>Данилов А.А., Демидов Г.В. История России. Сборник рассказов. 6 класс</w:t>
      </w:r>
    </w:p>
    <w:p w:rsidR="003B3805" w:rsidRPr="0001303D" w:rsidRDefault="001E4DAC" w:rsidP="003B3805">
      <w:pPr>
        <w:rPr>
          <w:rStyle w:val="a3"/>
          <w:color w:val="auto"/>
          <w:sz w:val="22"/>
          <w:szCs w:val="20"/>
          <w:u w:val="none"/>
        </w:rPr>
      </w:pPr>
      <w:r w:rsidRPr="0001303D">
        <w:rPr>
          <w:sz w:val="22"/>
          <w:szCs w:val="20"/>
        </w:rPr>
        <w:fldChar w:fldCharType="end"/>
      </w:r>
      <w:r w:rsidRPr="0001303D">
        <w:rPr>
          <w:sz w:val="22"/>
          <w:szCs w:val="20"/>
        </w:rPr>
        <w:fldChar w:fldCharType="begin"/>
      </w:r>
      <w:r w:rsidR="003B3805" w:rsidRPr="0001303D">
        <w:rPr>
          <w:sz w:val="22"/>
          <w:szCs w:val="20"/>
        </w:rPr>
        <w:instrText xml:space="preserve"> HYPERLINK "http://catalog.prosv.ru/item/23598" </w:instrText>
      </w:r>
      <w:r w:rsidRPr="0001303D">
        <w:rPr>
          <w:sz w:val="22"/>
          <w:szCs w:val="20"/>
        </w:rPr>
        <w:fldChar w:fldCharType="separate"/>
      </w:r>
    </w:p>
    <w:p w:rsidR="003B3805" w:rsidRPr="0001303D" w:rsidRDefault="003B3805" w:rsidP="003B3805">
      <w:pPr>
        <w:numPr>
          <w:ilvl w:val="0"/>
          <w:numId w:val="4"/>
        </w:numPr>
        <w:rPr>
          <w:rStyle w:val="a3"/>
          <w:color w:val="auto"/>
          <w:sz w:val="22"/>
          <w:szCs w:val="20"/>
          <w:u w:val="none"/>
        </w:rPr>
      </w:pPr>
      <w:r w:rsidRPr="0001303D">
        <w:rPr>
          <w:rStyle w:val="a3"/>
          <w:color w:val="auto"/>
          <w:sz w:val="22"/>
          <w:szCs w:val="20"/>
          <w:u w:val="none"/>
        </w:rPr>
        <w:t>Мерзликин А.Ю., Старкова И.Г. История России. Иллюстрированный атлас. 6 класс.</w:t>
      </w:r>
    </w:p>
    <w:p w:rsidR="003B3805" w:rsidRPr="0001303D" w:rsidRDefault="001E4DAC" w:rsidP="003B3805">
      <w:pPr>
        <w:rPr>
          <w:sz w:val="22"/>
          <w:szCs w:val="20"/>
        </w:rPr>
      </w:pPr>
      <w:r w:rsidRPr="0001303D">
        <w:rPr>
          <w:sz w:val="22"/>
          <w:szCs w:val="20"/>
        </w:rPr>
        <w:fldChar w:fldCharType="end"/>
      </w:r>
    </w:p>
    <w:p w:rsidR="003B3805" w:rsidRPr="0001303D" w:rsidRDefault="003B3805" w:rsidP="003B3805">
      <w:pPr>
        <w:shd w:val="clear" w:color="auto" w:fill="FFFFFF"/>
        <w:ind w:right="5"/>
        <w:jc w:val="both"/>
        <w:rPr>
          <w:sz w:val="22"/>
          <w:szCs w:val="20"/>
        </w:rPr>
      </w:pPr>
      <w:r w:rsidRPr="0001303D">
        <w:rPr>
          <w:sz w:val="22"/>
          <w:szCs w:val="20"/>
        </w:rPr>
        <w:t>Наряду с УМК в учебном процессе обязательны к ис</w:t>
      </w:r>
      <w:r w:rsidRPr="0001303D">
        <w:rPr>
          <w:sz w:val="22"/>
          <w:szCs w:val="20"/>
        </w:rPr>
        <w:softHyphen/>
        <w:t>пользованию исторические тематические карты по истории Древняя и средневековая Русь.</w:t>
      </w:r>
    </w:p>
    <w:p w:rsidR="000105F5" w:rsidRPr="0001303D" w:rsidRDefault="000105F5" w:rsidP="003B3805">
      <w:pPr>
        <w:shd w:val="clear" w:color="auto" w:fill="FFFFFF"/>
        <w:ind w:right="5"/>
        <w:jc w:val="both"/>
        <w:rPr>
          <w:sz w:val="22"/>
          <w:szCs w:val="20"/>
        </w:rPr>
      </w:pPr>
    </w:p>
    <w:p w:rsidR="005D55FB" w:rsidRPr="0001303D" w:rsidRDefault="005D55FB" w:rsidP="005D55FB">
      <w:pPr>
        <w:jc w:val="both"/>
        <w:rPr>
          <w:sz w:val="22"/>
          <w:szCs w:val="20"/>
        </w:rPr>
      </w:pPr>
      <w:r w:rsidRPr="0001303D">
        <w:rPr>
          <w:b/>
          <w:sz w:val="22"/>
          <w:szCs w:val="20"/>
        </w:rPr>
        <w:t>Актуальность.</w:t>
      </w:r>
    </w:p>
    <w:p w:rsidR="005D55FB" w:rsidRPr="0001303D" w:rsidRDefault="005D55FB" w:rsidP="005D55FB">
      <w:pPr>
        <w:jc w:val="both"/>
        <w:rPr>
          <w:sz w:val="22"/>
          <w:szCs w:val="20"/>
        </w:rPr>
      </w:pPr>
      <w:r w:rsidRPr="0001303D">
        <w:rPr>
          <w:sz w:val="22"/>
          <w:szCs w:val="20"/>
        </w:rPr>
        <w:t xml:space="preserve">Историческое образование на ступени среднего (полного) общего образования  способствует формированию систематизованных знаний об историческом прошлом, обогащению социального опыта учащихся при изучении и обсуждении исторически возникших форм человеческого взаимодействия. Ключевую роль играет развитие способности учащихся к пониманию исторической логики общественных процессов, специфики возникновения и развития различных мировоззренческих, ценностно-мотивационных, социальных систем. </w:t>
      </w:r>
    </w:p>
    <w:p w:rsidR="005D55FB" w:rsidRPr="0001303D" w:rsidRDefault="005D55FB" w:rsidP="005D55FB">
      <w:pPr>
        <w:jc w:val="both"/>
        <w:rPr>
          <w:b/>
          <w:sz w:val="22"/>
          <w:szCs w:val="20"/>
        </w:rPr>
      </w:pPr>
      <w:r w:rsidRPr="0001303D">
        <w:rPr>
          <w:b/>
          <w:sz w:val="22"/>
          <w:szCs w:val="20"/>
        </w:rPr>
        <w:t>Цели:</w:t>
      </w:r>
    </w:p>
    <w:p w:rsidR="005D55FB" w:rsidRPr="0001303D" w:rsidRDefault="005D55FB" w:rsidP="005D55FB">
      <w:pPr>
        <w:jc w:val="both"/>
        <w:rPr>
          <w:sz w:val="22"/>
          <w:szCs w:val="20"/>
        </w:rPr>
      </w:pPr>
      <w:r w:rsidRPr="0001303D">
        <w:rPr>
          <w:sz w:val="22"/>
          <w:szCs w:val="20"/>
        </w:rPr>
        <w:t>воспитание гражданственности, национальной идентичности, развитие мировоззренческих убеждений учащихся на основе осмысления ими исторически сложившихся культурных, религиозных, этно-национальных традиций, нравственных и социальных установок, идеологических доктрин;</w:t>
      </w:r>
    </w:p>
    <w:p w:rsidR="005D55FB" w:rsidRPr="0001303D" w:rsidRDefault="005D55FB" w:rsidP="005D55FB">
      <w:pPr>
        <w:jc w:val="both"/>
        <w:rPr>
          <w:sz w:val="22"/>
          <w:szCs w:val="20"/>
        </w:rPr>
      </w:pPr>
      <w:r w:rsidRPr="0001303D">
        <w:rPr>
          <w:sz w:val="22"/>
          <w:szCs w:val="20"/>
        </w:rPr>
        <w:t>развитие способности понимать историческую обусловленность явлений и процессов современного мира, определять собственную позицию по отношению к окружающей реальности, соотносить свои взгляды и принципы с исторически возникшими мировоззренческими системами;</w:t>
      </w:r>
    </w:p>
    <w:p w:rsidR="005D55FB" w:rsidRPr="0001303D" w:rsidRDefault="005D55FB" w:rsidP="005D55FB">
      <w:pPr>
        <w:jc w:val="both"/>
        <w:rPr>
          <w:sz w:val="22"/>
          <w:szCs w:val="20"/>
        </w:rPr>
      </w:pPr>
      <w:r w:rsidRPr="0001303D">
        <w:rPr>
          <w:sz w:val="22"/>
          <w:szCs w:val="20"/>
        </w:rPr>
        <w:t>освоение систематизированных знаний об истории человечества, формирование целостного представления о месте и роли России во всемирно-историческом процессе;</w:t>
      </w:r>
    </w:p>
    <w:p w:rsidR="005D55FB" w:rsidRPr="0001303D" w:rsidRDefault="005D55FB" w:rsidP="005D55FB">
      <w:pPr>
        <w:jc w:val="both"/>
        <w:rPr>
          <w:sz w:val="22"/>
          <w:szCs w:val="20"/>
        </w:rPr>
      </w:pPr>
      <w:r w:rsidRPr="0001303D">
        <w:rPr>
          <w:sz w:val="22"/>
          <w:szCs w:val="20"/>
        </w:rPr>
        <w:t>овладение умениями и навыками поиска, систематизации и комплексного анализа исторической информации;</w:t>
      </w:r>
    </w:p>
    <w:p w:rsidR="00C00B08" w:rsidRPr="0001303D" w:rsidRDefault="005D55FB" w:rsidP="005D55FB">
      <w:pPr>
        <w:jc w:val="both"/>
        <w:rPr>
          <w:sz w:val="22"/>
          <w:szCs w:val="20"/>
        </w:rPr>
      </w:pPr>
      <w:r w:rsidRPr="0001303D">
        <w:rPr>
          <w:sz w:val="22"/>
          <w:szCs w:val="20"/>
        </w:rPr>
        <w:t>формирование исторического мышления – способности рассматривать события и явления с точки зрения их исторической обусловленности, сопоставлять различные версии и оценки исторических событий и личностей, определять собственное отношение к дискуссионным проблемам прошлого и современности.</w:t>
      </w:r>
    </w:p>
    <w:p w:rsidR="00C00B08" w:rsidRPr="0001303D" w:rsidRDefault="00C00B08" w:rsidP="00C00B08">
      <w:pPr>
        <w:rPr>
          <w:b/>
          <w:sz w:val="22"/>
          <w:szCs w:val="20"/>
        </w:rPr>
      </w:pPr>
      <w:r w:rsidRPr="0001303D">
        <w:rPr>
          <w:b/>
          <w:sz w:val="22"/>
          <w:szCs w:val="20"/>
        </w:rPr>
        <w:t>Задачи изучения:</w:t>
      </w:r>
    </w:p>
    <w:p w:rsidR="00C00B08" w:rsidRPr="0001303D" w:rsidRDefault="00C00B08" w:rsidP="00C00B08">
      <w:pPr>
        <w:rPr>
          <w:sz w:val="22"/>
          <w:szCs w:val="20"/>
        </w:rPr>
      </w:pPr>
      <w:r w:rsidRPr="0001303D">
        <w:rPr>
          <w:sz w:val="22"/>
          <w:szCs w:val="20"/>
        </w:rPr>
        <w:t>- усвоение системы знаний об общечеловеческих гуманистических ценностях, и как следствие этого – формирование гуманистической направленности личности,  </w:t>
      </w:r>
    </w:p>
    <w:p w:rsidR="00C00B08" w:rsidRPr="0001303D" w:rsidRDefault="00C00B08" w:rsidP="00C00B08">
      <w:pPr>
        <w:rPr>
          <w:sz w:val="22"/>
          <w:szCs w:val="20"/>
        </w:rPr>
      </w:pPr>
      <w:r w:rsidRPr="0001303D">
        <w:rPr>
          <w:sz w:val="22"/>
          <w:szCs w:val="20"/>
        </w:rPr>
        <w:t xml:space="preserve"> -формирование представлений об истории Древнего мира как части общемирового исторического процесса; </w:t>
      </w:r>
    </w:p>
    <w:p w:rsidR="00C00B08" w:rsidRPr="0001303D" w:rsidRDefault="00C00B08" w:rsidP="00C00B08">
      <w:pPr>
        <w:rPr>
          <w:sz w:val="22"/>
          <w:szCs w:val="20"/>
        </w:rPr>
      </w:pPr>
      <w:r w:rsidRPr="0001303D">
        <w:rPr>
          <w:sz w:val="22"/>
          <w:szCs w:val="20"/>
        </w:rPr>
        <w:t xml:space="preserve"> -показ взаимодействия человека с окружающей природной средой, движение человечества от первобытности к цивилизации; </w:t>
      </w:r>
    </w:p>
    <w:p w:rsidR="00744C8B" w:rsidRPr="0001303D" w:rsidRDefault="00C00B08" w:rsidP="00744C8B">
      <w:pPr>
        <w:rPr>
          <w:sz w:val="22"/>
          <w:szCs w:val="20"/>
        </w:rPr>
      </w:pPr>
      <w:r w:rsidRPr="0001303D">
        <w:rPr>
          <w:sz w:val="22"/>
          <w:szCs w:val="20"/>
        </w:rPr>
        <w:t>историческими знаниями и применять их в различных ситуациях.</w:t>
      </w:r>
    </w:p>
    <w:p w:rsidR="00744C8B" w:rsidRPr="0001303D" w:rsidRDefault="00744C8B" w:rsidP="00744C8B">
      <w:pPr>
        <w:rPr>
          <w:rStyle w:val="c1"/>
          <w:sz w:val="22"/>
          <w:szCs w:val="20"/>
        </w:rPr>
      </w:pPr>
      <w:r w:rsidRPr="0001303D">
        <w:rPr>
          <w:rStyle w:val="c1c3"/>
          <w:b/>
          <w:i/>
          <w:sz w:val="22"/>
          <w:szCs w:val="20"/>
        </w:rPr>
        <w:t>Формами текущего и итогового контроля</w:t>
      </w:r>
      <w:r w:rsidRPr="0001303D">
        <w:rPr>
          <w:rStyle w:val="c1"/>
          <w:sz w:val="22"/>
          <w:szCs w:val="20"/>
        </w:rPr>
        <w:t> являются контрольные срезы, тестовые формы контроля, выполнение практических работ,  работа по источникам, контрольные работы в форме тестов по типу ГИА.</w:t>
      </w:r>
    </w:p>
    <w:p w:rsidR="00304B47" w:rsidRPr="0001303D" w:rsidRDefault="00304B47" w:rsidP="00744C8B">
      <w:pPr>
        <w:rPr>
          <w:sz w:val="22"/>
          <w:szCs w:val="20"/>
        </w:rPr>
      </w:pPr>
    </w:p>
    <w:p w:rsidR="00304B47" w:rsidRPr="0001303D" w:rsidRDefault="00304B47" w:rsidP="00934261">
      <w:pPr>
        <w:jc w:val="center"/>
        <w:rPr>
          <w:b/>
          <w:sz w:val="22"/>
          <w:szCs w:val="20"/>
        </w:rPr>
      </w:pPr>
      <w:r w:rsidRPr="0001303D">
        <w:rPr>
          <w:b/>
          <w:sz w:val="22"/>
          <w:szCs w:val="20"/>
        </w:rPr>
        <w:t>2. Общая характеристика учебного курса.</w:t>
      </w:r>
    </w:p>
    <w:p w:rsidR="00304B47" w:rsidRPr="0001303D" w:rsidRDefault="00304B47" w:rsidP="00304B47">
      <w:pPr>
        <w:jc w:val="both"/>
        <w:rPr>
          <w:sz w:val="22"/>
          <w:szCs w:val="20"/>
        </w:rPr>
      </w:pPr>
      <w:r w:rsidRPr="0001303D">
        <w:rPr>
          <w:sz w:val="22"/>
          <w:szCs w:val="20"/>
        </w:rPr>
        <w:t xml:space="preserve">Особенности программы – ее интегративность, объединение курсов всеобщей и отечественной истории при сохранении их самостоятельности и самоценности. Курс «История Средних веков» формирует общую картину исторического развития человечества, представления об общих, ведущих процессах, явлениях и понятиях в период с конца  </w:t>
      </w:r>
      <w:r w:rsidRPr="0001303D">
        <w:rPr>
          <w:sz w:val="22"/>
          <w:szCs w:val="20"/>
          <w:lang w:val="en-US"/>
        </w:rPr>
        <w:t>V</w:t>
      </w:r>
      <w:r w:rsidRPr="0001303D">
        <w:rPr>
          <w:sz w:val="22"/>
          <w:szCs w:val="20"/>
        </w:rPr>
        <w:t xml:space="preserve"> по </w:t>
      </w:r>
      <w:r w:rsidRPr="0001303D">
        <w:rPr>
          <w:sz w:val="22"/>
          <w:szCs w:val="20"/>
          <w:lang w:val="en-US"/>
        </w:rPr>
        <w:t>XV</w:t>
      </w:r>
      <w:r w:rsidRPr="0001303D">
        <w:rPr>
          <w:sz w:val="22"/>
          <w:szCs w:val="20"/>
        </w:rPr>
        <w:t xml:space="preserve"> в.– от падения Западной Римской империи до начала эпохи Великих географических открытий. При этом, т.к на всеобщую историю выделяется небольшой объем времени, акцент делается на определяющих явлениях, помогающих, в первую очередь, понимать и объяснять современное мироустройство. Курс дает возможность проследить огромную роль Средневековья в складывании основ современного мира, уделяя внимание тем феноменам истории, которые так или иначе вошли в историю современной цивилизации.</w:t>
      </w:r>
    </w:p>
    <w:p w:rsidR="00744C8B" w:rsidRPr="0001303D" w:rsidRDefault="00304B47" w:rsidP="00304B47">
      <w:pPr>
        <w:rPr>
          <w:sz w:val="22"/>
          <w:szCs w:val="20"/>
        </w:rPr>
      </w:pPr>
      <w:r w:rsidRPr="0001303D">
        <w:rPr>
          <w:sz w:val="22"/>
          <w:szCs w:val="20"/>
        </w:rPr>
        <w:t xml:space="preserve">Преподавание курса «История России с древнейших времен до конца </w:t>
      </w:r>
      <w:r w:rsidRPr="0001303D">
        <w:rPr>
          <w:sz w:val="22"/>
          <w:szCs w:val="20"/>
          <w:lang w:val="en-US"/>
        </w:rPr>
        <w:t>XVI</w:t>
      </w:r>
      <w:r w:rsidRPr="0001303D">
        <w:rPr>
          <w:sz w:val="22"/>
          <w:szCs w:val="20"/>
        </w:rPr>
        <w:t xml:space="preserve"> века»  предполагает детальное и подробное изучение истории родной страны, глубокое понимание ее противоречивых процессов, различных точек зрения и трактовок. Изучение зарубежной истории помогает определить место России в истории человечества</w:t>
      </w:r>
    </w:p>
    <w:p w:rsidR="00304B47" w:rsidRPr="0001303D" w:rsidRDefault="00304B47" w:rsidP="00304B47">
      <w:pPr>
        <w:rPr>
          <w:sz w:val="22"/>
          <w:szCs w:val="20"/>
        </w:rPr>
      </w:pPr>
    </w:p>
    <w:p w:rsidR="008819EF" w:rsidRPr="0001303D" w:rsidRDefault="00744C8B" w:rsidP="008819EF">
      <w:pPr>
        <w:jc w:val="center"/>
        <w:rPr>
          <w:rStyle w:val="c1"/>
          <w:sz w:val="22"/>
          <w:szCs w:val="20"/>
        </w:rPr>
      </w:pPr>
      <w:r w:rsidRPr="0001303D">
        <w:rPr>
          <w:rStyle w:val="c1c3"/>
          <w:b/>
          <w:sz w:val="22"/>
          <w:szCs w:val="20"/>
        </w:rPr>
        <w:t>3.Место учебного предмета «История» в Базисном учебном (образовательном) плане</w:t>
      </w:r>
      <w:r w:rsidRPr="0001303D">
        <w:rPr>
          <w:rStyle w:val="c1"/>
          <w:b/>
          <w:sz w:val="22"/>
          <w:szCs w:val="20"/>
        </w:rPr>
        <w:t>.</w:t>
      </w:r>
    </w:p>
    <w:p w:rsidR="008819EF" w:rsidRPr="0001303D" w:rsidRDefault="00744C8B" w:rsidP="008819EF">
      <w:pPr>
        <w:jc w:val="center"/>
        <w:rPr>
          <w:rStyle w:val="c1"/>
          <w:sz w:val="22"/>
          <w:szCs w:val="20"/>
        </w:rPr>
      </w:pPr>
      <w:r w:rsidRPr="0001303D">
        <w:rPr>
          <w:rStyle w:val="c1"/>
          <w:sz w:val="22"/>
          <w:szCs w:val="20"/>
        </w:rPr>
        <w:t xml:space="preserve">Предмет «История» изучается на ступени основного общего образования в качестве обязательного предмета в 5–9 классах в общем объеме      350 часов, </w:t>
      </w:r>
      <w:r w:rsidRPr="0001303D">
        <w:rPr>
          <w:rStyle w:val="c1"/>
          <w:b/>
          <w:i/>
          <w:sz w:val="22"/>
          <w:szCs w:val="20"/>
        </w:rPr>
        <w:t>в 6 классе по 2 часа в неделю (70 часов)</w:t>
      </w:r>
      <w:r w:rsidRPr="0001303D">
        <w:rPr>
          <w:rStyle w:val="c1"/>
          <w:sz w:val="22"/>
          <w:szCs w:val="20"/>
        </w:rPr>
        <w:t>, что является оптимальным для изучения дисциплины.</w:t>
      </w:r>
    </w:p>
    <w:p w:rsidR="00304B47" w:rsidRPr="0001303D" w:rsidRDefault="00744C8B" w:rsidP="008819EF">
      <w:pPr>
        <w:jc w:val="center"/>
        <w:rPr>
          <w:sz w:val="22"/>
          <w:szCs w:val="20"/>
        </w:rPr>
      </w:pPr>
      <w:r w:rsidRPr="0001303D">
        <w:rPr>
          <w:rStyle w:val="c1"/>
          <w:sz w:val="22"/>
          <w:szCs w:val="20"/>
        </w:rPr>
        <w:t>Предмет «история» в 6 – ом классе включает два курса: история средних веков – 30 часов и истории России – 40 часов (согласно Примерной программы основного общего образования по истории). Предполагается последовательное изучение двух курсов.</w:t>
      </w:r>
    </w:p>
    <w:p w:rsidR="00304B47" w:rsidRPr="0001303D" w:rsidRDefault="00304B47" w:rsidP="008819EF">
      <w:pPr>
        <w:pStyle w:val="c3"/>
        <w:jc w:val="center"/>
        <w:rPr>
          <w:b/>
          <w:sz w:val="22"/>
          <w:szCs w:val="20"/>
        </w:rPr>
      </w:pPr>
      <w:r w:rsidRPr="0001303D">
        <w:rPr>
          <w:rStyle w:val="c17c16"/>
          <w:b/>
          <w:sz w:val="22"/>
          <w:szCs w:val="20"/>
        </w:rPr>
        <w:t>4. Требования к результатам обучения и освоения содержания курса по истории в 6 классе</w:t>
      </w:r>
    </w:p>
    <w:p w:rsidR="00304B47" w:rsidRPr="0001303D" w:rsidRDefault="00304B47" w:rsidP="00304B47">
      <w:pPr>
        <w:rPr>
          <w:sz w:val="22"/>
          <w:szCs w:val="20"/>
        </w:rPr>
      </w:pPr>
      <w:r w:rsidRPr="0001303D">
        <w:rPr>
          <w:b/>
          <w:sz w:val="22"/>
          <w:szCs w:val="20"/>
          <w:u w:val="single"/>
        </w:rPr>
        <w:t>Предметные</w:t>
      </w:r>
      <w:r w:rsidRPr="0001303D">
        <w:rPr>
          <w:sz w:val="22"/>
          <w:szCs w:val="20"/>
        </w:rPr>
        <w:t xml:space="preserve"> результаты изучения истории учащимися включают:</w:t>
      </w:r>
    </w:p>
    <w:p w:rsidR="00304B47" w:rsidRPr="0001303D" w:rsidRDefault="00304B47" w:rsidP="00304B47">
      <w:pPr>
        <w:numPr>
          <w:ilvl w:val="0"/>
          <w:numId w:val="10"/>
        </w:numPr>
        <w:rPr>
          <w:sz w:val="22"/>
          <w:szCs w:val="20"/>
        </w:rPr>
      </w:pPr>
      <w:r w:rsidRPr="0001303D">
        <w:rPr>
          <w:sz w:val="22"/>
          <w:szCs w:val="20"/>
        </w:rPr>
        <w:t>овладение целостными представлениями об историческом пути народов своей страны и человечества как необходимой основы для миропонимания и познания современного общества;</w:t>
      </w:r>
    </w:p>
    <w:p w:rsidR="00304B47" w:rsidRPr="0001303D" w:rsidRDefault="00304B47" w:rsidP="00304B47">
      <w:pPr>
        <w:numPr>
          <w:ilvl w:val="0"/>
          <w:numId w:val="10"/>
        </w:numPr>
        <w:rPr>
          <w:sz w:val="22"/>
          <w:szCs w:val="20"/>
        </w:rPr>
      </w:pPr>
      <w:r w:rsidRPr="0001303D">
        <w:rPr>
          <w:sz w:val="22"/>
          <w:szCs w:val="20"/>
        </w:rPr>
        <w:t>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:rsidR="00304B47" w:rsidRPr="0001303D" w:rsidRDefault="00304B47" w:rsidP="00304B47">
      <w:pPr>
        <w:numPr>
          <w:ilvl w:val="0"/>
          <w:numId w:val="10"/>
        </w:numPr>
        <w:rPr>
          <w:sz w:val="22"/>
          <w:szCs w:val="20"/>
        </w:rPr>
      </w:pPr>
      <w:r w:rsidRPr="0001303D">
        <w:rPr>
          <w:sz w:val="22"/>
          <w:szCs w:val="20"/>
        </w:rPr>
        <w:t>умения изучать и систематизировать информацию из различных исторических и современных источников, раскрывая ее социальную принадлежность и познавательную ценность;</w:t>
      </w:r>
    </w:p>
    <w:p w:rsidR="00304B47" w:rsidRPr="0001303D" w:rsidRDefault="00304B47" w:rsidP="00304B47">
      <w:pPr>
        <w:numPr>
          <w:ilvl w:val="0"/>
          <w:numId w:val="10"/>
        </w:numPr>
        <w:tabs>
          <w:tab w:val="clear" w:pos="720"/>
          <w:tab w:val="num" w:pos="0"/>
        </w:tabs>
        <w:rPr>
          <w:sz w:val="22"/>
          <w:szCs w:val="20"/>
        </w:rPr>
      </w:pPr>
      <w:r w:rsidRPr="0001303D">
        <w:rPr>
          <w:sz w:val="22"/>
          <w:szCs w:val="20"/>
        </w:rPr>
        <w:t>готовность применять исторические знания для выявления и сохранения исторических и культурных памятников своей страны и мира</w:t>
      </w:r>
    </w:p>
    <w:p w:rsidR="00304B47" w:rsidRPr="0001303D" w:rsidRDefault="00304B47" w:rsidP="00304B47">
      <w:pPr>
        <w:ind w:left="360"/>
        <w:rPr>
          <w:sz w:val="22"/>
          <w:szCs w:val="20"/>
        </w:rPr>
      </w:pPr>
      <w:r w:rsidRPr="0001303D">
        <w:rPr>
          <w:sz w:val="22"/>
          <w:szCs w:val="20"/>
        </w:rPr>
        <w:t>Учащиеся должны</w:t>
      </w:r>
      <w:r w:rsidRPr="0001303D">
        <w:rPr>
          <w:b/>
          <w:sz w:val="22"/>
          <w:szCs w:val="20"/>
        </w:rPr>
        <w:t xml:space="preserve"> знать</w:t>
      </w:r>
      <w:r w:rsidRPr="0001303D">
        <w:rPr>
          <w:sz w:val="22"/>
          <w:szCs w:val="20"/>
        </w:rPr>
        <w:t>:</w:t>
      </w:r>
    </w:p>
    <w:p w:rsidR="00304B47" w:rsidRPr="0001303D" w:rsidRDefault="00304B47" w:rsidP="00304B47">
      <w:pPr>
        <w:numPr>
          <w:ilvl w:val="0"/>
          <w:numId w:val="10"/>
        </w:numPr>
        <w:rPr>
          <w:sz w:val="22"/>
          <w:szCs w:val="20"/>
        </w:rPr>
      </w:pPr>
      <w:r w:rsidRPr="0001303D">
        <w:rPr>
          <w:sz w:val="22"/>
          <w:szCs w:val="20"/>
        </w:rPr>
        <w:t xml:space="preserve">хронологию, работу с хронологией; </w:t>
      </w:r>
    </w:p>
    <w:p w:rsidR="00304B47" w:rsidRPr="0001303D" w:rsidRDefault="00304B47" w:rsidP="00304B47">
      <w:pPr>
        <w:numPr>
          <w:ilvl w:val="0"/>
          <w:numId w:val="10"/>
        </w:numPr>
        <w:rPr>
          <w:sz w:val="22"/>
          <w:szCs w:val="20"/>
        </w:rPr>
      </w:pPr>
      <w:r w:rsidRPr="0001303D">
        <w:rPr>
          <w:sz w:val="22"/>
          <w:szCs w:val="20"/>
        </w:rPr>
        <w:t xml:space="preserve">исторические факты, работу с фактами: характеризовать место, обстоятельства, участников, результаты важнейших исторических событий; </w:t>
      </w:r>
    </w:p>
    <w:p w:rsidR="00304B47" w:rsidRPr="0001303D" w:rsidRDefault="00304B47" w:rsidP="00304B47">
      <w:pPr>
        <w:numPr>
          <w:ilvl w:val="0"/>
          <w:numId w:val="10"/>
        </w:numPr>
        <w:rPr>
          <w:sz w:val="22"/>
          <w:szCs w:val="20"/>
        </w:rPr>
      </w:pPr>
      <w:r w:rsidRPr="0001303D">
        <w:rPr>
          <w:sz w:val="22"/>
          <w:szCs w:val="20"/>
        </w:rPr>
        <w:t xml:space="preserve">Работу с историческими источниками: читать историческую карту с опорой на легенду; проводить поиск необходимой информации в одном источнике </w:t>
      </w:r>
    </w:p>
    <w:p w:rsidR="00304B47" w:rsidRPr="0001303D" w:rsidRDefault="00304B47" w:rsidP="00304B47">
      <w:pPr>
        <w:numPr>
          <w:ilvl w:val="0"/>
          <w:numId w:val="10"/>
        </w:numPr>
        <w:rPr>
          <w:sz w:val="22"/>
          <w:szCs w:val="20"/>
        </w:rPr>
      </w:pPr>
      <w:r w:rsidRPr="0001303D">
        <w:rPr>
          <w:sz w:val="22"/>
          <w:szCs w:val="20"/>
        </w:rPr>
        <w:t>Описание (реконструкция): рассказывать (устно или письменно) об исторических  событиях, их участниках; характеризовать условия и образ жизни, занятия людей , на основе текста и иллюстраций учебника, дополнительной литературы, составлять описание.</w:t>
      </w:r>
    </w:p>
    <w:p w:rsidR="00304B47" w:rsidRPr="0001303D" w:rsidRDefault="00304B47" w:rsidP="00304B47">
      <w:pPr>
        <w:numPr>
          <w:ilvl w:val="0"/>
          <w:numId w:val="10"/>
        </w:numPr>
        <w:rPr>
          <w:sz w:val="22"/>
          <w:szCs w:val="20"/>
        </w:rPr>
      </w:pPr>
      <w:r w:rsidRPr="0001303D">
        <w:rPr>
          <w:sz w:val="22"/>
          <w:szCs w:val="20"/>
        </w:rPr>
        <w:t>Различать факт (событие) соотносить единичные исторические факты , называть характерные, существенные признаки исторических событий и явлений; раскрывать смысл, значение важнейших исторических понятий;  </w:t>
      </w:r>
    </w:p>
    <w:p w:rsidR="00304B47" w:rsidRPr="0001303D" w:rsidRDefault="00304B47" w:rsidP="00304B47">
      <w:pPr>
        <w:rPr>
          <w:b/>
          <w:sz w:val="22"/>
          <w:szCs w:val="20"/>
        </w:rPr>
      </w:pPr>
      <w:r w:rsidRPr="0001303D">
        <w:rPr>
          <w:b/>
          <w:sz w:val="22"/>
          <w:szCs w:val="20"/>
        </w:rPr>
        <w:t>Уметь:</w:t>
      </w:r>
    </w:p>
    <w:p w:rsidR="00304B47" w:rsidRPr="0001303D" w:rsidRDefault="00304B47" w:rsidP="00304B47">
      <w:pPr>
        <w:numPr>
          <w:ilvl w:val="0"/>
          <w:numId w:val="11"/>
        </w:numPr>
        <w:rPr>
          <w:sz w:val="22"/>
          <w:szCs w:val="20"/>
        </w:rPr>
      </w:pPr>
      <w:r w:rsidRPr="0001303D">
        <w:rPr>
          <w:sz w:val="22"/>
          <w:szCs w:val="20"/>
        </w:rPr>
        <w:t>указывать хронологические рамки и периоды ключевых процессов, а также даты важнейших событий отечественной и всеобщей истории; - </w:t>
      </w:r>
    </w:p>
    <w:p w:rsidR="00304B47" w:rsidRPr="0001303D" w:rsidRDefault="00304B47" w:rsidP="00304B47">
      <w:pPr>
        <w:numPr>
          <w:ilvl w:val="0"/>
          <w:numId w:val="11"/>
        </w:numPr>
        <w:rPr>
          <w:sz w:val="22"/>
          <w:szCs w:val="20"/>
        </w:rPr>
      </w:pPr>
      <w:r w:rsidRPr="0001303D">
        <w:rPr>
          <w:sz w:val="22"/>
          <w:szCs w:val="20"/>
        </w:rPr>
        <w:t>работать с учебной и внешкольной , использовать современные источники информации, в том числе материалы на электронных носителях; </w:t>
      </w:r>
    </w:p>
    <w:p w:rsidR="00304B47" w:rsidRPr="0001303D" w:rsidRDefault="00304B47" w:rsidP="00304B47">
      <w:pPr>
        <w:numPr>
          <w:ilvl w:val="0"/>
          <w:numId w:val="11"/>
        </w:numPr>
        <w:rPr>
          <w:sz w:val="22"/>
          <w:szCs w:val="20"/>
        </w:rPr>
      </w:pPr>
      <w:r w:rsidRPr="0001303D">
        <w:rPr>
          <w:sz w:val="22"/>
          <w:szCs w:val="20"/>
        </w:rPr>
        <w:t xml:space="preserve">использовать текст исторического источника при ответе на вопросы, </w:t>
      </w:r>
    </w:p>
    <w:p w:rsidR="00304B47" w:rsidRPr="0001303D" w:rsidRDefault="00304B47" w:rsidP="00304B47">
      <w:pPr>
        <w:numPr>
          <w:ilvl w:val="0"/>
          <w:numId w:val="11"/>
        </w:numPr>
        <w:rPr>
          <w:sz w:val="22"/>
          <w:szCs w:val="20"/>
        </w:rPr>
      </w:pPr>
      <w:r w:rsidRPr="0001303D">
        <w:rPr>
          <w:sz w:val="22"/>
          <w:szCs w:val="20"/>
        </w:rPr>
        <w:t>показывать на исторической карте территории расселения народов, границы государств, города, места значительных исторических событий</w:t>
      </w:r>
    </w:p>
    <w:p w:rsidR="00304B47" w:rsidRPr="0001303D" w:rsidRDefault="00304B47" w:rsidP="00304B47">
      <w:pPr>
        <w:numPr>
          <w:ilvl w:val="0"/>
          <w:numId w:val="11"/>
        </w:numPr>
        <w:rPr>
          <w:sz w:val="22"/>
          <w:szCs w:val="20"/>
        </w:rPr>
      </w:pPr>
      <w:r w:rsidRPr="0001303D">
        <w:rPr>
          <w:sz w:val="22"/>
          <w:szCs w:val="20"/>
        </w:rPr>
        <w:t xml:space="preserve">рассказывать о важнейших исторических событиях и их участниках, показывая знание необходимых  фактов, дат, терминов; давать описание исторических событий и памятников культуры на основе текста и иллюстративного материала учебника, </w:t>
      </w:r>
    </w:p>
    <w:p w:rsidR="00304B47" w:rsidRPr="0001303D" w:rsidRDefault="00304B47" w:rsidP="00304B47">
      <w:pPr>
        <w:numPr>
          <w:ilvl w:val="0"/>
          <w:numId w:val="11"/>
        </w:numPr>
        <w:rPr>
          <w:sz w:val="22"/>
          <w:szCs w:val="20"/>
        </w:rPr>
      </w:pPr>
      <w:r w:rsidRPr="0001303D">
        <w:rPr>
          <w:sz w:val="22"/>
          <w:szCs w:val="20"/>
        </w:rPr>
        <w:t xml:space="preserve">объяснять свое отношение к наиболее значительным событиям и личностям истории России и всеобщей истории </w:t>
      </w:r>
    </w:p>
    <w:p w:rsidR="00304B47" w:rsidRPr="0001303D" w:rsidRDefault="00304B47" w:rsidP="00304B47">
      <w:pPr>
        <w:rPr>
          <w:b/>
          <w:sz w:val="22"/>
          <w:szCs w:val="20"/>
          <w:u w:val="single"/>
        </w:rPr>
      </w:pPr>
      <w:r w:rsidRPr="0001303D">
        <w:rPr>
          <w:b/>
          <w:sz w:val="22"/>
          <w:szCs w:val="20"/>
          <w:u w:val="single"/>
        </w:rPr>
        <w:t>Метапредметные результаты </w:t>
      </w:r>
    </w:p>
    <w:p w:rsidR="00304B47" w:rsidRPr="0001303D" w:rsidRDefault="00304B47" w:rsidP="00304B47">
      <w:pPr>
        <w:numPr>
          <w:ilvl w:val="0"/>
          <w:numId w:val="12"/>
        </w:numPr>
        <w:rPr>
          <w:sz w:val="22"/>
          <w:szCs w:val="20"/>
        </w:rPr>
      </w:pPr>
      <w:r w:rsidRPr="0001303D">
        <w:rPr>
          <w:sz w:val="22"/>
          <w:szCs w:val="20"/>
        </w:rPr>
        <w:t>способность сознательно организовывать свою деятельность — учебную, общественную и др.;</w:t>
      </w:r>
    </w:p>
    <w:p w:rsidR="00304B47" w:rsidRPr="0001303D" w:rsidRDefault="00304B47" w:rsidP="00304B47">
      <w:pPr>
        <w:numPr>
          <w:ilvl w:val="0"/>
          <w:numId w:val="12"/>
        </w:numPr>
        <w:rPr>
          <w:sz w:val="22"/>
          <w:szCs w:val="20"/>
        </w:rPr>
      </w:pPr>
      <w:r w:rsidRPr="0001303D">
        <w:rPr>
          <w:sz w:val="22"/>
          <w:szCs w:val="20"/>
        </w:rPr>
        <w:t>владение умениями работать с учебной и внешкольной информацией , использовать современные источники информации, в том числе материалы на электронных носителях;</w:t>
      </w:r>
    </w:p>
    <w:p w:rsidR="00304B47" w:rsidRPr="0001303D" w:rsidRDefault="00304B47" w:rsidP="00304B47">
      <w:pPr>
        <w:numPr>
          <w:ilvl w:val="0"/>
          <w:numId w:val="12"/>
        </w:numPr>
        <w:rPr>
          <w:sz w:val="22"/>
          <w:szCs w:val="20"/>
        </w:rPr>
      </w:pPr>
      <w:r w:rsidRPr="0001303D">
        <w:rPr>
          <w:sz w:val="22"/>
          <w:szCs w:val="20"/>
        </w:rPr>
        <w:t>способность решать творческие задачи, представлять результаты своей деятельности в различных формах (сообщение, эссе, презентация, реферат и др.);</w:t>
      </w:r>
    </w:p>
    <w:p w:rsidR="00304B47" w:rsidRPr="0001303D" w:rsidRDefault="00304B47" w:rsidP="00304B47">
      <w:pPr>
        <w:numPr>
          <w:ilvl w:val="0"/>
          <w:numId w:val="12"/>
        </w:numPr>
        <w:rPr>
          <w:sz w:val="22"/>
          <w:szCs w:val="20"/>
        </w:rPr>
      </w:pPr>
      <w:r w:rsidRPr="0001303D">
        <w:rPr>
          <w:sz w:val="22"/>
          <w:szCs w:val="20"/>
        </w:rPr>
        <w:t xml:space="preserve">готовность к сотрудничеству с соучениками, </w:t>
      </w:r>
    </w:p>
    <w:p w:rsidR="00304B47" w:rsidRPr="0001303D" w:rsidRDefault="00304B47" w:rsidP="00304B47">
      <w:pPr>
        <w:rPr>
          <w:b/>
          <w:sz w:val="22"/>
          <w:szCs w:val="20"/>
          <w:u w:val="single"/>
        </w:rPr>
      </w:pPr>
      <w:r w:rsidRPr="0001303D">
        <w:rPr>
          <w:b/>
          <w:sz w:val="22"/>
          <w:szCs w:val="20"/>
          <w:u w:val="single"/>
        </w:rPr>
        <w:t xml:space="preserve">Личностные результаты </w:t>
      </w:r>
    </w:p>
    <w:p w:rsidR="00304B47" w:rsidRPr="0001303D" w:rsidRDefault="00304B47" w:rsidP="00304B47">
      <w:pPr>
        <w:numPr>
          <w:ilvl w:val="0"/>
          <w:numId w:val="13"/>
        </w:numPr>
        <w:rPr>
          <w:sz w:val="22"/>
          <w:szCs w:val="20"/>
        </w:rPr>
      </w:pPr>
      <w:r w:rsidRPr="0001303D">
        <w:rPr>
          <w:sz w:val="22"/>
          <w:szCs w:val="20"/>
        </w:rPr>
        <w:t>осознание своей идентичности как гражданина страны, члена семьи</w:t>
      </w:r>
    </w:p>
    <w:p w:rsidR="00304B47" w:rsidRPr="0001303D" w:rsidRDefault="00304B47" w:rsidP="00304B47">
      <w:pPr>
        <w:numPr>
          <w:ilvl w:val="0"/>
          <w:numId w:val="13"/>
        </w:numPr>
        <w:rPr>
          <w:sz w:val="22"/>
          <w:szCs w:val="20"/>
        </w:rPr>
      </w:pPr>
      <w:r w:rsidRPr="0001303D">
        <w:rPr>
          <w:sz w:val="22"/>
          <w:szCs w:val="20"/>
        </w:rPr>
        <w:t xml:space="preserve">освоение гуманистических традиций и ценностей современного общества, </w:t>
      </w:r>
    </w:p>
    <w:p w:rsidR="00304B47" w:rsidRPr="0001303D" w:rsidRDefault="00304B47" w:rsidP="00304B47">
      <w:pPr>
        <w:numPr>
          <w:ilvl w:val="0"/>
          <w:numId w:val="13"/>
        </w:numPr>
        <w:rPr>
          <w:sz w:val="22"/>
          <w:szCs w:val="20"/>
        </w:rPr>
      </w:pPr>
      <w:r w:rsidRPr="0001303D">
        <w:rPr>
          <w:sz w:val="22"/>
          <w:szCs w:val="20"/>
        </w:rPr>
        <w:t xml:space="preserve">осмысление социально-нравственного опыта предшествующих поколений, </w:t>
      </w:r>
    </w:p>
    <w:p w:rsidR="00304B47" w:rsidRPr="0001303D" w:rsidRDefault="00304B47" w:rsidP="00304B47">
      <w:pPr>
        <w:numPr>
          <w:ilvl w:val="0"/>
          <w:numId w:val="13"/>
        </w:numPr>
        <w:rPr>
          <w:sz w:val="22"/>
          <w:szCs w:val="20"/>
        </w:rPr>
      </w:pPr>
      <w:r w:rsidRPr="0001303D">
        <w:rPr>
          <w:sz w:val="22"/>
          <w:szCs w:val="20"/>
        </w:rPr>
        <w:t>понимание культурного многообразия мира, уважение к культуре своего и других народов, толерантность.</w:t>
      </w:r>
    </w:p>
    <w:p w:rsidR="00304B47" w:rsidRPr="0001303D" w:rsidRDefault="00304B47" w:rsidP="00304B47">
      <w:pPr>
        <w:rPr>
          <w:sz w:val="22"/>
          <w:szCs w:val="20"/>
        </w:rPr>
      </w:pPr>
      <w:r w:rsidRPr="0001303D">
        <w:rPr>
          <w:sz w:val="22"/>
          <w:szCs w:val="20"/>
        </w:rPr>
        <w:t>Учащиеся должны </w:t>
      </w:r>
      <w:r w:rsidRPr="0001303D">
        <w:rPr>
          <w:b/>
          <w:sz w:val="22"/>
          <w:szCs w:val="20"/>
        </w:rPr>
        <w:t>владеть:</w:t>
      </w:r>
    </w:p>
    <w:p w:rsidR="00304B47" w:rsidRPr="0001303D" w:rsidRDefault="00304B47" w:rsidP="00304B47">
      <w:pPr>
        <w:numPr>
          <w:ilvl w:val="0"/>
          <w:numId w:val="14"/>
        </w:numPr>
        <w:rPr>
          <w:sz w:val="22"/>
          <w:szCs w:val="20"/>
        </w:rPr>
      </w:pPr>
      <w:r w:rsidRPr="0001303D">
        <w:rPr>
          <w:sz w:val="22"/>
          <w:szCs w:val="20"/>
        </w:rPr>
        <w:t>способностью решать творческие задачи, представлять результаты своей деятельности в различных формах (сообщение, эссе, презентация, реферат и др.); - </w:t>
      </w:r>
    </w:p>
    <w:p w:rsidR="00304B47" w:rsidRPr="0001303D" w:rsidRDefault="00304B47" w:rsidP="00304B47">
      <w:pPr>
        <w:numPr>
          <w:ilvl w:val="0"/>
          <w:numId w:val="14"/>
        </w:numPr>
        <w:rPr>
          <w:sz w:val="22"/>
          <w:szCs w:val="20"/>
        </w:rPr>
      </w:pPr>
      <w:r w:rsidRPr="0001303D">
        <w:rPr>
          <w:sz w:val="22"/>
          <w:szCs w:val="20"/>
        </w:rPr>
        <w:t>чувством патриотизма, уважения к своему Отечеству — многонациональному Российскому государству, в соответствии с идеями взаимопонимания, толерантности и мира между людьми и народами.</w:t>
      </w:r>
    </w:p>
    <w:p w:rsidR="00B965F8" w:rsidRPr="0001303D" w:rsidRDefault="00B965F8" w:rsidP="00304B47">
      <w:pPr>
        <w:jc w:val="both"/>
        <w:rPr>
          <w:sz w:val="22"/>
          <w:szCs w:val="20"/>
        </w:rPr>
      </w:pPr>
    </w:p>
    <w:p w:rsidR="00B965F8" w:rsidRPr="0001303D" w:rsidRDefault="00B965F8" w:rsidP="00304B47">
      <w:pPr>
        <w:jc w:val="both"/>
        <w:rPr>
          <w:sz w:val="22"/>
          <w:szCs w:val="20"/>
        </w:rPr>
      </w:pPr>
    </w:p>
    <w:p w:rsidR="00B965F8" w:rsidRPr="0001303D" w:rsidRDefault="00B965F8" w:rsidP="00712054">
      <w:pPr>
        <w:jc w:val="center"/>
        <w:rPr>
          <w:sz w:val="22"/>
          <w:szCs w:val="20"/>
        </w:rPr>
      </w:pPr>
      <w:r w:rsidRPr="0001303D">
        <w:rPr>
          <w:sz w:val="22"/>
          <w:szCs w:val="20"/>
        </w:rPr>
        <w:t>ИСТОРИЯ РОССИИ</w:t>
      </w:r>
    </w:p>
    <w:p w:rsidR="00304B47" w:rsidRPr="0001303D" w:rsidRDefault="00304B47" w:rsidP="00304B47">
      <w:pPr>
        <w:jc w:val="both"/>
        <w:rPr>
          <w:sz w:val="22"/>
          <w:szCs w:val="20"/>
        </w:rPr>
      </w:pPr>
    </w:p>
    <w:p w:rsidR="00712054" w:rsidRPr="0001303D" w:rsidRDefault="00712054" w:rsidP="00712054">
      <w:pPr>
        <w:jc w:val="center"/>
        <w:rPr>
          <w:sz w:val="22"/>
          <w:szCs w:val="20"/>
        </w:rPr>
      </w:pPr>
      <w:r w:rsidRPr="0001303D">
        <w:rPr>
          <w:sz w:val="22"/>
          <w:szCs w:val="20"/>
        </w:rPr>
        <w:t>ОТ ДРЕВНЕЙ РУСИ К РОССИЙСКОМУ ГОСУДАРСТВУ</w:t>
      </w:r>
    </w:p>
    <w:p w:rsidR="00712054" w:rsidRPr="0001303D" w:rsidRDefault="00712054" w:rsidP="00712054">
      <w:pPr>
        <w:jc w:val="center"/>
        <w:rPr>
          <w:sz w:val="22"/>
          <w:szCs w:val="20"/>
        </w:rPr>
      </w:pPr>
      <w:r w:rsidRPr="0001303D">
        <w:rPr>
          <w:sz w:val="22"/>
          <w:szCs w:val="20"/>
        </w:rPr>
        <w:t xml:space="preserve">(С </w:t>
      </w:r>
      <w:r w:rsidR="008819EF" w:rsidRPr="0001303D">
        <w:rPr>
          <w:sz w:val="22"/>
          <w:szCs w:val="20"/>
        </w:rPr>
        <w:t xml:space="preserve">ДРЕВНОСТИ ДО КОНЦА XV в.) </w:t>
      </w:r>
    </w:p>
    <w:p w:rsidR="00712054" w:rsidRPr="0001303D" w:rsidRDefault="00712054" w:rsidP="008308C2">
      <w:pPr>
        <w:jc w:val="both"/>
        <w:rPr>
          <w:b/>
          <w:sz w:val="22"/>
          <w:szCs w:val="20"/>
        </w:rPr>
      </w:pPr>
      <w:r w:rsidRPr="0001303D">
        <w:rPr>
          <w:b/>
          <w:sz w:val="22"/>
          <w:szCs w:val="20"/>
        </w:rPr>
        <w:t xml:space="preserve">Введение </w:t>
      </w:r>
    </w:p>
    <w:p w:rsidR="00712054" w:rsidRPr="0001303D" w:rsidRDefault="00712054" w:rsidP="008308C2">
      <w:pPr>
        <w:jc w:val="both"/>
        <w:rPr>
          <w:sz w:val="22"/>
          <w:szCs w:val="20"/>
        </w:rPr>
      </w:pPr>
      <w:r w:rsidRPr="0001303D">
        <w:rPr>
          <w:sz w:val="22"/>
          <w:szCs w:val="20"/>
        </w:rPr>
        <w:t>Предмет отечественной истории. История России как неотъемлемая часть всемирно исторического процесса. Факторы самобытности российской истории. Природный фак-</w:t>
      </w:r>
    </w:p>
    <w:p w:rsidR="00712054" w:rsidRPr="0001303D" w:rsidRDefault="00712054" w:rsidP="008308C2">
      <w:pPr>
        <w:jc w:val="both"/>
        <w:rPr>
          <w:sz w:val="22"/>
          <w:szCs w:val="20"/>
        </w:rPr>
      </w:pPr>
      <w:r w:rsidRPr="0001303D">
        <w:rPr>
          <w:sz w:val="22"/>
          <w:szCs w:val="20"/>
        </w:rPr>
        <w:t>тор в отечественной истории. Источники по российской истории. Историческое пространство и символы российской истории. Кто и для чего фальсифицирует историю России.</w:t>
      </w:r>
    </w:p>
    <w:p w:rsidR="00712054" w:rsidRPr="0001303D" w:rsidRDefault="00712054" w:rsidP="008308C2">
      <w:pPr>
        <w:jc w:val="both"/>
        <w:rPr>
          <w:b/>
          <w:sz w:val="22"/>
          <w:szCs w:val="20"/>
        </w:rPr>
      </w:pPr>
      <w:r w:rsidRPr="0001303D">
        <w:rPr>
          <w:b/>
          <w:sz w:val="22"/>
          <w:szCs w:val="20"/>
        </w:rPr>
        <w:t>Народы и государства на территории нашей страны в древности.</w:t>
      </w:r>
    </w:p>
    <w:p w:rsidR="00712054" w:rsidRPr="0001303D" w:rsidRDefault="00712054" w:rsidP="008308C2">
      <w:pPr>
        <w:jc w:val="both"/>
        <w:rPr>
          <w:sz w:val="22"/>
          <w:szCs w:val="20"/>
        </w:rPr>
      </w:pPr>
      <w:r w:rsidRPr="0001303D">
        <w:rPr>
          <w:sz w:val="22"/>
          <w:szCs w:val="20"/>
        </w:rPr>
        <w:t xml:space="preserve">Появление и расселение человека на территории современной России. Первые культуры и </w:t>
      </w:r>
      <w:r w:rsidR="008819EF" w:rsidRPr="0001303D">
        <w:rPr>
          <w:sz w:val="22"/>
          <w:szCs w:val="20"/>
        </w:rPr>
        <w:t>общества. Малые</w:t>
      </w:r>
      <w:r w:rsidRPr="0001303D">
        <w:rPr>
          <w:sz w:val="22"/>
          <w:szCs w:val="20"/>
        </w:rPr>
        <w:t xml:space="preserve"> государства Причерноморья в эллинистическую эпоху. Евразийские степи и лесостепь. Народы Сибири и Дальнего Востока. Хуннский каганат. Скифское царство. Сарматы. Финские племена. Аланы.</w:t>
      </w:r>
    </w:p>
    <w:p w:rsidR="00712054" w:rsidRPr="0001303D" w:rsidRDefault="00712054" w:rsidP="008308C2">
      <w:pPr>
        <w:jc w:val="both"/>
        <w:rPr>
          <w:b/>
          <w:sz w:val="22"/>
          <w:szCs w:val="20"/>
        </w:rPr>
      </w:pPr>
      <w:r w:rsidRPr="0001303D">
        <w:rPr>
          <w:b/>
          <w:sz w:val="22"/>
          <w:szCs w:val="20"/>
        </w:rPr>
        <w:t xml:space="preserve">Восточная Европа и евразийские степи в середине I тысячелетия н. э. </w:t>
      </w:r>
    </w:p>
    <w:p w:rsidR="00712054" w:rsidRPr="0001303D" w:rsidRDefault="00712054" w:rsidP="008308C2">
      <w:pPr>
        <w:jc w:val="both"/>
        <w:rPr>
          <w:sz w:val="22"/>
          <w:szCs w:val="20"/>
        </w:rPr>
      </w:pPr>
      <w:r w:rsidRPr="0001303D">
        <w:rPr>
          <w:sz w:val="22"/>
          <w:szCs w:val="20"/>
        </w:rPr>
        <w:t>Великое переселение народов. Гуннская держава Аттилы. Гуннское царство в предгорном Дагестане. Взаимодействие кочевого и оседлого мира в эпоху Великого переселения народов. Дискуссии о славянской прародине и происхождении славян. Расселение славян, их разделение на три ветви — восточных, западных и южных славян. Славянские общности Восточной Европы. Их соседи — балты, финно-угры, кочевые племена.</w:t>
      </w:r>
    </w:p>
    <w:p w:rsidR="00712054" w:rsidRPr="0001303D" w:rsidRDefault="00712054" w:rsidP="008308C2">
      <w:pPr>
        <w:jc w:val="both"/>
        <w:rPr>
          <w:sz w:val="22"/>
          <w:szCs w:val="20"/>
        </w:rPr>
      </w:pPr>
      <w:r w:rsidRPr="0001303D">
        <w:rPr>
          <w:sz w:val="22"/>
          <w:szCs w:val="20"/>
        </w:rPr>
        <w:t xml:space="preserve">Хозяйство восточных славян, их общественный строй и политическая организация. Возникновение княжеской власти. Традиционные верования славян. Страны и народы Восточной Европы, Сибири и Дальнего Востока. Объединения древнетюркских племён тюрков, огузов, киргизов и кыпчаков. Великий Тюркский каганат; Восточный Тюркский каганат и Западный Тюркский каганат. Уйгурский каганат. Великий киргизский каганат. Киргизский каганат. Киданьское государство. Аварский каганат. Хазарский каганат. Волжская Булгария. Этнокультурные контакты славянских, тюркских и финно-угорских народов к концу I тыс. н. э. Появление первых христианских, иудейских, исламских </w:t>
      </w:r>
    </w:p>
    <w:p w:rsidR="00712054" w:rsidRPr="0001303D" w:rsidRDefault="00712054" w:rsidP="008308C2">
      <w:pPr>
        <w:jc w:val="both"/>
        <w:rPr>
          <w:sz w:val="22"/>
          <w:szCs w:val="20"/>
        </w:rPr>
      </w:pPr>
      <w:r w:rsidRPr="0001303D">
        <w:rPr>
          <w:sz w:val="22"/>
          <w:szCs w:val="20"/>
        </w:rPr>
        <w:t>общин.</w:t>
      </w:r>
    </w:p>
    <w:p w:rsidR="00712054" w:rsidRPr="0001303D" w:rsidRDefault="00712054" w:rsidP="008308C2">
      <w:pPr>
        <w:jc w:val="both"/>
        <w:rPr>
          <w:b/>
          <w:sz w:val="22"/>
          <w:szCs w:val="20"/>
        </w:rPr>
      </w:pPr>
      <w:r w:rsidRPr="0001303D">
        <w:rPr>
          <w:b/>
          <w:sz w:val="22"/>
          <w:szCs w:val="20"/>
        </w:rPr>
        <w:t>Образование государства Русь</w:t>
      </w:r>
    </w:p>
    <w:p w:rsidR="00712054" w:rsidRPr="0001303D" w:rsidRDefault="00712054" w:rsidP="008308C2">
      <w:pPr>
        <w:jc w:val="both"/>
        <w:rPr>
          <w:sz w:val="22"/>
          <w:szCs w:val="20"/>
        </w:rPr>
      </w:pPr>
      <w:r w:rsidRPr="0001303D">
        <w:rPr>
          <w:sz w:val="22"/>
          <w:szCs w:val="20"/>
        </w:rPr>
        <w:t>Политическое развитие Европы в эпоху раннего Средневековья. Норманнский фактор в образовании европейских государств. Предпосылки и особенности складывания государства Русь. Формирование княжеской власти (князь и дружина, полюдье). Новгород и Киев — центры древнерусской государственности. Князь Олег. Образование государства. Перенос столицы в Киев.Первые русские князья, их внутренняя и внешняя политика. Формирован</w:t>
      </w:r>
      <w:r w:rsidR="00CB15A6" w:rsidRPr="0001303D">
        <w:rPr>
          <w:sz w:val="22"/>
          <w:szCs w:val="20"/>
        </w:rPr>
        <w:t xml:space="preserve">ие территории государства Русь. </w:t>
      </w:r>
      <w:r w:rsidRPr="0001303D">
        <w:rPr>
          <w:sz w:val="22"/>
          <w:szCs w:val="20"/>
        </w:rPr>
        <w:t>Социально-экономиче</w:t>
      </w:r>
      <w:r w:rsidR="00CB15A6" w:rsidRPr="0001303D">
        <w:rPr>
          <w:sz w:val="22"/>
          <w:szCs w:val="20"/>
        </w:rPr>
        <w:t>ский строй ранней Руси. Земель</w:t>
      </w:r>
      <w:r w:rsidRPr="0001303D">
        <w:rPr>
          <w:sz w:val="22"/>
          <w:szCs w:val="20"/>
        </w:rPr>
        <w:t>ные отношения. Свободн</w:t>
      </w:r>
      <w:r w:rsidR="00CB15A6" w:rsidRPr="0001303D">
        <w:rPr>
          <w:sz w:val="22"/>
          <w:szCs w:val="20"/>
        </w:rPr>
        <w:t>ое и зависимое население. Круп</w:t>
      </w:r>
      <w:r w:rsidRPr="0001303D">
        <w:rPr>
          <w:sz w:val="22"/>
          <w:szCs w:val="20"/>
        </w:rPr>
        <w:t>нейшие русские город</w:t>
      </w:r>
      <w:r w:rsidR="00CB15A6" w:rsidRPr="0001303D">
        <w:rPr>
          <w:sz w:val="22"/>
          <w:szCs w:val="20"/>
        </w:rPr>
        <w:t xml:space="preserve">а, развитие ремёсел и торговли. </w:t>
      </w:r>
      <w:r w:rsidRPr="0001303D">
        <w:rPr>
          <w:sz w:val="22"/>
          <w:szCs w:val="20"/>
        </w:rPr>
        <w:t>Отношения Руси с со</w:t>
      </w:r>
      <w:r w:rsidR="00CB15A6" w:rsidRPr="0001303D">
        <w:rPr>
          <w:sz w:val="22"/>
          <w:szCs w:val="20"/>
        </w:rPr>
        <w:t>седними народами и государства</w:t>
      </w:r>
      <w:r w:rsidRPr="0001303D">
        <w:rPr>
          <w:sz w:val="22"/>
          <w:szCs w:val="20"/>
        </w:rPr>
        <w:t>ми: Византией, страна</w:t>
      </w:r>
      <w:r w:rsidR="00CB15A6" w:rsidRPr="0001303D">
        <w:rPr>
          <w:sz w:val="22"/>
          <w:szCs w:val="20"/>
        </w:rPr>
        <w:t>ми Северной и Центральной Евро</w:t>
      </w:r>
      <w:r w:rsidRPr="0001303D">
        <w:rPr>
          <w:sz w:val="22"/>
          <w:szCs w:val="20"/>
        </w:rPr>
        <w:t>пы, кочевниками. Свято</w:t>
      </w:r>
      <w:r w:rsidR="00CB15A6" w:rsidRPr="0001303D">
        <w:rPr>
          <w:sz w:val="22"/>
          <w:szCs w:val="20"/>
        </w:rPr>
        <w:t xml:space="preserve">слав и его роль в формировании </w:t>
      </w:r>
      <w:r w:rsidRPr="0001303D">
        <w:rPr>
          <w:sz w:val="22"/>
          <w:szCs w:val="20"/>
        </w:rPr>
        <w:t>системы геополитических интересов Руси.</w:t>
      </w:r>
    </w:p>
    <w:p w:rsidR="00712054" w:rsidRPr="0001303D" w:rsidRDefault="00712054" w:rsidP="008308C2">
      <w:pPr>
        <w:jc w:val="both"/>
        <w:rPr>
          <w:b/>
          <w:sz w:val="22"/>
          <w:szCs w:val="20"/>
        </w:rPr>
      </w:pPr>
      <w:r w:rsidRPr="0001303D">
        <w:rPr>
          <w:b/>
          <w:sz w:val="22"/>
          <w:szCs w:val="20"/>
        </w:rPr>
        <w:t>Русь в конце X — начале XII в.</w:t>
      </w:r>
    </w:p>
    <w:p w:rsidR="00712054" w:rsidRPr="0001303D" w:rsidRDefault="00CB15A6" w:rsidP="008308C2">
      <w:pPr>
        <w:jc w:val="both"/>
        <w:rPr>
          <w:sz w:val="22"/>
          <w:szCs w:val="20"/>
        </w:rPr>
      </w:pPr>
      <w:r w:rsidRPr="0001303D">
        <w:rPr>
          <w:sz w:val="22"/>
          <w:szCs w:val="20"/>
        </w:rPr>
        <w:t xml:space="preserve">Место и роль Руси в Европе. </w:t>
      </w:r>
      <w:r w:rsidR="00712054" w:rsidRPr="0001303D">
        <w:rPr>
          <w:sz w:val="22"/>
          <w:szCs w:val="20"/>
        </w:rPr>
        <w:t>Расцвет Русского государства. Политический строй. Ор-</w:t>
      </w:r>
    </w:p>
    <w:p w:rsidR="00712054" w:rsidRPr="0001303D" w:rsidRDefault="00712054" w:rsidP="008308C2">
      <w:pPr>
        <w:jc w:val="both"/>
        <w:rPr>
          <w:sz w:val="22"/>
          <w:szCs w:val="20"/>
        </w:rPr>
      </w:pPr>
      <w:r w:rsidRPr="0001303D">
        <w:rPr>
          <w:sz w:val="22"/>
          <w:szCs w:val="20"/>
        </w:rPr>
        <w:t>ганы власти и управления. Внутриполитическое развитие. Ярослав Мудрый. Влади</w:t>
      </w:r>
      <w:r w:rsidR="00CB15A6" w:rsidRPr="0001303D">
        <w:rPr>
          <w:sz w:val="22"/>
          <w:szCs w:val="20"/>
        </w:rPr>
        <w:t>мир Мономах. Древнерусское пра</w:t>
      </w:r>
      <w:r w:rsidRPr="0001303D">
        <w:rPr>
          <w:sz w:val="22"/>
          <w:szCs w:val="20"/>
        </w:rPr>
        <w:t>во: Ру</w:t>
      </w:r>
      <w:r w:rsidR="00CB15A6" w:rsidRPr="0001303D">
        <w:rPr>
          <w:sz w:val="22"/>
          <w:szCs w:val="20"/>
        </w:rPr>
        <w:t xml:space="preserve">сская Правда, церковные уставы. </w:t>
      </w:r>
      <w:r w:rsidRPr="0001303D">
        <w:rPr>
          <w:sz w:val="22"/>
          <w:szCs w:val="20"/>
        </w:rPr>
        <w:t>Социально-экономи</w:t>
      </w:r>
      <w:r w:rsidR="00CB15A6" w:rsidRPr="0001303D">
        <w:rPr>
          <w:sz w:val="22"/>
          <w:szCs w:val="20"/>
        </w:rPr>
        <w:t>ческий уклад. Земельные отноше</w:t>
      </w:r>
      <w:r w:rsidRPr="0001303D">
        <w:rPr>
          <w:sz w:val="22"/>
          <w:szCs w:val="20"/>
        </w:rPr>
        <w:t>ния. Уровень социально-э</w:t>
      </w:r>
      <w:r w:rsidR="00CB15A6" w:rsidRPr="0001303D">
        <w:rPr>
          <w:sz w:val="22"/>
          <w:szCs w:val="20"/>
        </w:rPr>
        <w:t xml:space="preserve">кономического развития русских </w:t>
      </w:r>
      <w:r w:rsidRPr="0001303D">
        <w:rPr>
          <w:sz w:val="22"/>
          <w:szCs w:val="20"/>
        </w:rPr>
        <w:t>земель.Дискуссии об общественном строе. Основные социальные слои древнерусского</w:t>
      </w:r>
      <w:r w:rsidR="00CB15A6" w:rsidRPr="0001303D">
        <w:rPr>
          <w:sz w:val="22"/>
          <w:szCs w:val="20"/>
        </w:rPr>
        <w:t xml:space="preserve"> общества. Зависимые категории </w:t>
      </w:r>
      <w:r w:rsidRPr="0001303D">
        <w:rPr>
          <w:sz w:val="22"/>
          <w:szCs w:val="20"/>
        </w:rPr>
        <w:t>населения.Православная церковь и её роль в жизни общества.Развитие международны</w:t>
      </w:r>
      <w:r w:rsidR="00CB15A6" w:rsidRPr="0001303D">
        <w:rPr>
          <w:sz w:val="22"/>
          <w:szCs w:val="20"/>
        </w:rPr>
        <w:t xml:space="preserve">х связей Русского государства, </w:t>
      </w:r>
      <w:r w:rsidRPr="0001303D">
        <w:rPr>
          <w:sz w:val="22"/>
          <w:szCs w:val="20"/>
        </w:rPr>
        <w:t>укрепление его международного положен</w:t>
      </w:r>
      <w:r w:rsidR="00CB15A6" w:rsidRPr="0001303D">
        <w:rPr>
          <w:sz w:val="22"/>
          <w:szCs w:val="20"/>
        </w:rPr>
        <w:t xml:space="preserve">ия. </w:t>
      </w:r>
      <w:r w:rsidRPr="0001303D">
        <w:rPr>
          <w:sz w:val="22"/>
          <w:szCs w:val="20"/>
        </w:rPr>
        <w:t>Развитие культуры. Л</w:t>
      </w:r>
      <w:r w:rsidR="00CB15A6" w:rsidRPr="0001303D">
        <w:rPr>
          <w:sz w:val="22"/>
          <w:szCs w:val="20"/>
        </w:rPr>
        <w:t xml:space="preserve">етописание. «Повесть временных </w:t>
      </w:r>
      <w:r w:rsidRPr="0001303D">
        <w:rPr>
          <w:sz w:val="22"/>
          <w:szCs w:val="20"/>
        </w:rPr>
        <w:t>лет». Нестор. Просвещени</w:t>
      </w:r>
      <w:r w:rsidR="00CB15A6" w:rsidRPr="0001303D">
        <w:rPr>
          <w:sz w:val="22"/>
          <w:szCs w:val="20"/>
        </w:rPr>
        <w:t xml:space="preserve">е. </w:t>
      </w:r>
    </w:p>
    <w:p w:rsidR="00712054" w:rsidRPr="0001303D" w:rsidRDefault="00712054" w:rsidP="008308C2">
      <w:pPr>
        <w:jc w:val="both"/>
        <w:rPr>
          <w:b/>
          <w:sz w:val="22"/>
          <w:szCs w:val="20"/>
        </w:rPr>
      </w:pPr>
      <w:r w:rsidRPr="0001303D">
        <w:rPr>
          <w:b/>
          <w:sz w:val="22"/>
          <w:szCs w:val="20"/>
        </w:rPr>
        <w:t>Русь в середине ХII — начале XIII в.</w:t>
      </w:r>
    </w:p>
    <w:p w:rsidR="00712054" w:rsidRPr="0001303D" w:rsidRDefault="00712054" w:rsidP="008308C2">
      <w:pPr>
        <w:jc w:val="both"/>
        <w:rPr>
          <w:sz w:val="22"/>
          <w:szCs w:val="20"/>
        </w:rPr>
      </w:pPr>
      <w:r w:rsidRPr="0001303D">
        <w:rPr>
          <w:sz w:val="22"/>
          <w:szCs w:val="20"/>
        </w:rPr>
        <w:t>Эпоха политич</w:t>
      </w:r>
      <w:r w:rsidR="00CB15A6" w:rsidRPr="0001303D">
        <w:rPr>
          <w:sz w:val="22"/>
          <w:szCs w:val="20"/>
        </w:rPr>
        <w:t xml:space="preserve">еской раздробленности в Европе. </w:t>
      </w:r>
      <w:r w:rsidRPr="0001303D">
        <w:rPr>
          <w:sz w:val="22"/>
          <w:szCs w:val="20"/>
        </w:rPr>
        <w:t xml:space="preserve">Причины, особенности </w:t>
      </w:r>
      <w:r w:rsidR="00CB15A6" w:rsidRPr="0001303D">
        <w:rPr>
          <w:sz w:val="22"/>
          <w:szCs w:val="20"/>
        </w:rPr>
        <w:t>и последствия политической раз</w:t>
      </w:r>
      <w:r w:rsidRPr="0001303D">
        <w:rPr>
          <w:sz w:val="22"/>
          <w:szCs w:val="20"/>
        </w:rPr>
        <w:t>дробленности на Руси.</w:t>
      </w:r>
      <w:r w:rsidR="00CB15A6" w:rsidRPr="0001303D">
        <w:rPr>
          <w:sz w:val="22"/>
          <w:szCs w:val="20"/>
        </w:rPr>
        <w:t xml:space="preserve"> Формирование системы земель  </w:t>
      </w:r>
      <w:r w:rsidRPr="0001303D">
        <w:rPr>
          <w:sz w:val="22"/>
          <w:szCs w:val="20"/>
        </w:rPr>
        <w:t>самостоятельных государств.</w:t>
      </w:r>
    </w:p>
    <w:p w:rsidR="00712054" w:rsidRPr="0001303D" w:rsidRDefault="00712054" w:rsidP="008308C2">
      <w:pPr>
        <w:jc w:val="both"/>
        <w:rPr>
          <w:sz w:val="22"/>
          <w:szCs w:val="20"/>
        </w:rPr>
      </w:pPr>
      <w:r w:rsidRPr="0001303D">
        <w:rPr>
          <w:sz w:val="22"/>
          <w:szCs w:val="20"/>
        </w:rPr>
        <w:t xml:space="preserve">Изменения в политическом строе.Эволюция общественного строя и права. Территория </w:t>
      </w:r>
    </w:p>
    <w:p w:rsidR="00712054" w:rsidRPr="0001303D" w:rsidRDefault="00712054" w:rsidP="008308C2">
      <w:pPr>
        <w:jc w:val="both"/>
        <w:rPr>
          <w:sz w:val="22"/>
          <w:szCs w:val="20"/>
        </w:rPr>
      </w:pPr>
      <w:r w:rsidRPr="0001303D">
        <w:rPr>
          <w:sz w:val="22"/>
          <w:szCs w:val="20"/>
        </w:rPr>
        <w:t xml:space="preserve">и население крупнейших </w:t>
      </w:r>
      <w:r w:rsidR="00CB15A6" w:rsidRPr="0001303D">
        <w:rPr>
          <w:sz w:val="22"/>
          <w:szCs w:val="20"/>
        </w:rPr>
        <w:t xml:space="preserve">русских земель. Рост и расцвет </w:t>
      </w:r>
      <w:r w:rsidRPr="0001303D">
        <w:rPr>
          <w:sz w:val="22"/>
          <w:szCs w:val="20"/>
        </w:rPr>
        <w:t>городов.</w:t>
      </w:r>
    </w:p>
    <w:p w:rsidR="00712054" w:rsidRPr="0001303D" w:rsidRDefault="00712054" w:rsidP="008308C2">
      <w:pPr>
        <w:jc w:val="both"/>
        <w:rPr>
          <w:sz w:val="22"/>
          <w:szCs w:val="20"/>
        </w:rPr>
      </w:pPr>
      <w:r w:rsidRPr="0001303D">
        <w:rPr>
          <w:sz w:val="22"/>
          <w:szCs w:val="20"/>
        </w:rPr>
        <w:t>Консолидирующая роль православной церкви в условиях политической децентрализации.</w:t>
      </w:r>
    </w:p>
    <w:p w:rsidR="00712054" w:rsidRPr="0001303D" w:rsidRDefault="00712054" w:rsidP="008308C2">
      <w:pPr>
        <w:jc w:val="both"/>
        <w:rPr>
          <w:sz w:val="22"/>
          <w:szCs w:val="20"/>
        </w:rPr>
      </w:pPr>
      <w:r w:rsidRPr="0001303D">
        <w:rPr>
          <w:sz w:val="22"/>
          <w:szCs w:val="20"/>
        </w:rPr>
        <w:t>Межд</w:t>
      </w:r>
      <w:r w:rsidR="00CB15A6" w:rsidRPr="0001303D">
        <w:rPr>
          <w:sz w:val="22"/>
          <w:szCs w:val="20"/>
        </w:rPr>
        <w:t xml:space="preserve">ународные связи русских земель. </w:t>
      </w:r>
      <w:r w:rsidRPr="0001303D">
        <w:rPr>
          <w:sz w:val="22"/>
          <w:szCs w:val="20"/>
        </w:rPr>
        <w:t>Развитие русской ку</w:t>
      </w:r>
      <w:r w:rsidR="00CB15A6" w:rsidRPr="0001303D">
        <w:rPr>
          <w:sz w:val="22"/>
          <w:szCs w:val="20"/>
        </w:rPr>
        <w:t>льтуры: формирование региональ</w:t>
      </w:r>
      <w:r w:rsidRPr="0001303D">
        <w:rPr>
          <w:sz w:val="22"/>
          <w:szCs w:val="20"/>
        </w:rPr>
        <w:t>ных центров. Летописа</w:t>
      </w:r>
      <w:r w:rsidR="00CB15A6" w:rsidRPr="0001303D">
        <w:rPr>
          <w:sz w:val="22"/>
          <w:szCs w:val="20"/>
        </w:rPr>
        <w:t>ние и его центры. Даниил Заточ</w:t>
      </w:r>
      <w:r w:rsidRPr="0001303D">
        <w:rPr>
          <w:sz w:val="22"/>
          <w:szCs w:val="20"/>
        </w:rPr>
        <w:t>ник. «Слово о полку Игореве».</w:t>
      </w:r>
    </w:p>
    <w:p w:rsidR="00712054" w:rsidRPr="0001303D" w:rsidRDefault="00712054" w:rsidP="008308C2">
      <w:pPr>
        <w:jc w:val="both"/>
        <w:rPr>
          <w:b/>
          <w:sz w:val="22"/>
          <w:szCs w:val="20"/>
        </w:rPr>
      </w:pPr>
      <w:r w:rsidRPr="0001303D">
        <w:rPr>
          <w:b/>
          <w:sz w:val="22"/>
          <w:szCs w:val="20"/>
        </w:rPr>
        <w:t>Русские земли в середине XIII  —  XIV в.</w:t>
      </w:r>
    </w:p>
    <w:p w:rsidR="00712054" w:rsidRPr="0001303D" w:rsidRDefault="00712054" w:rsidP="0001303D">
      <w:pPr>
        <w:jc w:val="both"/>
        <w:rPr>
          <w:sz w:val="22"/>
          <w:szCs w:val="20"/>
        </w:rPr>
      </w:pPr>
      <w:r w:rsidRPr="0001303D">
        <w:rPr>
          <w:sz w:val="22"/>
          <w:szCs w:val="20"/>
        </w:rPr>
        <w:t>Возникновение Монгол</w:t>
      </w:r>
      <w:r w:rsidR="00CB15A6" w:rsidRPr="0001303D">
        <w:rPr>
          <w:sz w:val="22"/>
          <w:szCs w:val="20"/>
        </w:rPr>
        <w:t xml:space="preserve">ьской державы. Чингисхан и его </w:t>
      </w:r>
      <w:r w:rsidRPr="0001303D">
        <w:rPr>
          <w:sz w:val="22"/>
          <w:szCs w:val="20"/>
        </w:rPr>
        <w:t>завоевания. Формировани</w:t>
      </w:r>
      <w:r w:rsidR="00CB15A6" w:rsidRPr="0001303D">
        <w:rPr>
          <w:sz w:val="22"/>
          <w:szCs w:val="20"/>
        </w:rPr>
        <w:t>е Монгольской империи и её вли</w:t>
      </w:r>
      <w:r w:rsidRPr="0001303D">
        <w:rPr>
          <w:sz w:val="22"/>
          <w:szCs w:val="20"/>
        </w:rPr>
        <w:t>яние на развитие</w:t>
      </w:r>
      <w:r w:rsidR="00CB15A6" w:rsidRPr="0001303D">
        <w:rPr>
          <w:sz w:val="22"/>
          <w:szCs w:val="20"/>
        </w:rPr>
        <w:t xml:space="preserve"> народов Евразии. Великая Яса. </w:t>
      </w:r>
      <w:r w:rsidRPr="0001303D">
        <w:rPr>
          <w:sz w:val="22"/>
          <w:szCs w:val="20"/>
        </w:rPr>
        <w:t xml:space="preserve">Завоевательные походы Батыя на Русь и </w:t>
      </w:r>
    </w:p>
    <w:p w:rsidR="00712054" w:rsidRPr="0001303D" w:rsidRDefault="00712054" w:rsidP="008819EF">
      <w:pPr>
        <w:tabs>
          <w:tab w:val="left" w:pos="3240"/>
        </w:tabs>
        <w:jc w:val="both"/>
        <w:rPr>
          <w:sz w:val="22"/>
          <w:szCs w:val="20"/>
        </w:rPr>
      </w:pPr>
      <w:r w:rsidRPr="0001303D">
        <w:rPr>
          <w:b/>
          <w:sz w:val="22"/>
          <w:szCs w:val="20"/>
        </w:rPr>
        <w:t>Формирование единого Русского государства</w:t>
      </w:r>
    </w:p>
    <w:p w:rsidR="00712054" w:rsidRPr="0001303D" w:rsidRDefault="00712054" w:rsidP="008308C2">
      <w:pPr>
        <w:jc w:val="both"/>
        <w:rPr>
          <w:sz w:val="22"/>
          <w:szCs w:val="20"/>
        </w:rPr>
      </w:pPr>
      <w:r w:rsidRPr="0001303D">
        <w:rPr>
          <w:sz w:val="22"/>
          <w:szCs w:val="20"/>
        </w:rPr>
        <w:t>Политическая карта Ев</w:t>
      </w:r>
      <w:r w:rsidR="008308C2" w:rsidRPr="0001303D">
        <w:rPr>
          <w:sz w:val="22"/>
          <w:szCs w:val="20"/>
        </w:rPr>
        <w:t xml:space="preserve">ропы и русских земель в начале </w:t>
      </w:r>
      <w:r w:rsidRPr="0001303D">
        <w:rPr>
          <w:sz w:val="22"/>
          <w:szCs w:val="20"/>
        </w:rPr>
        <w:t>XV в.Борьба Литовского и Московского княжеств за объеди</w:t>
      </w:r>
      <w:r w:rsidR="008308C2" w:rsidRPr="0001303D">
        <w:rPr>
          <w:sz w:val="22"/>
          <w:szCs w:val="20"/>
        </w:rPr>
        <w:t>нение русских земель.</w:t>
      </w:r>
      <w:r w:rsidRPr="0001303D">
        <w:rPr>
          <w:sz w:val="22"/>
          <w:szCs w:val="20"/>
        </w:rPr>
        <w:t>Распад Золотой Орды</w:t>
      </w:r>
      <w:r w:rsidR="008308C2" w:rsidRPr="0001303D">
        <w:rPr>
          <w:sz w:val="22"/>
          <w:szCs w:val="20"/>
        </w:rPr>
        <w:t xml:space="preserve"> и его влияние на политическое </w:t>
      </w:r>
      <w:r w:rsidRPr="0001303D">
        <w:rPr>
          <w:sz w:val="22"/>
          <w:szCs w:val="20"/>
        </w:rPr>
        <w:t>развитие русских земель. Большая Орда, Крымское, Ка-</w:t>
      </w:r>
    </w:p>
    <w:p w:rsidR="00712054" w:rsidRPr="0001303D" w:rsidRDefault="00712054" w:rsidP="008308C2">
      <w:pPr>
        <w:jc w:val="both"/>
        <w:rPr>
          <w:sz w:val="22"/>
          <w:szCs w:val="20"/>
        </w:rPr>
      </w:pPr>
      <w:r w:rsidRPr="0001303D">
        <w:rPr>
          <w:sz w:val="22"/>
          <w:szCs w:val="20"/>
        </w:rPr>
        <w:t>занское, Сибирское ханст</w:t>
      </w:r>
      <w:r w:rsidR="008308C2" w:rsidRPr="0001303D">
        <w:rPr>
          <w:sz w:val="22"/>
          <w:szCs w:val="20"/>
        </w:rPr>
        <w:t>ва, Ногайская Орда и их отноше</w:t>
      </w:r>
      <w:r w:rsidRPr="0001303D">
        <w:rPr>
          <w:sz w:val="22"/>
          <w:szCs w:val="20"/>
        </w:rPr>
        <w:t>ния с Московским государством.</w:t>
      </w:r>
    </w:p>
    <w:p w:rsidR="008819EF" w:rsidRPr="0001303D" w:rsidRDefault="00712054" w:rsidP="008308C2">
      <w:pPr>
        <w:jc w:val="both"/>
        <w:rPr>
          <w:sz w:val="22"/>
          <w:szCs w:val="20"/>
        </w:rPr>
      </w:pPr>
      <w:r w:rsidRPr="0001303D">
        <w:rPr>
          <w:sz w:val="22"/>
          <w:szCs w:val="20"/>
        </w:rPr>
        <w:t>Междоусобная война в Московском княжестве во второй четверти XV в. Василий Тёмный. Новгород и Псков в XV в. Иван III. Присо</w:t>
      </w:r>
      <w:r w:rsidR="008819EF" w:rsidRPr="0001303D">
        <w:rPr>
          <w:sz w:val="22"/>
          <w:szCs w:val="20"/>
        </w:rPr>
        <w:t>единение Новгорода и Твери к Мо</w:t>
      </w:r>
      <w:r w:rsidRPr="0001303D">
        <w:rPr>
          <w:sz w:val="22"/>
          <w:szCs w:val="20"/>
        </w:rPr>
        <w:t>скве. Ликвидация зави</w:t>
      </w:r>
      <w:r w:rsidR="008308C2" w:rsidRPr="0001303D">
        <w:rPr>
          <w:sz w:val="22"/>
          <w:szCs w:val="20"/>
        </w:rPr>
        <w:t>симости от Орды. Принятие обще</w:t>
      </w:r>
      <w:r w:rsidRPr="0001303D">
        <w:rPr>
          <w:sz w:val="22"/>
          <w:szCs w:val="20"/>
        </w:rPr>
        <w:t>русского</w:t>
      </w:r>
    </w:p>
    <w:p w:rsidR="000105F5" w:rsidRPr="0001303D" w:rsidRDefault="000105F5" w:rsidP="008819EF">
      <w:pPr>
        <w:jc w:val="both"/>
        <w:rPr>
          <w:sz w:val="22"/>
          <w:szCs w:val="20"/>
        </w:rPr>
      </w:pPr>
      <w:r w:rsidRPr="0001303D">
        <w:rPr>
          <w:b/>
          <w:sz w:val="22"/>
          <w:szCs w:val="20"/>
        </w:rPr>
        <w:t xml:space="preserve">Внутрипредметный образовательный модуль </w:t>
      </w:r>
      <w:r w:rsidRPr="0001303D">
        <w:rPr>
          <w:b/>
          <w:sz w:val="22"/>
          <w:szCs w:val="20"/>
          <w:u w:val="single"/>
        </w:rPr>
        <w:t>«Проектно-исследовательская деятельность в ходе изучения краеведения».</w:t>
      </w:r>
    </w:p>
    <w:p w:rsidR="000105F5" w:rsidRPr="0001303D" w:rsidRDefault="000105F5" w:rsidP="000105F5">
      <w:pPr>
        <w:jc w:val="both"/>
        <w:rPr>
          <w:sz w:val="22"/>
          <w:szCs w:val="20"/>
        </w:rPr>
      </w:pPr>
      <w:r w:rsidRPr="0001303D">
        <w:rPr>
          <w:b/>
          <w:i/>
          <w:sz w:val="22"/>
          <w:szCs w:val="20"/>
        </w:rPr>
        <w:t>Общая характеристика образовательных модулей</w:t>
      </w:r>
      <w:r w:rsidRPr="0001303D">
        <w:rPr>
          <w:sz w:val="22"/>
          <w:szCs w:val="20"/>
        </w:rPr>
        <w:t xml:space="preserve">. С целью индивидуализации образовательного процесса рабочая программа по истории включает внутрипредметный образовательный модуль </w:t>
      </w:r>
      <w:r w:rsidRPr="0001303D">
        <w:rPr>
          <w:b/>
          <w:sz w:val="22"/>
          <w:szCs w:val="20"/>
        </w:rPr>
        <w:t>«Проектно-исследовательская деятельность в ходе изучения краеведения».</w:t>
      </w:r>
      <w:r w:rsidRPr="0001303D">
        <w:rPr>
          <w:bCs/>
          <w:sz w:val="22"/>
          <w:szCs w:val="20"/>
        </w:rPr>
        <w:t>Актуальность</w:t>
      </w:r>
      <w:r w:rsidRPr="0001303D">
        <w:rPr>
          <w:sz w:val="22"/>
          <w:szCs w:val="20"/>
        </w:rPr>
        <w:t xml:space="preserve"> разработки обусловлена тем, что она позволяет устранить  противоречия между условиями работы в классно-урочной системе преподавания истории и потребностями учащихся реализовать свой творческий потенциал. </w:t>
      </w:r>
    </w:p>
    <w:p w:rsidR="000105F5" w:rsidRPr="0001303D" w:rsidRDefault="000105F5" w:rsidP="000105F5">
      <w:pPr>
        <w:jc w:val="both"/>
        <w:rPr>
          <w:sz w:val="22"/>
          <w:szCs w:val="20"/>
        </w:rPr>
      </w:pPr>
      <w:r w:rsidRPr="0001303D">
        <w:rPr>
          <w:sz w:val="22"/>
          <w:szCs w:val="20"/>
        </w:rPr>
        <w:t xml:space="preserve">  материала и развития интеллекта, приобретение практических навыков самостоятельной деятельности в проектах.</w:t>
      </w:r>
    </w:p>
    <w:p w:rsidR="000105F5" w:rsidRPr="0001303D" w:rsidRDefault="000105F5" w:rsidP="000105F5">
      <w:pPr>
        <w:jc w:val="both"/>
        <w:rPr>
          <w:rStyle w:val="apple-style-span"/>
          <w:sz w:val="22"/>
          <w:szCs w:val="20"/>
        </w:rPr>
      </w:pPr>
      <w:r w:rsidRPr="0001303D">
        <w:rPr>
          <w:rStyle w:val="apple-style-span"/>
          <w:b/>
          <w:i/>
          <w:sz w:val="22"/>
          <w:szCs w:val="20"/>
        </w:rPr>
        <w:t>Место учебного модуля в рамках  курса</w:t>
      </w:r>
      <w:r w:rsidRPr="0001303D">
        <w:rPr>
          <w:rStyle w:val="apple-style-span"/>
          <w:sz w:val="22"/>
          <w:szCs w:val="20"/>
        </w:rPr>
        <w:t>. Модуль изучается на ступени основного общего образования в 6 классе в рамках курса «История России». Он</w:t>
      </w:r>
      <w:r w:rsidRPr="0001303D">
        <w:rPr>
          <w:sz w:val="22"/>
          <w:szCs w:val="20"/>
        </w:rPr>
        <w:t xml:space="preserve"> рассчитан на </w:t>
      </w:r>
      <w:r w:rsidR="00A31FC8" w:rsidRPr="0001303D">
        <w:rPr>
          <w:sz w:val="22"/>
          <w:szCs w:val="20"/>
        </w:rPr>
        <w:t>9</w:t>
      </w:r>
      <w:r w:rsidRPr="0001303D">
        <w:rPr>
          <w:sz w:val="22"/>
          <w:szCs w:val="20"/>
        </w:rPr>
        <w:t xml:space="preserve"> часов  и  направлен на формирование универсальных умений проектно-исследовательской деятельности.   Модуль включен в программу в соответствии с содержанием изучаемого материала, расширяет и дополняет его.</w:t>
      </w:r>
    </w:p>
    <w:p w:rsidR="000105F5" w:rsidRPr="0001303D" w:rsidRDefault="000105F5" w:rsidP="000105F5">
      <w:pPr>
        <w:jc w:val="both"/>
        <w:rPr>
          <w:b/>
          <w:i/>
          <w:sz w:val="22"/>
          <w:szCs w:val="20"/>
        </w:rPr>
      </w:pPr>
      <w:r w:rsidRPr="0001303D">
        <w:rPr>
          <w:b/>
          <w:i/>
          <w:sz w:val="22"/>
          <w:szCs w:val="20"/>
        </w:rPr>
        <w:t xml:space="preserve">Цель: </w:t>
      </w:r>
    </w:p>
    <w:p w:rsidR="000105F5" w:rsidRPr="0001303D" w:rsidRDefault="000105F5" w:rsidP="000105F5">
      <w:pPr>
        <w:numPr>
          <w:ilvl w:val="0"/>
          <w:numId w:val="38"/>
        </w:numPr>
        <w:spacing w:after="200"/>
        <w:ind w:left="0" w:firstLine="0"/>
        <w:jc w:val="both"/>
        <w:rPr>
          <w:sz w:val="22"/>
          <w:szCs w:val="20"/>
        </w:rPr>
      </w:pPr>
      <w:r w:rsidRPr="0001303D">
        <w:rPr>
          <w:sz w:val="22"/>
          <w:szCs w:val="20"/>
        </w:rPr>
        <w:t>Развитие интеллектуально-творческого потенциала личности школьника путем совершенствования навыков исследовательского поведения и развития исследовательских способностей.</w:t>
      </w:r>
    </w:p>
    <w:p w:rsidR="000105F5" w:rsidRPr="0001303D" w:rsidRDefault="000105F5" w:rsidP="000105F5">
      <w:pPr>
        <w:spacing w:after="200"/>
        <w:jc w:val="both"/>
        <w:rPr>
          <w:b/>
          <w:i/>
          <w:sz w:val="22"/>
          <w:szCs w:val="20"/>
        </w:rPr>
      </w:pPr>
      <w:r w:rsidRPr="0001303D">
        <w:rPr>
          <w:b/>
          <w:i/>
          <w:sz w:val="22"/>
          <w:szCs w:val="20"/>
        </w:rPr>
        <w:t>Задачи:</w:t>
      </w:r>
    </w:p>
    <w:p w:rsidR="000105F5" w:rsidRPr="0001303D" w:rsidRDefault="000105F5" w:rsidP="000105F5">
      <w:pPr>
        <w:pStyle w:val="a4"/>
        <w:numPr>
          <w:ilvl w:val="0"/>
          <w:numId w:val="44"/>
        </w:numPr>
        <w:spacing w:after="200"/>
        <w:jc w:val="both"/>
        <w:rPr>
          <w:sz w:val="22"/>
          <w:szCs w:val="20"/>
        </w:rPr>
      </w:pPr>
      <w:r w:rsidRPr="0001303D">
        <w:rPr>
          <w:sz w:val="22"/>
          <w:szCs w:val="20"/>
        </w:rPr>
        <w:t>Обогащение исследовательского опыта учащихся – поддержание исследовательской активности школьников на основе имеющихся представлений;</w:t>
      </w:r>
    </w:p>
    <w:p w:rsidR="000105F5" w:rsidRPr="0001303D" w:rsidRDefault="000105F5" w:rsidP="000105F5">
      <w:pPr>
        <w:pStyle w:val="a4"/>
        <w:numPr>
          <w:ilvl w:val="0"/>
          <w:numId w:val="44"/>
        </w:numPr>
        <w:spacing w:after="200"/>
        <w:jc w:val="both"/>
        <w:rPr>
          <w:rFonts w:eastAsia="SimSun"/>
          <w:sz w:val="22"/>
          <w:szCs w:val="20"/>
          <w:lang w:eastAsia="zh-CN"/>
        </w:rPr>
      </w:pPr>
      <w:r w:rsidRPr="0001303D">
        <w:rPr>
          <w:sz w:val="22"/>
          <w:szCs w:val="20"/>
        </w:rPr>
        <w:t>Развитие умений ставить вопросы, высказывать предположения, наблюдать, составлять предметные модели;</w:t>
      </w:r>
    </w:p>
    <w:p w:rsidR="000105F5" w:rsidRPr="0001303D" w:rsidRDefault="000105F5" w:rsidP="000105F5">
      <w:pPr>
        <w:pStyle w:val="a4"/>
        <w:numPr>
          <w:ilvl w:val="0"/>
          <w:numId w:val="44"/>
        </w:numPr>
        <w:spacing w:after="200"/>
        <w:jc w:val="both"/>
        <w:rPr>
          <w:sz w:val="22"/>
          <w:szCs w:val="20"/>
        </w:rPr>
      </w:pPr>
      <w:r w:rsidRPr="0001303D">
        <w:rPr>
          <w:sz w:val="22"/>
          <w:szCs w:val="20"/>
        </w:rPr>
        <w:t>Формирование первоначальных представлений о деятельности исследователя.</w:t>
      </w:r>
    </w:p>
    <w:p w:rsidR="000105F5" w:rsidRPr="0001303D" w:rsidRDefault="000105F5" w:rsidP="000105F5">
      <w:pPr>
        <w:pStyle w:val="a4"/>
        <w:numPr>
          <w:ilvl w:val="0"/>
          <w:numId w:val="44"/>
        </w:numPr>
        <w:spacing w:after="200"/>
        <w:jc w:val="both"/>
        <w:rPr>
          <w:sz w:val="22"/>
          <w:szCs w:val="20"/>
        </w:rPr>
      </w:pPr>
      <w:r w:rsidRPr="0001303D">
        <w:rPr>
          <w:sz w:val="22"/>
          <w:szCs w:val="20"/>
        </w:rPr>
        <w:t xml:space="preserve">Развитие  общеисследовательских умений (анализ, синтез, сравнение, обобщение, классификация) </w:t>
      </w:r>
    </w:p>
    <w:p w:rsidR="000105F5" w:rsidRPr="0001303D" w:rsidRDefault="000105F5" w:rsidP="008819EF">
      <w:pPr>
        <w:pStyle w:val="4"/>
        <w:spacing w:before="0" w:after="0"/>
        <w:jc w:val="center"/>
        <w:rPr>
          <w:rFonts w:ascii="Times New Roman" w:hAnsi="Times New Roman"/>
          <w:i/>
          <w:sz w:val="22"/>
          <w:szCs w:val="20"/>
        </w:rPr>
      </w:pPr>
      <w:r w:rsidRPr="0001303D">
        <w:rPr>
          <w:rFonts w:ascii="Times New Roman" w:hAnsi="Times New Roman"/>
          <w:i/>
          <w:sz w:val="22"/>
          <w:szCs w:val="20"/>
        </w:rPr>
        <w:t>Личностные, метапредметные и предметные результаты освоения   учебного модуля.</w:t>
      </w:r>
    </w:p>
    <w:p w:rsidR="000105F5" w:rsidRPr="0001303D" w:rsidRDefault="000105F5" w:rsidP="000105F5">
      <w:pPr>
        <w:jc w:val="both"/>
        <w:rPr>
          <w:sz w:val="22"/>
          <w:szCs w:val="20"/>
        </w:rPr>
      </w:pPr>
    </w:p>
    <w:p w:rsidR="000105F5" w:rsidRPr="0001303D" w:rsidRDefault="000105F5" w:rsidP="000105F5">
      <w:pPr>
        <w:jc w:val="both"/>
        <w:rPr>
          <w:sz w:val="22"/>
          <w:szCs w:val="20"/>
        </w:rPr>
      </w:pPr>
      <w:r w:rsidRPr="0001303D">
        <w:rPr>
          <w:sz w:val="22"/>
          <w:szCs w:val="20"/>
        </w:rPr>
        <w:t>Универсальные учебные действия, которые формируются в процессе работы:</w:t>
      </w:r>
    </w:p>
    <w:p w:rsidR="000105F5" w:rsidRPr="0001303D" w:rsidRDefault="000105F5" w:rsidP="000105F5">
      <w:pPr>
        <w:jc w:val="both"/>
        <w:rPr>
          <w:b/>
          <w:sz w:val="22"/>
          <w:szCs w:val="20"/>
        </w:rPr>
      </w:pPr>
      <w:r w:rsidRPr="0001303D">
        <w:rPr>
          <w:b/>
          <w:sz w:val="22"/>
          <w:szCs w:val="20"/>
        </w:rPr>
        <w:t>Регулятивные УУД:</w:t>
      </w:r>
    </w:p>
    <w:p w:rsidR="000105F5" w:rsidRPr="0001303D" w:rsidRDefault="000105F5" w:rsidP="000105F5">
      <w:pPr>
        <w:pStyle w:val="11"/>
        <w:numPr>
          <w:ilvl w:val="0"/>
          <w:numId w:val="39"/>
        </w:numPr>
        <w:tabs>
          <w:tab w:val="clear" w:pos="720"/>
          <w:tab w:val="num" w:pos="0"/>
        </w:tabs>
        <w:ind w:left="0" w:firstLine="0"/>
        <w:jc w:val="both"/>
        <w:rPr>
          <w:sz w:val="22"/>
          <w:szCs w:val="20"/>
        </w:rPr>
      </w:pPr>
      <w:r w:rsidRPr="0001303D">
        <w:rPr>
          <w:sz w:val="22"/>
          <w:szCs w:val="20"/>
        </w:rPr>
        <w:t>выдвижение идеи (мозговой штурм), проблематизация, целеполагание и формулирование задачи</w:t>
      </w:r>
    </w:p>
    <w:p w:rsidR="000105F5" w:rsidRPr="0001303D" w:rsidRDefault="000105F5" w:rsidP="000105F5">
      <w:pPr>
        <w:pStyle w:val="11"/>
        <w:numPr>
          <w:ilvl w:val="0"/>
          <w:numId w:val="39"/>
        </w:numPr>
        <w:tabs>
          <w:tab w:val="clear" w:pos="720"/>
          <w:tab w:val="num" w:pos="0"/>
        </w:tabs>
        <w:ind w:left="0" w:firstLine="0"/>
        <w:jc w:val="both"/>
        <w:rPr>
          <w:sz w:val="22"/>
          <w:szCs w:val="20"/>
        </w:rPr>
      </w:pPr>
      <w:r w:rsidRPr="0001303D">
        <w:rPr>
          <w:sz w:val="22"/>
          <w:szCs w:val="20"/>
        </w:rPr>
        <w:t>выдвижение гипотезы, постановка вопроса (поиск гипотезы), формулировка предположения (гипотезы)</w:t>
      </w:r>
    </w:p>
    <w:p w:rsidR="000105F5" w:rsidRPr="0001303D" w:rsidRDefault="000105F5" w:rsidP="000105F5">
      <w:pPr>
        <w:pStyle w:val="11"/>
        <w:numPr>
          <w:ilvl w:val="0"/>
          <w:numId w:val="39"/>
        </w:numPr>
        <w:tabs>
          <w:tab w:val="clear" w:pos="720"/>
          <w:tab w:val="num" w:pos="0"/>
        </w:tabs>
        <w:ind w:left="0" w:firstLine="0"/>
        <w:jc w:val="both"/>
        <w:rPr>
          <w:sz w:val="22"/>
          <w:szCs w:val="20"/>
        </w:rPr>
      </w:pPr>
      <w:r w:rsidRPr="0001303D">
        <w:rPr>
          <w:sz w:val="22"/>
          <w:szCs w:val="20"/>
        </w:rPr>
        <w:t>обоснованный выбор способа или метода пути в деятельности</w:t>
      </w:r>
    </w:p>
    <w:p w:rsidR="000105F5" w:rsidRPr="0001303D" w:rsidRDefault="000105F5" w:rsidP="000105F5">
      <w:pPr>
        <w:pStyle w:val="11"/>
        <w:numPr>
          <w:ilvl w:val="0"/>
          <w:numId w:val="39"/>
        </w:numPr>
        <w:tabs>
          <w:tab w:val="clear" w:pos="720"/>
          <w:tab w:val="num" w:pos="0"/>
        </w:tabs>
        <w:ind w:left="0" w:firstLine="0"/>
        <w:jc w:val="both"/>
        <w:rPr>
          <w:b/>
          <w:sz w:val="22"/>
          <w:szCs w:val="20"/>
        </w:rPr>
      </w:pPr>
      <w:r w:rsidRPr="0001303D">
        <w:rPr>
          <w:sz w:val="22"/>
          <w:szCs w:val="20"/>
        </w:rPr>
        <w:t>планирование своей деятельности, самоанализа и рефлексии</w:t>
      </w:r>
    </w:p>
    <w:p w:rsidR="000105F5" w:rsidRPr="0001303D" w:rsidRDefault="000105F5" w:rsidP="000105F5">
      <w:pPr>
        <w:jc w:val="both"/>
        <w:rPr>
          <w:b/>
          <w:sz w:val="22"/>
          <w:szCs w:val="20"/>
        </w:rPr>
      </w:pPr>
      <w:r w:rsidRPr="0001303D">
        <w:rPr>
          <w:b/>
          <w:sz w:val="22"/>
          <w:szCs w:val="20"/>
        </w:rPr>
        <w:t>Познавательные УУД:</w:t>
      </w:r>
    </w:p>
    <w:p w:rsidR="000105F5" w:rsidRPr="0001303D" w:rsidRDefault="000105F5" w:rsidP="000105F5">
      <w:pPr>
        <w:pStyle w:val="11"/>
        <w:numPr>
          <w:ilvl w:val="0"/>
          <w:numId w:val="42"/>
        </w:numPr>
        <w:tabs>
          <w:tab w:val="clear" w:pos="720"/>
          <w:tab w:val="num" w:pos="0"/>
        </w:tabs>
        <w:ind w:left="0" w:firstLine="0"/>
        <w:jc w:val="both"/>
        <w:rPr>
          <w:sz w:val="22"/>
          <w:szCs w:val="20"/>
        </w:rPr>
      </w:pPr>
      <w:r w:rsidRPr="0001303D">
        <w:rPr>
          <w:sz w:val="22"/>
          <w:szCs w:val="20"/>
        </w:rPr>
        <w:t>находить информацию по каталогам, контекстный поиск в гипертексте, в Интернете, формулирование ключевых слов</w:t>
      </w:r>
    </w:p>
    <w:p w:rsidR="000105F5" w:rsidRPr="0001303D" w:rsidRDefault="000105F5" w:rsidP="000105F5">
      <w:pPr>
        <w:pStyle w:val="11"/>
        <w:numPr>
          <w:ilvl w:val="0"/>
          <w:numId w:val="42"/>
        </w:numPr>
        <w:tabs>
          <w:tab w:val="clear" w:pos="720"/>
          <w:tab w:val="num" w:pos="0"/>
        </w:tabs>
        <w:ind w:left="0" w:firstLine="0"/>
        <w:jc w:val="both"/>
        <w:rPr>
          <w:sz w:val="22"/>
          <w:szCs w:val="20"/>
        </w:rPr>
      </w:pPr>
      <w:r w:rsidRPr="0001303D">
        <w:rPr>
          <w:sz w:val="22"/>
          <w:szCs w:val="20"/>
        </w:rPr>
        <w:t>структурирование информации, выделение главного, прием и передача информации, представление различных формах, упорядочение, хранение и поиск</w:t>
      </w:r>
    </w:p>
    <w:p w:rsidR="000105F5" w:rsidRPr="0001303D" w:rsidRDefault="000105F5" w:rsidP="000105F5">
      <w:pPr>
        <w:pStyle w:val="11"/>
        <w:numPr>
          <w:ilvl w:val="0"/>
          <w:numId w:val="42"/>
        </w:numPr>
        <w:tabs>
          <w:tab w:val="clear" w:pos="720"/>
          <w:tab w:val="num" w:pos="0"/>
        </w:tabs>
        <w:ind w:left="0" w:firstLine="0"/>
        <w:jc w:val="both"/>
        <w:rPr>
          <w:sz w:val="22"/>
          <w:szCs w:val="20"/>
        </w:rPr>
      </w:pPr>
      <w:r w:rsidRPr="0001303D">
        <w:rPr>
          <w:sz w:val="22"/>
          <w:szCs w:val="20"/>
        </w:rPr>
        <w:t>построение устного сообщения о проделанной работе, выбор способов и форм наглядной презентации (продукта) результатов деятельности, изготовление предметов наглядности, подготовка письменного отчета о проделанной работе.</w:t>
      </w:r>
    </w:p>
    <w:p w:rsidR="000105F5" w:rsidRPr="0001303D" w:rsidRDefault="000105F5" w:rsidP="000105F5">
      <w:pPr>
        <w:jc w:val="both"/>
        <w:rPr>
          <w:b/>
          <w:sz w:val="22"/>
          <w:szCs w:val="20"/>
        </w:rPr>
      </w:pPr>
      <w:r w:rsidRPr="0001303D">
        <w:rPr>
          <w:b/>
          <w:sz w:val="22"/>
          <w:szCs w:val="20"/>
        </w:rPr>
        <w:t>Личностные УУД:</w:t>
      </w:r>
    </w:p>
    <w:p w:rsidR="000105F5" w:rsidRPr="0001303D" w:rsidRDefault="000105F5" w:rsidP="000105F5">
      <w:pPr>
        <w:pStyle w:val="11"/>
        <w:numPr>
          <w:ilvl w:val="0"/>
          <w:numId w:val="40"/>
        </w:numPr>
        <w:tabs>
          <w:tab w:val="clear" w:pos="720"/>
          <w:tab w:val="num" w:pos="0"/>
        </w:tabs>
        <w:spacing w:after="200"/>
        <w:ind w:left="0" w:firstLine="0"/>
        <w:jc w:val="both"/>
        <w:rPr>
          <w:sz w:val="22"/>
          <w:szCs w:val="20"/>
        </w:rPr>
      </w:pPr>
      <w:r w:rsidRPr="0001303D">
        <w:rPr>
          <w:sz w:val="22"/>
          <w:szCs w:val="20"/>
        </w:rPr>
        <w:t xml:space="preserve">организация рабочего места, подбор необходимого оборудования, </w:t>
      </w:r>
    </w:p>
    <w:p w:rsidR="000105F5" w:rsidRPr="0001303D" w:rsidRDefault="000105F5" w:rsidP="000105F5">
      <w:pPr>
        <w:pStyle w:val="11"/>
        <w:numPr>
          <w:ilvl w:val="0"/>
          <w:numId w:val="40"/>
        </w:numPr>
        <w:tabs>
          <w:tab w:val="clear" w:pos="720"/>
          <w:tab w:val="num" w:pos="0"/>
        </w:tabs>
        <w:spacing w:after="200"/>
        <w:ind w:left="0" w:firstLine="0"/>
        <w:jc w:val="both"/>
        <w:rPr>
          <w:sz w:val="22"/>
          <w:szCs w:val="20"/>
        </w:rPr>
      </w:pPr>
      <w:r w:rsidRPr="0001303D">
        <w:rPr>
          <w:sz w:val="22"/>
          <w:szCs w:val="20"/>
        </w:rPr>
        <w:t xml:space="preserve">подбор и приготовление необходимых материалов, </w:t>
      </w:r>
    </w:p>
    <w:p w:rsidR="000105F5" w:rsidRPr="0001303D" w:rsidRDefault="000105F5" w:rsidP="000105F5">
      <w:pPr>
        <w:pStyle w:val="11"/>
        <w:numPr>
          <w:ilvl w:val="0"/>
          <w:numId w:val="40"/>
        </w:numPr>
        <w:tabs>
          <w:tab w:val="clear" w:pos="720"/>
          <w:tab w:val="num" w:pos="0"/>
        </w:tabs>
        <w:spacing w:after="200"/>
        <w:ind w:left="0" w:firstLine="0"/>
        <w:jc w:val="both"/>
        <w:rPr>
          <w:sz w:val="22"/>
          <w:szCs w:val="20"/>
        </w:rPr>
      </w:pPr>
      <w:r w:rsidRPr="0001303D">
        <w:rPr>
          <w:sz w:val="22"/>
          <w:szCs w:val="20"/>
        </w:rPr>
        <w:t xml:space="preserve">проведение собственно эксперимента, наблюдение за ходом эксперимента, </w:t>
      </w:r>
    </w:p>
    <w:p w:rsidR="000105F5" w:rsidRPr="0001303D" w:rsidRDefault="000105F5" w:rsidP="000105F5">
      <w:pPr>
        <w:pStyle w:val="11"/>
        <w:numPr>
          <w:ilvl w:val="0"/>
          <w:numId w:val="40"/>
        </w:numPr>
        <w:tabs>
          <w:tab w:val="clear" w:pos="720"/>
          <w:tab w:val="num" w:pos="0"/>
        </w:tabs>
        <w:spacing w:after="200"/>
        <w:ind w:left="0" w:firstLine="0"/>
        <w:jc w:val="both"/>
        <w:rPr>
          <w:sz w:val="22"/>
          <w:szCs w:val="20"/>
        </w:rPr>
      </w:pPr>
      <w:r w:rsidRPr="0001303D">
        <w:rPr>
          <w:sz w:val="22"/>
          <w:szCs w:val="20"/>
        </w:rPr>
        <w:t>измерение параметров, осмысление полученных результатов.</w:t>
      </w:r>
    </w:p>
    <w:p w:rsidR="008819EF" w:rsidRPr="0001303D" w:rsidRDefault="008819EF" w:rsidP="008819EF">
      <w:pPr>
        <w:rPr>
          <w:sz w:val="22"/>
          <w:szCs w:val="20"/>
        </w:rPr>
      </w:pPr>
    </w:p>
    <w:p w:rsidR="00F86631" w:rsidRPr="0001303D" w:rsidRDefault="00F86631" w:rsidP="00304B47">
      <w:pPr>
        <w:rPr>
          <w:sz w:val="22"/>
          <w:szCs w:val="20"/>
        </w:rPr>
      </w:pPr>
    </w:p>
    <w:p w:rsidR="00F86631" w:rsidRPr="0001303D" w:rsidRDefault="00F86631" w:rsidP="008819EF">
      <w:pPr>
        <w:shd w:val="clear" w:color="auto" w:fill="FFFFFF"/>
        <w:jc w:val="center"/>
        <w:rPr>
          <w:b/>
          <w:bCs/>
          <w:sz w:val="22"/>
          <w:szCs w:val="20"/>
        </w:rPr>
      </w:pPr>
      <w:r w:rsidRPr="0001303D">
        <w:rPr>
          <w:b/>
          <w:noProof/>
          <w:sz w:val="22"/>
          <w:szCs w:val="20"/>
        </w:rPr>
        <w:t>Учебно-методическое и материально-техническое обеспечение</w:t>
      </w:r>
    </w:p>
    <w:p w:rsidR="00F86631" w:rsidRPr="0001303D" w:rsidRDefault="00F86631" w:rsidP="00F86631">
      <w:pPr>
        <w:shd w:val="clear" w:color="auto" w:fill="FFFFFF"/>
        <w:spacing w:before="360"/>
        <w:ind w:left="58"/>
        <w:jc w:val="center"/>
        <w:rPr>
          <w:sz w:val="22"/>
          <w:szCs w:val="20"/>
          <w:u w:val="single"/>
        </w:rPr>
      </w:pPr>
      <w:r w:rsidRPr="0001303D">
        <w:rPr>
          <w:sz w:val="22"/>
          <w:szCs w:val="20"/>
          <w:u w:val="single"/>
        </w:rPr>
        <w:t>БЛОК 1. ИСТОРИЯ РОССИИ</w:t>
      </w:r>
    </w:p>
    <w:p w:rsidR="00F86631" w:rsidRPr="0001303D" w:rsidRDefault="00F86631" w:rsidP="008819EF">
      <w:pPr>
        <w:shd w:val="clear" w:color="auto" w:fill="FFFFFF"/>
        <w:ind w:left="5" w:firstLine="398"/>
        <w:rPr>
          <w:b/>
          <w:i/>
          <w:sz w:val="22"/>
          <w:szCs w:val="20"/>
        </w:rPr>
      </w:pPr>
      <w:r w:rsidRPr="0001303D">
        <w:rPr>
          <w:b/>
          <w:i/>
          <w:sz w:val="22"/>
          <w:szCs w:val="20"/>
        </w:rPr>
        <w:t xml:space="preserve">Раздел </w:t>
      </w:r>
      <w:r w:rsidRPr="0001303D">
        <w:rPr>
          <w:b/>
          <w:i/>
          <w:sz w:val="22"/>
          <w:szCs w:val="20"/>
          <w:lang w:val="en-US"/>
        </w:rPr>
        <w:t>I</w:t>
      </w:r>
      <w:r w:rsidRPr="0001303D">
        <w:rPr>
          <w:b/>
          <w:i/>
          <w:sz w:val="22"/>
          <w:szCs w:val="20"/>
        </w:rPr>
        <w:t>.  Древняя и средневековая Русь</w:t>
      </w:r>
    </w:p>
    <w:p w:rsidR="00F86631" w:rsidRPr="0001303D" w:rsidRDefault="00F86631" w:rsidP="00F86631">
      <w:pPr>
        <w:shd w:val="clear" w:color="auto" w:fill="FFFFFF"/>
        <w:spacing w:before="202"/>
        <w:ind w:left="1382"/>
        <w:rPr>
          <w:sz w:val="22"/>
          <w:szCs w:val="20"/>
        </w:rPr>
      </w:pPr>
      <w:r w:rsidRPr="0001303D">
        <w:rPr>
          <w:b/>
          <w:bCs/>
          <w:sz w:val="22"/>
          <w:szCs w:val="20"/>
        </w:rPr>
        <w:t>Учебно-методический комплект</w:t>
      </w:r>
    </w:p>
    <w:p w:rsidR="00F86631" w:rsidRPr="0001303D" w:rsidRDefault="00F86631" w:rsidP="008819EF">
      <w:pPr>
        <w:shd w:val="clear" w:color="auto" w:fill="FFFFFF"/>
        <w:spacing w:before="163"/>
        <w:ind w:right="5"/>
        <w:jc w:val="both"/>
        <w:rPr>
          <w:sz w:val="22"/>
          <w:szCs w:val="20"/>
        </w:rPr>
      </w:pPr>
      <w:r w:rsidRPr="0001303D">
        <w:rPr>
          <w:sz w:val="22"/>
          <w:szCs w:val="20"/>
        </w:rPr>
        <w:t xml:space="preserve">Содержание раздела программы по истории Древняя и средневековая Русь последовательно отражено в учебнике «История России с древнейших времен до конца </w:t>
      </w:r>
      <w:r w:rsidRPr="0001303D">
        <w:rPr>
          <w:sz w:val="22"/>
          <w:szCs w:val="20"/>
          <w:lang w:val="en-US"/>
        </w:rPr>
        <w:t>XVI</w:t>
      </w:r>
      <w:r w:rsidRPr="0001303D">
        <w:rPr>
          <w:sz w:val="22"/>
          <w:szCs w:val="20"/>
        </w:rPr>
        <w:t xml:space="preserve"> в.» для 6 класса авторов А.А. Данилов, А.Г. Косулина.</w:t>
      </w:r>
    </w:p>
    <w:p w:rsidR="00F86631" w:rsidRPr="0001303D" w:rsidRDefault="00F86631" w:rsidP="00F86631">
      <w:pPr>
        <w:shd w:val="clear" w:color="auto" w:fill="FFFFFF"/>
        <w:spacing w:before="163"/>
        <w:ind w:left="14" w:right="5" w:firstLine="288"/>
        <w:jc w:val="both"/>
        <w:rPr>
          <w:sz w:val="22"/>
          <w:szCs w:val="20"/>
        </w:rPr>
      </w:pPr>
      <w:r w:rsidRPr="0001303D">
        <w:rPr>
          <w:sz w:val="22"/>
          <w:szCs w:val="20"/>
        </w:rPr>
        <w:t>Освоение программы реализуется посредством УМК (учеб</w:t>
      </w:r>
      <w:r w:rsidRPr="0001303D">
        <w:rPr>
          <w:sz w:val="22"/>
          <w:szCs w:val="20"/>
        </w:rPr>
        <w:softHyphen/>
        <w:t>но-методический комплект), электронных (С</w:t>
      </w:r>
      <w:r w:rsidRPr="0001303D">
        <w:rPr>
          <w:sz w:val="22"/>
          <w:szCs w:val="20"/>
          <w:lang w:val="en-US"/>
        </w:rPr>
        <w:t>D</w:t>
      </w:r>
      <w:r w:rsidRPr="0001303D">
        <w:rPr>
          <w:sz w:val="22"/>
          <w:szCs w:val="20"/>
        </w:rPr>
        <w:t>) ресурсов и ресурсов интернет-сети.</w:t>
      </w:r>
    </w:p>
    <w:p w:rsidR="00F86631" w:rsidRPr="0001303D" w:rsidRDefault="00F86631" w:rsidP="00F86631">
      <w:pPr>
        <w:shd w:val="clear" w:color="auto" w:fill="FFFFFF"/>
        <w:spacing w:before="163"/>
        <w:ind w:left="14" w:right="5" w:firstLine="288"/>
        <w:jc w:val="both"/>
        <w:rPr>
          <w:sz w:val="22"/>
          <w:szCs w:val="20"/>
        </w:rPr>
      </w:pPr>
      <w:r w:rsidRPr="0001303D">
        <w:rPr>
          <w:sz w:val="22"/>
          <w:szCs w:val="20"/>
        </w:rPr>
        <w:t>УМК по истории Древняя и средневековая Русь составляют:</w:t>
      </w:r>
    </w:p>
    <w:p w:rsidR="008308C2" w:rsidRPr="0001303D" w:rsidRDefault="008308C2" w:rsidP="008308C2">
      <w:pPr>
        <w:numPr>
          <w:ilvl w:val="0"/>
          <w:numId w:val="4"/>
        </w:numPr>
        <w:jc w:val="both"/>
        <w:rPr>
          <w:sz w:val="22"/>
          <w:szCs w:val="20"/>
        </w:rPr>
      </w:pPr>
      <w:r w:rsidRPr="0001303D">
        <w:rPr>
          <w:sz w:val="22"/>
          <w:szCs w:val="20"/>
        </w:rPr>
        <w:t xml:space="preserve">учебник Н.М. Арсентьева, А.А. Данилова и др. История России. 6 класс. Учеб. Для общеобразоват. Организаций. В 2 ч.; под ред. А.В. Торкунова.-  М.: Просвещение, 2016год; </w:t>
      </w:r>
    </w:p>
    <w:p w:rsidR="008308C2" w:rsidRPr="0001303D" w:rsidRDefault="001E4DAC" w:rsidP="00334CE6">
      <w:pPr>
        <w:rPr>
          <w:rStyle w:val="a3"/>
          <w:color w:val="auto"/>
          <w:sz w:val="22"/>
          <w:szCs w:val="20"/>
          <w:u w:val="none"/>
        </w:rPr>
      </w:pPr>
      <w:r w:rsidRPr="0001303D">
        <w:rPr>
          <w:sz w:val="22"/>
          <w:szCs w:val="20"/>
        </w:rPr>
        <w:fldChar w:fldCharType="begin"/>
      </w:r>
      <w:r w:rsidR="008308C2" w:rsidRPr="0001303D">
        <w:rPr>
          <w:sz w:val="22"/>
          <w:szCs w:val="20"/>
        </w:rPr>
        <w:instrText xml:space="preserve"> HYPERLINK "http://catalog.prosv.ru/item/22001" </w:instrText>
      </w:r>
      <w:r w:rsidRPr="0001303D">
        <w:rPr>
          <w:sz w:val="22"/>
          <w:szCs w:val="20"/>
        </w:rPr>
        <w:fldChar w:fldCharType="separate"/>
      </w:r>
    </w:p>
    <w:p w:rsidR="008308C2" w:rsidRPr="0001303D" w:rsidRDefault="008308C2" w:rsidP="00334CE6">
      <w:pPr>
        <w:numPr>
          <w:ilvl w:val="0"/>
          <w:numId w:val="4"/>
        </w:numPr>
        <w:rPr>
          <w:rStyle w:val="a3"/>
          <w:color w:val="auto"/>
          <w:sz w:val="22"/>
          <w:szCs w:val="20"/>
          <w:u w:val="none"/>
        </w:rPr>
      </w:pPr>
      <w:r w:rsidRPr="0001303D">
        <w:rPr>
          <w:rStyle w:val="a3"/>
          <w:color w:val="auto"/>
          <w:sz w:val="22"/>
          <w:szCs w:val="20"/>
          <w:u w:val="none"/>
        </w:rPr>
        <w:t>Данилов А.А., Журавлева О.Н., Барыкина И.Е.</w:t>
      </w:r>
    </w:p>
    <w:p w:rsidR="008308C2" w:rsidRPr="0001303D" w:rsidRDefault="008308C2" w:rsidP="00334CE6">
      <w:pPr>
        <w:ind w:left="720"/>
        <w:rPr>
          <w:rStyle w:val="a3"/>
          <w:color w:val="auto"/>
          <w:sz w:val="22"/>
          <w:szCs w:val="20"/>
          <w:u w:val="none"/>
        </w:rPr>
      </w:pPr>
      <w:r w:rsidRPr="0001303D">
        <w:rPr>
          <w:rStyle w:val="a3"/>
          <w:color w:val="auto"/>
          <w:sz w:val="22"/>
          <w:szCs w:val="20"/>
          <w:u w:val="none"/>
        </w:rPr>
        <w:t>Рабочая программа и тематическое планирование курса «История России». 6-9 классы</w:t>
      </w:r>
    </w:p>
    <w:p w:rsidR="00334CE6" w:rsidRPr="0001303D" w:rsidRDefault="001E4DAC" w:rsidP="00334CE6">
      <w:pPr>
        <w:numPr>
          <w:ilvl w:val="0"/>
          <w:numId w:val="4"/>
        </w:numPr>
        <w:rPr>
          <w:rStyle w:val="a3"/>
          <w:color w:val="auto"/>
          <w:sz w:val="22"/>
          <w:szCs w:val="20"/>
          <w:u w:val="none"/>
        </w:rPr>
      </w:pPr>
      <w:r w:rsidRPr="0001303D">
        <w:rPr>
          <w:sz w:val="22"/>
          <w:szCs w:val="20"/>
        </w:rPr>
        <w:fldChar w:fldCharType="end"/>
      </w:r>
      <w:hyperlink r:id="rId10" w:history="1">
        <w:r w:rsidR="00334CE6" w:rsidRPr="0001303D">
          <w:rPr>
            <w:rStyle w:val="a3"/>
            <w:color w:val="auto"/>
            <w:sz w:val="22"/>
            <w:szCs w:val="20"/>
            <w:u w:val="none"/>
          </w:rPr>
          <w:t>Журавлева О.Н.</w:t>
        </w:r>
      </w:hyperlink>
      <w:r w:rsidRPr="0001303D">
        <w:rPr>
          <w:sz w:val="22"/>
          <w:szCs w:val="20"/>
        </w:rPr>
        <w:fldChar w:fldCharType="begin"/>
      </w:r>
      <w:r w:rsidR="00334CE6" w:rsidRPr="0001303D">
        <w:rPr>
          <w:sz w:val="22"/>
          <w:szCs w:val="20"/>
        </w:rPr>
        <w:instrText xml:space="preserve"> HYPERLINK "http://catalog.prosv.ru/item/7112" </w:instrText>
      </w:r>
      <w:r w:rsidRPr="0001303D">
        <w:rPr>
          <w:sz w:val="22"/>
          <w:szCs w:val="20"/>
        </w:rPr>
        <w:fldChar w:fldCharType="separate"/>
      </w:r>
      <w:r w:rsidR="00334CE6" w:rsidRPr="0001303D">
        <w:rPr>
          <w:rStyle w:val="a3"/>
          <w:color w:val="auto"/>
          <w:sz w:val="22"/>
          <w:szCs w:val="20"/>
          <w:u w:val="none"/>
        </w:rPr>
        <w:t>Поурочные рекомендации. История России. 6 класс</w:t>
      </w:r>
    </w:p>
    <w:p w:rsidR="00334CE6" w:rsidRPr="0001303D" w:rsidRDefault="001E4DAC" w:rsidP="00334CE6">
      <w:pPr>
        <w:rPr>
          <w:rStyle w:val="a3"/>
          <w:color w:val="auto"/>
          <w:sz w:val="22"/>
          <w:szCs w:val="20"/>
          <w:u w:val="none"/>
        </w:rPr>
      </w:pPr>
      <w:r w:rsidRPr="0001303D">
        <w:rPr>
          <w:sz w:val="22"/>
          <w:szCs w:val="20"/>
        </w:rPr>
        <w:fldChar w:fldCharType="end"/>
      </w:r>
      <w:r w:rsidRPr="0001303D">
        <w:rPr>
          <w:sz w:val="22"/>
          <w:szCs w:val="20"/>
        </w:rPr>
        <w:fldChar w:fldCharType="begin"/>
      </w:r>
      <w:r w:rsidR="00334CE6" w:rsidRPr="0001303D">
        <w:rPr>
          <w:sz w:val="22"/>
          <w:szCs w:val="20"/>
        </w:rPr>
        <w:instrText xml:space="preserve"> HYPERLINK "http://catalog.prosv.ru/item/22148" </w:instrText>
      </w:r>
      <w:r w:rsidRPr="0001303D">
        <w:rPr>
          <w:sz w:val="22"/>
          <w:szCs w:val="20"/>
        </w:rPr>
        <w:fldChar w:fldCharType="separate"/>
      </w:r>
    </w:p>
    <w:p w:rsidR="00334CE6" w:rsidRPr="0001303D" w:rsidRDefault="00334CE6" w:rsidP="00334CE6">
      <w:pPr>
        <w:numPr>
          <w:ilvl w:val="0"/>
          <w:numId w:val="4"/>
        </w:numPr>
        <w:rPr>
          <w:rStyle w:val="a3"/>
          <w:color w:val="auto"/>
          <w:sz w:val="22"/>
          <w:szCs w:val="20"/>
          <w:u w:val="none"/>
        </w:rPr>
      </w:pPr>
      <w:r w:rsidRPr="0001303D">
        <w:rPr>
          <w:rStyle w:val="a3"/>
          <w:color w:val="auto"/>
          <w:sz w:val="22"/>
          <w:szCs w:val="20"/>
          <w:u w:val="none"/>
        </w:rPr>
        <w:t>Данилов А.А., Лукутин А.В., Артасов И.А. История России. Рабочая тетрадь. 6 класс</w:t>
      </w:r>
    </w:p>
    <w:p w:rsidR="00334CE6" w:rsidRPr="0001303D" w:rsidRDefault="001E4DAC" w:rsidP="00334CE6">
      <w:pPr>
        <w:rPr>
          <w:rStyle w:val="a3"/>
          <w:color w:val="auto"/>
          <w:sz w:val="22"/>
          <w:szCs w:val="20"/>
          <w:u w:val="none"/>
        </w:rPr>
      </w:pPr>
      <w:r w:rsidRPr="0001303D">
        <w:rPr>
          <w:sz w:val="22"/>
          <w:szCs w:val="20"/>
        </w:rPr>
        <w:fldChar w:fldCharType="end"/>
      </w:r>
      <w:r w:rsidRPr="0001303D">
        <w:rPr>
          <w:sz w:val="22"/>
          <w:szCs w:val="20"/>
        </w:rPr>
        <w:fldChar w:fldCharType="begin"/>
      </w:r>
      <w:r w:rsidR="00334CE6" w:rsidRPr="0001303D">
        <w:rPr>
          <w:sz w:val="22"/>
          <w:szCs w:val="20"/>
        </w:rPr>
        <w:instrText xml:space="preserve"> HYPERLINK "http://catalog.prosv.ru/item/23599" </w:instrText>
      </w:r>
      <w:r w:rsidRPr="0001303D">
        <w:rPr>
          <w:sz w:val="22"/>
          <w:szCs w:val="20"/>
        </w:rPr>
        <w:fldChar w:fldCharType="separate"/>
      </w:r>
    </w:p>
    <w:p w:rsidR="00334CE6" w:rsidRPr="0001303D" w:rsidRDefault="00334CE6" w:rsidP="00334CE6">
      <w:pPr>
        <w:numPr>
          <w:ilvl w:val="0"/>
          <w:numId w:val="4"/>
        </w:numPr>
        <w:rPr>
          <w:rStyle w:val="a3"/>
          <w:color w:val="auto"/>
          <w:sz w:val="22"/>
          <w:szCs w:val="20"/>
          <w:u w:val="none"/>
        </w:rPr>
      </w:pPr>
      <w:r w:rsidRPr="0001303D">
        <w:rPr>
          <w:rStyle w:val="a3"/>
          <w:color w:val="auto"/>
          <w:sz w:val="22"/>
          <w:szCs w:val="20"/>
          <w:u w:val="none"/>
        </w:rPr>
        <w:t>Артасов И.А. История России. Контрольные работы. 6 класс</w:t>
      </w:r>
    </w:p>
    <w:p w:rsidR="00334CE6" w:rsidRPr="0001303D" w:rsidRDefault="001E4DAC" w:rsidP="00334CE6">
      <w:pPr>
        <w:rPr>
          <w:rStyle w:val="a3"/>
          <w:color w:val="auto"/>
          <w:sz w:val="22"/>
          <w:szCs w:val="20"/>
          <w:u w:val="none"/>
        </w:rPr>
      </w:pPr>
      <w:r w:rsidRPr="0001303D">
        <w:rPr>
          <w:sz w:val="22"/>
          <w:szCs w:val="20"/>
        </w:rPr>
        <w:fldChar w:fldCharType="end"/>
      </w:r>
      <w:r w:rsidRPr="0001303D">
        <w:rPr>
          <w:sz w:val="22"/>
          <w:szCs w:val="20"/>
        </w:rPr>
        <w:fldChar w:fldCharType="begin"/>
      </w:r>
      <w:r w:rsidR="00334CE6" w:rsidRPr="0001303D">
        <w:rPr>
          <w:sz w:val="22"/>
          <w:szCs w:val="20"/>
        </w:rPr>
        <w:instrText xml:space="preserve"> HYPERLINK "http://catalog.prosv.ru/item/23600" </w:instrText>
      </w:r>
      <w:r w:rsidRPr="0001303D">
        <w:rPr>
          <w:sz w:val="22"/>
          <w:szCs w:val="20"/>
        </w:rPr>
        <w:fldChar w:fldCharType="separate"/>
      </w:r>
    </w:p>
    <w:p w:rsidR="00334CE6" w:rsidRPr="0001303D" w:rsidRDefault="00334CE6" w:rsidP="00334CE6">
      <w:pPr>
        <w:numPr>
          <w:ilvl w:val="0"/>
          <w:numId w:val="4"/>
        </w:numPr>
        <w:rPr>
          <w:rStyle w:val="a3"/>
          <w:color w:val="auto"/>
          <w:sz w:val="22"/>
          <w:szCs w:val="20"/>
          <w:u w:val="none"/>
        </w:rPr>
      </w:pPr>
      <w:r w:rsidRPr="0001303D">
        <w:rPr>
          <w:rStyle w:val="a3"/>
          <w:color w:val="auto"/>
          <w:sz w:val="22"/>
          <w:szCs w:val="20"/>
          <w:u w:val="none"/>
        </w:rPr>
        <w:t>Тороп В.В. История России. Контурные карты. 6 класс</w:t>
      </w:r>
    </w:p>
    <w:p w:rsidR="00334CE6" w:rsidRPr="0001303D" w:rsidRDefault="001E4DAC" w:rsidP="00334CE6">
      <w:pPr>
        <w:rPr>
          <w:rStyle w:val="a3"/>
          <w:color w:val="auto"/>
          <w:sz w:val="22"/>
          <w:szCs w:val="20"/>
          <w:u w:val="none"/>
        </w:rPr>
      </w:pPr>
      <w:r w:rsidRPr="0001303D">
        <w:rPr>
          <w:sz w:val="22"/>
          <w:szCs w:val="20"/>
        </w:rPr>
        <w:fldChar w:fldCharType="end"/>
      </w:r>
      <w:r w:rsidRPr="0001303D">
        <w:rPr>
          <w:sz w:val="22"/>
          <w:szCs w:val="20"/>
        </w:rPr>
        <w:fldChar w:fldCharType="begin"/>
      </w:r>
      <w:r w:rsidR="00334CE6" w:rsidRPr="0001303D">
        <w:rPr>
          <w:sz w:val="22"/>
          <w:szCs w:val="20"/>
        </w:rPr>
        <w:instrText xml:space="preserve"> HYPERLINK "http://catalog.prosv.ru/item/23601" </w:instrText>
      </w:r>
      <w:r w:rsidRPr="0001303D">
        <w:rPr>
          <w:sz w:val="22"/>
          <w:szCs w:val="20"/>
        </w:rPr>
        <w:fldChar w:fldCharType="separate"/>
      </w:r>
    </w:p>
    <w:p w:rsidR="00334CE6" w:rsidRPr="0001303D" w:rsidRDefault="00334CE6" w:rsidP="00334CE6">
      <w:pPr>
        <w:numPr>
          <w:ilvl w:val="0"/>
          <w:numId w:val="4"/>
        </w:numPr>
        <w:rPr>
          <w:rStyle w:val="a3"/>
          <w:color w:val="auto"/>
          <w:sz w:val="22"/>
          <w:szCs w:val="20"/>
          <w:u w:val="none"/>
        </w:rPr>
      </w:pPr>
      <w:r w:rsidRPr="0001303D">
        <w:rPr>
          <w:rStyle w:val="a3"/>
          <w:color w:val="auto"/>
          <w:sz w:val="22"/>
          <w:szCs w:val="20"/>
          <w:u w:val="none"/>
        </w:rPr>
        <w:t>Данилов А.А., Демидов Г.В. История России. Сборник рассказов. 6 класс</w:t>
      </w:r>
    </w:p>
    <w:p w:rsidR="00334CE6" w:rsidRPr="0001303D" w:rsidRDefault="001E4DAC" w:rsidP="00334CE6">
      <w:pPr>
        <w:rPr>
          <w:rStyle w:val="a3"/>
          <w:color w:val="auto"/>
          <w:sz w:val="22"/>
          <w:szCs w:val="20"/>
          <w:u w:val="none"/>
        </w:rPr>
      </w:pPr>
      <w:r w:rsidRPr="0001303D">
        <w:rPr>
          <w:sz w:val="22"/>
          <w:szCs w:val="20"/>
        </w:rPr>
        <w:fldChar w:fldCharType="end"/>
      </w:r>
      <w:r w:rsidRPr="0001303D">
        <w:rPr>
          <w:sz w:val="22"/>
          <w:szCs w:val="20"/>
        </w:rPr>
        <w:fldChar w:fldCharType="begin"/>
      </w:r>
      <w:r w:rsidR="00334CE6" w:rsidRPr="0001303D">
        <w:rPr>
          <w:sz w:val="22"/>
          <w:szCs w:val="20"/>
        </w:rPr>
        <w:instrText xml:space="preserve"> HYPERLINK "http://catalog.prosv.ru/item/23598" </w:instrText>
      </w:r>
      <w:r w:rsidRPr="0001303D">
        <w:rPr>
          <w:sz w:val="22"/>
          <w:szCs w:val="20"/>
        </w:rPr>
        <w:fldChar w:fldCharType="separate"/>
      </w:r>
    </w:p>
    <w:p w:rsidR="00334CE6" w:rsidRPr="0001303D" w:rsidRDefault="00334CE6" w:rsidP="00334CE6">
      <w:pPr>
        <w:numPr>
          <w:ilvl w:val="0"/>
          <w:numId w:val="4"/>
        </w:numPr>
        <w:rPr>
          <w:rStyle w:val="a3"/>
          <w:color w:val="auto"/>
          <w:sz w:val="22"/>
          <w:szCs w:val="20"/>
          <w:u w:val="none"/>
        </w:rPr>
      </w:pPr>
      <w:r w:rsidRPr="0001303D">
        <w:rPr>
          <w:rStyle w:val="a3"/>
          <w:color w:val="auto"/>
          <w:sz w:val="22"/>
          <w:szCs w:val="20"/>
          <w:u w:val="none"/>
        </w:rPr>
        <w:t>Мерзликин А.Ю., Старкова И.Г. История России. Иллюстрированный атлас. 6 класс.</w:t>
      </w:r>
    </w:p>
    <w:p w:rsidR="008308C2" w:rsidRPr="0001303D" w:rsidRDefault="001E4DAC" w:rsidP="00334CE6">
      <w:pPr>
        <w:rPr>
          <w:sz w:val="22"/>
          <w:szCs w:val="20"/>
        </w:rPr>
      </w:pPr>
      <w:r w:rsidRPr="0001303D">
        <w:rPr>
          <w:sz w:val="22"/>
          <w:szCs w:val="20"/>
        </w:rPr>
        <w:fldChar w:fldCharType="end"/>
      </w:r>
    </w:p>
    <w:p w:rsidR="00F86631" w:rsidRPr="0001303D" w:rsidRDefault="00F86631" w:rsidP="00F86631">
      <w:pPr>
        <w:shd w:val="clear" w:color="auto" w:fill="FFFFFF"/>
        <w:ind w:right="5"/>
        <w:jc w:val="both"/>
        <w:rPr>
          <w:sz w:val="22"/>
          <w:szCs w:val="20"/>
        </w:rPr>
      </w:pPr>
      <w:r w:rsidRPr="0001303D">
        <w:rPr>
          <w:sz w:val="22"/>
          <w:szCs w:val="20"/>
        </w:rPr>
        <w:t>Наряду с УМК в учебном процессе обязательны к ис</w:t>
      </w:r>
      <w:r w:rsidRPr="0001303D">
        <w:rPr>
          <w:sz w:val="22"/>
          <w:szCs w:val="20"/>
        </w:rPr>
        <w:softHyphen/>
        <w:t>пользованию исторические тематические карты по истории Древняя и средневековая Русь.</w:t>
      </w:r>
    </w:p>
    <w:p w:rsidR="00F86631" w:rsidRPr="0001303D" w:rsidRDefault="00F86631" w:rsidP="008819EF">
      <w:pPr>
        <w:shd w:val="clear" w:color="auto" w:fill="FFFFFF"/>
        <w:spacing w:before="240"/>
        <w:ind w:right="422"/>
        <w:jc w:val="center"/>
        <w:rPr>
          <w:sz w:val="22"/>
          <w:szCs w:val="20"/>
          <w:u w:val="single"/>
        </w:rPr>
      </w:pPr>
      <w:r w:rsidRPr="0001303D">
        <w:rPr>
          <w:sz w:val="22"/>
          <w:szCs w:val="20"/>
          <w:u w:val="single"/>
        </w:rPr>
        <w:t>БЛОК 2. ВСЕОБЩАЯ ИСТОРИЯ</w:t>
      </w:r>
    </w:p>
    <w:p w:rsidR="00F86631" w:rsidRPr="0001303D" w:rsidRDefault="00F86631" w:rsidP="008819EF">
      <w:pPr>
        <w:shd w:val="clear" w:color="auto" w:fill="FFFFFF"/>
        <w:spacing w:before="317"/>
        <w:ind w:left="1378" w:right="845" w:hanging="394"/>
        <w:rPr>
          <w:b/>
          <w:bCs/>
          <w:i/>
          <w:sz w:val="22"/>
          <w:szCs w:val="20"/>
        </w:rPr>
      </w:pPr>
      <w:r w:rsidRPr="0001303D">
        <w:rPr>
          <w:b/>
          <w:bCs/>
          <w:i/>
          <w:sz w:val="22"/>
          <w:szCs w:val="20"/>
        </w:rPr>
        <w:t xml:space="preserve">РАЗДЕЛ </w:t>
      </w:r>
      <w:r w:rsidRPr="0001303D">
        <w:rPr>
          <w:b/>
          <w:bCs/>
          <w:i/>
          <w:sz w:val="22"/>
          <w:szCs w:val="20"/>
          <w:lang w:val="en-US"/>
        </w:rPr>
        <w:t>II</w:t>
      </w:r>
      <w:r w:rsidRPr="0001303D">
        <w:rPr>
          <w:b/>
          <w:bCs/>
          <w:i/>
          <w:sz w:val="22"/>
          <w:szCs w:val="20"/>
        </w:rPr>
        <w:t>. ИСТОРИЯ СРЕДНИХ ВЕКОВ</w:t>
      </w:r>
    </w:p>
    <w:p w:rsidR="0001303D" w:rsidRDefault="0001303D" w:rsidP="00F86631">
      <w:pPr>
        <w:shd w:val="clear" w:color="auto" w:fill="FFFFFF"/>
        <w:ind w:left="1891" w:hanging="1382"/>
        <w:rPr>
          <w:b/>
          <w:bCs/>
          <w:sz w:val="22"/>
          <w:szCs w:val="20"/>
        </w:rPr>
      </w:pPr>
    </w:p>
    <w:p w:rsidR="00F86631" w:rsidRPr="0001303D" w:rsidRDefault="001B5C61" w:rsidP="00F86631">
      <w:pPr>
        <w:shd w:val="clear" w:color="auto" w:fill="FFFFFF"/>
        <w:ind w:left="1891" w:hanging="1382"/>
        <w:rPr>
          <w:sz w:val="22"/>
          <w:szCs w:val="20"/>
        </w:rPr>
      </w:pPr>
      <w:r>
        <w:rPr>
          <w:noProof/>
          <w:sz w:val="22"/>
          <w:szCs w:val="20"/>
        </w:rPr>
        <w:pict>
          <v:line id=" 9" o:spid="_x0000_s1026" style="position:absolute;left:0;text-align:left;z-index:251656192;visibility:visible;mso-position-horizontal-relative:margin" from="733.9pt,16.1pt" to="733.9pt,402.75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AAxpMQEAgAAGwQAAA4AAABkcnMvZTJvRG9jLnhtbKxTwY7bIBC9V+o/IO6J7ayTJlacVRUn&#10;vWy7K237AQRwjIoBAYkTVf33DjjObrqXVVUfMDMDjzfzZpb3p1aiI7dOaFXibJxixBXVTKh9iX98&#10;347mGDlPFCNSK17iM3f4fvXxw7IzBZ/oRkvGLQIQ5YrOlLjx3hRJ4mjDW+LG2nAFwVrblngw7T5h&#10;lnSA3spkkqazpNOWGaspdw68VR/Eq4hf15z6x7p23CNZYuDm42rjuotrslqSYm+JaQS98CD/QKMl&#10;QsGrV6iKeIIOVryBagW12unaj6luE13XgvKYBKSTpX+l89wQw2MyUB1nrnVy/w+Wfjs+WSRYiXOM&#10;FGlBI7TACMrSGVdAdK2ebEiMntSzedD0pwvB5CYaDGcAZ9d91QwgyMHrWI5TbdtwGxJFp1jw80vZ&#10;+ckj2nspuPNFlubTaXw8IcVw1Vjnv3DdorApsRQqlIQU5PjgfORCiuFM8Cu9FVKGACmkQl2J77JP&#10;03jFaSlYiIaYs/vdWlp0JKE34jc8fXPO6oNiPVzDCdsMhidCXgxgK1XAhIyA1GXX6/9rkS428808&#10;H+WT2WaUp1U1+rxd56PZFmhVd9V6XWW/A70sLxrBGFeRfz8T4Hyf1pex6Lvo2o0vtUhu4UHByHb4&#10;R9ZR1KBjL/5OszNoOqgNDRhPX4YldPhrG/avZ3r1BwAA//8DAFBLAwQUAAYACAAAACEArzh9iOUA&#10;AAASAQAADwAAAGRycy9kb3ducmV2LnhtbEyPT0+DQBDF7yZ+h82YeLOLaLGhLI2gHnrQxNZEvW3Z&#10;EYjsLLJLi9/eaTzoZZI3f968X7aabCf2OPjWkYLLWQQCqXKmpVrBy/bhYgHCB01Gd45QwTd6WOWn&#10;J5lOjTvQM+43oRZsQj7VCpoQ+lRKXzVotZ+5HolnH26wOrAcamkGfWBz28k4ihJpdUv8odE9lg1W&#10;n5vRKgj+9e0pjOuvIikeS9wW7+W9XCt1fjbdLbncLkEEnMLfBRwZOD/kHGznRjJedKyvkxsGCAqu&#10;4hjEceO3s1OwiOZzEDLP5H+U/AcAAP//AwBQSwECLQAUAAYACAAAACEAWiKTo/8AAADlAQAAEwAA&#10;AAAAAAAAAAAAAAAAAAAAW0NvbnRlbnRfVHlwZXNdLnhtbFBLAQItABQABgAIAAAAIQCnSs841wAA&#10;AJYBAAALAAAAAAAAAAAAAAAAADABAABfcmVscy8ucmVsc1BLAQItABQABgAIAAAAIQAAMaTEBAIA&#10;ABsEAAAOAAAAAAAAAAAAAAAAADACAABkcnMvZTJvRG9jLnhtbFBLAQItABQABgAIAAAAIQCvOH2I&#10;5QAAABIBAAAPAAAAAAAAAAAAAAAAAGAEAABkcnMvZG93bnJldi54bWxQSwUGAAAAAAQABADzAAAA&#10;cgUAAAAAQUFBQUFHQUVBQUJrY25NdlpHOTN=&#10;" o:allowincell="f" strokeweight=".25pt">
            <o:lock v:ext="edit" shapetype="f"/>
            <w10:wrap anchorx="margin"/>
          </v:line>
        </w:pict>
      </w:r>
      <w:r>
        <w:rPr>
          <w:noProof/>
          <w:sz w:val="22"/>
          <w:szCs w:val="20"/>
        </w:rPr>
        <w:pict>
          <v:line id=" 10" o:spid="_x0000_s1029" style="position:absolute;left:0;text-align:left;z-index:251657216;visibility:visible;mso-position-horizontal-relative:margin" from="736.8pt,-36.5pt" to="736.8pt,516.7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5Uy8MGAgAAHAQAAA4AAABkcnMvZTJvRG9jLnhtbKxTwW7bMAy9D9g/CLondlI3TY04xRAn&#10;u3RbgW4fwEhyLEyWBEmJUwz791FykjbbZRjmgyyS4tPjI7V4OHaKHITz0uiKTsY5JUIzw6XeVfTb&#10;181oTokPoDkoo0VFX4SnD8v37xa9LcXUtEZx4QiCaF/2tqJtCLbMMs9a0YEfGys0BhvjOghoul3G&#10;HfSI3qlsmuezrDeOW2eY8B699RCky4TfNIKFL03jRSCqosgtpNWldZvWbLmAcufAtpKdeMA/0OhA&#10;arz1AlVDALJ38g+oTjJnvGnCmJkuM00jmUhFYDmT/LdynluwIhWD6nh70cn/P1j2+fDkiOQVvaFE&#10;Q4c9IhNUCnXprS8xvNJPLlbGjvrZPhr23cdgdhWNhrcItO0/GY4YsA8m6XFsXBezsVJyTIq/vOou&#10;joGwwcvQfZdPb2fFcHkG5TnVOh8+CtORuKmokjpqAiUcHn1IXKA8n4l+bTZSqRiAUmnSY2mTu9uU&#10;4o2SPEZjzLvddqUcOUAcjvSluvHqq3PO7DUf4FoBfH02Akh1MjBF6YiJFSGp024YgB/3+f16vp4X&#10;o2I6W4+KvK5HHzarYjTbIK36pl6t6snPSG9SlK3kXOjEf3gU6Py7Zp/exTBGl3F81SK7hscOJrbn&#10;f2Kdmhr7ODR/a/gL9vTcbZzAdPr0WuKIv7Vx//ZRL38BAAD//wMAUEsDBBQABgAIAAAAIQDOKOf8&#10;5QAAABQBAAAPAAAAZHJzL2Rvd25yZXYueG1sTE/BTsMwDL0j8Q+RkbhtKXTqUNd0ogUOO4DEhgTc&#10;ssa0FY1TmnQrf48nDnCx/Ozn5/ey9WQ7ccDBt44UXM0jEEiVMy3VCl52D7MbED5oMrpzhAq+0cM6&#10;Pz/LdGrckZ7xsA21YBHyqVbQhNCnUvqqQav93PVIvPtwg9WB4VBLM+gji9tOXkdRIq1uiT80usey&#10;wepzO1oFwb++PYVx81UkxWOJu+K9vJcbpS4vprsVl9sViIBT+LuAUwb2Dzkb27uRjBcd48UyTpir&#10;YLaMOdqJ8jvacxfF8QKEzDP5P0z+AwAA//8DAFBLAQItABQABgAIAAAAIQBaIpOj/wAAAOUBAAAT&#10;AAAAAAAAAAAAAAAAAAAAAABbQ29udGVudF9UeXBlc10ueG1sUEsBAi0AFAAGAAgAAAAhAKdKzzjX&#10;AAAAlgEAAAsAAAAAAAAAAAAAAAAAMAEAAF9yZWxzLy5yZWxzUEsBAi0AFAAGAAgAAAAhAE5Uy8MG&#10;AgAAHAQAAA4AAAAAAAAAAAAAAAAAMAIAAGRycy9lMm9Eb2MueG1sUEsBAi0AFAAGAAgAAAAhAM4o&#10;5/zlAAAAFAEAAA8AAAAAAAAAAAAAAAAAYgQAAGRycy9kb3ducmV2LnhtbFBLBQYAAAAABAAEAPMA&#10;AAB0BQAAAABBQUFBWWdRQUFHUnljeTlrYjNkdT==&#10;" o:allowincell="f" strokeweight=".25pt">
            <o:lock v:ext="edit" shapetype="f"/>
            <w10:wrap anchorx="margin"/>
          </v:line>
        </w:pict>
      </w:r>
      <w:r>
        <w:rPr>
          <w:noProof/>
          <w:sz w:val="22"/>
          <w:szCs w:val="20"/>
        </w:rPr>
        <w:pict>
          <v:line id=" 11" o:spid="_x0000_s1028" style="position:absolute;left:0;text-align:left;z-index:251658240;visibility:visible;mso-position-horizontal-relative:margin" from="742.3pt,1.2pt" to="742.3pt,552.7pt" o:allowincell="f" strokeweight=".25pt">
            <o:lock v:ext="edit" shapetype="f"/>
            <w10:wrap anchorx="margin"/>
          </v:line>
        </w:pict>
      </w:r>
      <w:r>
        <w:rPr>
          <w:noProof/>
          <w:sz w:val="22"/>
          <w:szCs w:val="20"/>
        </w:rPr>
        <w:pict>
          <v:line id=" 12" o:spid="_x0000_s1027" style="position:absolute;left:0;text-align:left;z-index:251659264;visibility:visible;mso-position-horizontal-relative:margin" from="748.1pt,-31.45pt" to="748.1pt,552.7pt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7GsCkHAgAAHQQAAA4AAABkcnMvZTJvRG9jLnhtbKxTTY/bIBC9V+p/QNwT26nzsVacVRUn&#10;vWy7K237AwjgGBUDAhInqvrfO+A4u+leVlV9wMwMPObNm1nen1qJjtw6oVWJs3GKEVdUM6H2Jf7x&#10;fTtaYOQ8UYxIrXiJz9zh+9XHD8vOFHyiGy0ZtwhAlCs6U+LGe1MkiaMNb4kba8MVBGttW+LBtPuE&#10;WdIBeiuTSZrOkk5bZqym3DnwVn0QryJ+XXPqH+vacY9kiSE3H1cb111ck9WSFHtLTCPoJQ/yD2m0&#10;RCh49QpVEU/QwYo3UK2gVjtd+zHVbaLrWlAeSQCdLP2LznNDDI9koDrOXOvk/h8s/XZ8skgwEA8j&#10;RVrQCGUTjKAunXEFhNfqyQZm9KSezYOmP10IJjfRYDgDQLvuq2aAQQ5ex3qcatuG28AUnWLFzy91&#10;5yePaO+l4J7n2WKeTuPjCSmGq8Y6/4XrFoVNiaVQoSakIMcH52MupBjOBL/SWyFlCJBCKtQBtekk&#10;T+Mdp6VgIRyCzu53a2nRkYTuiN/w9s05qw+K9XgNJ2wzGJ4IeTEgXakCJlCCrC67vgN+3aV3m8Vm&#10;kY/yyWwzytOqGn3ervPRbJvNp9Wnar2ust8hvSwvGsEYV5FAPxXgfJ/al8Ho++jajy/FSG7hQcKY&#10;7fCPWUdVg5C9+jvNziDqIDe0YDx9GZfQ469t2L+e6tUfAAAA//8DAFBLAwQUAAYACAAAACEAqwSt&#10;tuQAAAAUAQAADwAAAGRycy9kb3ducmV2LnhtbExPy27CMBC8V+IfrEXqDWzSNIIQB5VWHHpBasoH&#10;OLFJosbrKDYk7dd3UQ/0strHzOxMtptsx65m8K1DCaulAGawcrrFWsLp87BYA/NBoVadQyPh23jY&#10;5bOHTKXajfhhrkWoGYmgT5WEJoQ+5dxXjbHKL11vkG5nN1gVaBxqrgc1krjteCREwq1qkT40qjev&#10;jam+ioslG+cnFQs87E/H5Ijj+35d/hReysf59Lal8rIFFswU7gy4ZSAi5GSsdBfUnnU0x5skIqyE&#10;RRJtgN0gf6uSupV4joHxPOP/w+S/AAAA//8DAFBLAQItABQABgAIAAAAIQBaIpOj/wAAAOUBAAAT&#10;AAAAAAAAAAAAAAAAAAAAAABbQ29udGVudF9UeXBlc10ueG1sUEsBAi0AFAAGAAgAAAAhAKdKzzjX&#10;AAAAlgEAAAsAAAAAAAAAAAAAAAAAMAEAAF9yZWxzLy5yZWxzUEsBAi0AFAAGAAgAAAAhAM7GsCkH&#10;AgAAHQQAAA4AAAAAAAAAAAAAAAAAMAIAAGRycy9lMm9Eb2MueG1sUEsBAi0AFAAGAAgAAAAhAKsE&#10;rbbkAAAAFAEAAA8AAAAAAAAAAAAAAAAAYwQAAGRycy9kb3ducmV2LnhtbFBLBQYAAAAABAAEAPMA&#10;AAB0BQAAAABBQUFBWXdRQUFHUnljeTlrYjNkdT==&#10;" o:allowincell="f" strokeweight="1.2pt">
            <o:lock v:ext="edit" shapetype="f"/>
            <w10:wrap anchorx="margin"/>
          </v:line>
        </w:pict>
      </w:r>
      <w:r w:rsidR="00F86631" w:rsidRPr="0001303D">
        <w:rPr>
          <w:b/>
          <w:bCs/>
          <w:sz w:val="22"/>
          <w:szCs w:val="20"/>
        </w:rPr>
        <w:t>Список образовательных интернет-ресурсов по истории Средневековья</w:t>
      </w:r>
    </w:p>
    <w:p w:rsidR="00F86631" w:rsidRPr="0001303D" w:rsidRDefault="00F86631" w:rsidP="00F86631">
      <w:pPr>
        <w:widowControl w:val="0"/>
        <w:numPr>
          <w:ilvl w:val="0"/>
          <w:numId w:val="23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211"/>
        <w:ind w:left="38" w:firstLine="283"/>
        <w:rPr>
          <w:spacing w:val="-32"/>
          <w:sz w:val="22"/>
          <w:szCs w:val="20"/>
        </w:rPr>
      </w:pPr>
      <w:r w:rsidRPr="0001303D">
        <w:rPr>
          <w:sz w:val="22"/>
          <w:szCs w:val="20"/>
        </w:rPr>
        <w:t xml:space="preserve">Интернет-ресурсы портала «Европейское Средневековье»: </w:t>
      </w:r>
      <w:r w:rsidRPr="0001303D">
        <w:rPr>
          <w:sz w:val="22"/>
          <w:szCs w:val="20"/>
          <w:u w:val="single"/>
          <w:lang w:val="en-US"/>
        </w:rPr>
        <w:t>http</w:t>
      </w:r>
      <w:r w:rsidRPr="0001303D">
        <w:rPr>
          <w:sz w:val="22"/>
          <w:szCs w:val="20"/>
          <w:u w:val="single"/>
        </w:rPr>
        <w:t>:/</w:t>
      </w:r>
      <w:r w:rsidRPr="0001303D">
        <w:rPr>
          <w:sz w:val="22"/>
          <w:szCs w:val="20"/>
          <w:u w:val="single"/>
          <w:lang w:val="en-US"/>
        </w:rPr>
        <w:t>antoiogy</w:t>
      </w:r>
      <w:r w:rsidRPr="0001303D">
        <w:rPr>
          <w:sz w:val="22"/>
          <w:szCs w:val="20"/>
          <w:u w:val="single"/>
        </w:rPr>
        <w:t>.</w:t>
      </w:r>
      <w:r w:rsidRPr="0001303D">
        <w:rPr>
          <w:sz w:val="22"/>
          <w:szCs w:val="20"/>
          <w:u w:val="single"/>
          <w:lang w:val="en-US"/>
        </w:rPr>
        <w:t>rchgi</w:t>
      </w:r>
      <w:r w:rsidRPr="0001303D">
        <w:rPr>
          <w:sz w:val="22"/>
          <w:szCs w:val="20"/>
          <w:u w:val="single"/>
        </w:rPr>
        <w:t>.</w:t>
      </w:r>
      <w:r w:rsidRPr="0001303D">
        <w:rPr>
          <w:sz w:val="22"/>
          <w:szCs w:val="20"/>
          <w:u w:val="single"/>
          <w:lang w:val="en-US"/>
        </w:rPr>
        <w:t>spb</w:t>
      </w:r>
      <w:r w:rsidRPr="0001303D">
        <w:rPr>
          <w:sz w:val="22"/>
          <w:szCs w:val="20"/>
          <w:u w:val="single"/>
        </w:rPr>
        <w:t>.</w:t>
      </w:r>
      <w:r w:rsidRPr="0001303D">
        <w:rPr>
          <w:sz w:val="22"/>
          <w:szCs w:val="20"/>
          <w:u w:val="single"/>
          <w:lang w:val="en-US"/>
        </w:rPr>
        <w:t>ru</w:t>
      </w:r>
      <w:r w:rsidRPr="0001303D">
        <w:rPr>
          <w:sz w:val="22"/>
          <w:szCs w:val="20"/>
          <w:u w:val="single"/>
        </w:rPr>
        <w:t>/</w:t>
      </w:r>
      <w:r w:rsidRPr="0001303D">
        <w:rPr>
          <w:sz w:val="22"/>
          <w:szCs w:val="20"/>
          <w:u w:val="single"/>
          <w:lang w:val="en-US"/>
        </w:rPr>
        <w:t>links</w:t>
      </w:r>
      <w:r w:rsidRPr="0001303D">
        <w:rPr>
          <w:sz w:val="22"/>
          <w:szCs w:val="20"/>
          <w:u w:val="single"/>
        </w:rPr>
        <w:t>.</w:t>
      </w:r>
      <w:r w:rsidRPr="0001303D">
        <w:rPr>
          <w:sz w:val="22"/>
          <w:szCs w:val="20"/>
          <w:u w:val="single"/>
          <w:lang w:val="en-US"/>
        </w:rPr>
        <w:t>htm</w:t>
      </w:r>
    </w:p>
    <w:p w:rsidR="00F86631" w:rsidRPr="0001303D" w:rsidRDefault="00F86631" w:rsidP="00F86631">
      <w:pPr>
        <w:widowControl w:val="0"/>
        <w:numPr>
          <w:ilvl w:val="0"/>
          <w:numId w:val="24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34"/>
        <w:ind w:left="322"/>
        <w:rPr>
          <w:spacing w:val="-10"/>
          <w:sz w:val="22"/>
          <w:szCs w:val="20"/>
        </w:rPr>
      </w:pPr>
      <w:r w:rsidRPr="0001303D">
        <w:rPr>
          <w:sz w:val="22"/>
          <w:szCs w:val="20"/>
        </w:rPr>
        <w:t>Манускрипты и рукописи на латыни:</w:t>
      </w:r>
    </w:p>
    <w:p w:rsidR="00F86631" w:rsidRPr="0001303D" w:rsidRDefault="001B5C61" w:rsidP="00F86631">
      <w:pPr>
        <w:widowControl w:val="0"/>
        <w:shd w:val="clear" w:color="auto" w:fill="FFFFFF"/>
        <w:tabs>
          <w:tab w:val="left" w:pos="600"/>
        </w:tabs>
        <w:autoSpaceDE w:val="0"/>
        <w:autoSpaceDN w:val="0"/>
        <w:adjustRightInd w:val="0"/>
        <w:spacing w:before="34"/>
        <w:ind w:left="322"/>
        <w:rPr>
          <w:spacing w:val="-10"/>
          <w:sz w:val="22"/>
          <w:szCs w:val="20"/>
          <w:lang w:val="en-US"/>
        </w:rPr>
      </w:pPr>
      <w:hyperlink r:id="rId11" w:history="1">
        <w:r w:rsidR="00F86631" w:rsidRPr="0001303D">
          <w:rPr>
            <w:rStyle w:val="a3"/>
            <w:sz w:val="22"/>
            <w:szCs w:val="20"/>
            <w:lang w:val="en-US"/>
          </w:rPr>
          <w:t>http://www.tertullian.org/manuscripts</w:t>
        </w:r>
      </w:hyperlink>
      <w:r w:rsidR="00F86631" w:rsidRPr="0001303D">
        <w:rPr>
          <w:sz w:val="22"/>
          <w:szCs w:val="20"/>
          <w:lang w:val="en-US"/>
        </w:rPr>
        <w:t xml:space="preserve"> apologeticum/ manuscripts apologeticum.htm</w:t>
      </w:r>
    </w:p>
    <w:p w:rsidR="00F86631" w:rsidRPr="0001303D" w:rsidRDefault="00F86631" w:rsidP="00F86631">
      <w:pPr>
        <w:shd w:val="clear" w:color="auto" w:fill="FFFFFF"/>
        <w:tabs>
          <w:tab w:val="left" w:pos="600"/>
        </w:tabs>
        <w:spacing w:before="62"/>
        <w:ind w:left="38" w:firstLine="283"/>
        <w:rPr>
          <w:sz w:val="22"/>
          <w:szCs w:val="20"/>
        </w:rPr>
      </w:pPr>
      <w:r w:rsidRPr="0001303D">
        <w:rPr>
          <w:spacing w:val="-13"/>
          <w:sz w:val="22"/>
          <w:szCs w:val="20"/>
        </w:rPr>
        <w:t>3.</w:t>
      </w:r>
      <w:r w:rsidRPr="0001303D">
        <w:rPr>
          <w:sz w:val="22"/>
          <w:szCs w:val="20"/>
        </w:rPr>
        <w:tab/>
        <w:t>Материалы по курсу «История средних веков» на сайте</w:t>
      </w:r>
      <w:r w:rsidRPr="0001303D">
        <w:rPr>
          <w:sz w:val="22"/>
          <w:szCs w:val="20"/>
        </w:rPr>
        <w:br/>
        <w:t>исторического Факультета МГУ им. М. В.Ломоносова:</w:t>
      </w:r>
    </w:p>
    <w:p w:rsidR="00F86631" w:rsidRPr="0001303D" w:rsidRDefault="001B5C61" w:rsidP="00F86631">
      <w:pPr>
        <w:shd w:val="clear" w:color="auto" w:fill="FFFFFF"/>
        <w:ind w:left="19" w:right="5" w:firstLine="278"/>
        <w:jc w:val="both"/>
        <w:rPr>
          <w:sz w:val="22"/>
          <w:szCs w:val="20"/>
        </w:rPr>
      </w:pPr>
      <w:hyperlink r:id="rId12" w:history="1">
        <w:r w:rsidR="00F86631" w:rsidRPr="0001303D">
          <w:rPr>
            <w:rStyle w:val="a3"/>
            <w:sz w:val="22"/>
            <w:szCs w:val="20"/>
            <w:lang w:val="en-US"/>
          </w:rPr>
          <w:t>http</w:t>
        </w:r>
        <w:r w:rsidR="00F86631" w:rsidRPr="0001303D">
          <w:rPr>
            <w:rStyle w:val="a3"/>
            <w:sz w:val="22"/>
            <w:szCs w:val="20"/>
          </w:rPr>
          <w:t>://</w:t>
        </w:r>
        <w:r w:rsidR="00F86631" w:rsidRPr="0001303D">
          <w:rPr>
            <w:rStyle w:val="a3"/>
            <w:sz w:val="22"/>
            <w:szCs w:val="20"/>
            <w:lang w:val="en-US"/>
          </w:rPr>
          <w:t>www</w:t>
        </w:r>
        <w:r w:rsidR="00F86631" w:rsidRPr="0001303D">
          <w:rPr>
            <w:rStyle w:val="a3"/>
            <w:sz w:val="22"/>
            <w:szCs w:val="20"/>
          </w:rPr>
          <w:t>.</w:t>
        </w:r>
        <w:r w:rsidR="00F86631" w:rsidRPr="0001303D">
          <w:rPr>
            <w:rStyle w:val="a3"/>
            <w:sz w:val="22"/>
            <w:szCs w:val="20"/>
            <w:lang w:val="en-US"/>
          </w:rPr>
          <w:t>hist</w:t>
        </w:r>
        <w:r w:rsidR="00F86631" w:rsidRPr="0001303D">
          <w:rPr>
            <w:rStyle w:val="a3"/>
            <w:sz w:val="22"/>
            <w:szCs w:val="20"/>
          </w:rPr>
          <w:t>.</w:t>
        </w:r>
        <w:r w:rsidR="00F86631" w:rsidRPr="0001303D">
          <w:rPr>
            <w:rStyle w:val="a3"/>
            <w:sz w:val="22"/>
            <w:szCs w:val="20"/>
            <w:lang w:val="en-US"/>
          </w:rPr>
          <w:t>msu</w:t>
        </w:r>
        <w:r w:rsidR="00F86631" w:rsidRPr="0001303D">
          <w:rPr>
            <w:rStyle w:val="a3"/>
            <w:sz w:val="22"/>
            <w:szCs w:val="20"/>
          </w:rPr>
          <w:t>.</w:t>
        </w:r>
        <w:r w:rsidR="00F86631" w:rsidRPr="0001303D">
          <w:rPr>
            <w:rStyle w:val="a3"/>
            <w:sz w:val="22"/>
            <w:szCs w:val="20"/>
            <w:lang w:val="en-US"/>
          </w:rPr>
          <w:t>ru</w:t>
        </w:r>
        <w:r w:rsidR="00F86631" w:rsidRPr="0001303D">
          <w:rPr>
            <w:rStyle w:val="a3"/>
            <w:sz w:val="22"/>
            <w:szCs w:val="20"/>
          </w:rPr>
          <w:t>/</w:t>
        </w:r>
        <w:r w:rsidR="00F86631" w:rsidRPr="0001303D">
          <w:rPr>
            <w:rStyle w:val="a3"/>
            <w:sz w:val="22"/>
            <w:szCs w:val="20"/>
            <w:lang w:val="en-US"/>
          </w:rPr>
          <w:t>Departments</w:t>
        </w:r>
        <w:r w:rsidR="00F86631" w:rsidRPr="0001303D">
          <w:rPr>
            <w:rStyle w:val="a3"/>
            <w:sz w:val="22"/>
            <w:szCs w:val="20"/>
          </w:rPr>
          <w:t>/</w:t>
        </w:r>
        <w:r w:rsidR="00F86631" w:rsidRPr="0001303D">
          <w:rPr>
            <w:rStyle w:val="a3"/>
            <w:sz w:val="22"/>
            <w:szCs w:val="20"/>
            <w:lang w:val="en-US"/>
          </w:rPr>
          <w:t>Medieval</w:t>
        </w:r>
        <w:r w:rsidR="00F86631" w:rsidRPr="0001303D">
          <w:rPr>
            <w:rStyle w:val="a3"/>
            <w:sz w:val="22"/>
            <w:szCs w:val="20"/>
          </w:rPr>
          <w:t>/</w:t>
        </w:r>
        <w:r w:rsidR="00F86631" w:rsidRPr="0001303D">
          <w:rPr>
            <w:rStyle w:val="a3"/>
            <w:sz w:val="22"/>
            <w:szCs w:val="20"/>
            <w:lang w:val="en-US"/>
          </w:rPr>
          <w:t>exam</w:t>
        </w:r>
        <w:r w:rsidR="00F86631" w:rsidRPr="0001303D">
          <w:rPr>
            <w:rStyle w:val="a3"/>
            <w:sz w:val="22"/>
            <w:szCs w:val="20"/>
          </w:rPr>
          <w:t>.</w:t>
        </w:r>
        <w:r w:rsidR="00F86631" w:rsidRPr="0001303D">
          <w:rPr>
            <w:rStyle w:val="a3"/>
            <w:sz w:val="22"/>
            <w:szCs w:val="20"/>
            <w:lang w:val="en-US"/>
          </w:rPr>
          <w:t>htm</w:t>
        </w:r>
      </w:hyperlink>
    </w:p>
    <w:p w:rsidR="00F86631" w:rsidRPr="0001303D" w:rsidRDefault="00F86631" w:rsidP="00F86631">
      <w:pPr>
        <w:shd w:val="clear" w:color="auto" w:fill="FFFFFF"/>
        <w:ind w:left="19" w:right="5" w:firstLine="278"/>
        <w:jc w:val="both"/>
        <w:rPr>
          <w:sz w:val="22"/>
          <w:szCs w:val="20"/>
        </w:rPr>
      </w:pPr>
    </w:p>
    <w:p w:rsidR="00F86631" w:rsidRPr="0001303D" w:rsidRDefault="00F86631" w:rsidP="00F86631">
      <w:pPr>
        <w:shd w:val="clear" w:color="auto" w:fill="FFFFFF"/>
        <w:ind w:left="19" w:right="5" w:firstLine="278"/>
        <w:jc w:val="both"/>
        <w:rPr>
          <w:sz w:val="22"/>
          <w:szCs w:val="20"/>
        </w:rPr>
      </w:pPr>
    </w:p>
    <w:p w:rsidR="00F86631" w:rsidRPr="0001303D" w:rsidRDefault="00F86631" w:rsidP="00F86631">
      <w:pPr>
        <w:shd w:val="clear" w:color="auto" w:fill="FFFFFF"/>
        <w:ind w:left="19" w:right="5" w:firstLine="278"/>
        <w:jc w:val="both"/>
        <w:rPr>
          <w:sz w:val="22"/>
          <w:szCs w:val="20"/>
        </w:rPr>
      </w:pPr>
    </w:p>
    <w:p w:rsidR="00B10D2A" w:rsidRPr="0001303D" w:rsidRDefault="00B10D2A" w:rsidP="00F86631">
      <w:pPr>
        <w:shd w:val="clear" w:color="auto" w:fill="FFFFFF"/>
        <w:ind w:left="19" w:right="5" w:firstLine="278"/>
        <w:jc w:val="both"/>
        <w:rPr>
          <w:sz w:val="22"/>
          <w:szCs w:val="20"/>
        </w:rPr>
      </w:pPr>
    </w:p>
    <w:p w:rsidR="00B10D2A" w:rsidRPr="0001303D" w:rsidRDefault="00B10D2A" w:rsidP="00F86631">
      <w:pPr>
        <w:shd w:val="clear" w:color="auto" w:fill="FFFFFF"/>
        <w:ind w:left="19" w:right="5" w:firstLine="278"/>
        <w:jc w:val="both"/>
        <w:rPr>
          <w:sz w:val="22"/>
          <w:szCs w:val="20"/>
        </w:rPr>
      </w:pPr>
    </w:p>
    <w:p w:rsidR="00B10D2A" w:rsidRPr="0001303D" w:rsidRDefault="00B10D2A" w:rsidP="00F86631">
      <w:pPr>
        <w:shd w:val="clear" w:color="auto" w:fill="FFFFFF"/>
        <w:ind w:left="19" w:right="5" w:firstLine="278"/>
        <w:jc w:val="both"/>
        <w:rPr>
          <w:sz w:val="22"/>
          <w:szCs w:val="20"/>
        </w:rPr>
      </w:pPr>
    </w:p>
    <w:p w:rsidR="00F86631" w:rsidRPr="0001303D" w:rsidRDefault="00F86631" w:rsidP="00F86631">
      <w:pPr>
        <w:shd w:val="clear" w:color="auto" w:fill="FFFFFF"/>
        <w:ind w:left="19" w:right="5" w:firstLine="278"/>
        <w:jc w:val="center"/>
        <w:rPr>
          <w:b/>
          <w:bCs/>
          <w:sz w:val="22"/>
          <w:szCs w:val="20"/>
        </w:rPr>
      </w:pPr>
      <w:r w:rsidRPr="0001303D">
        <w:rPr>
          <w:b/>
          <w:bCs/>
          <w:sz w:val="22"/>
          <w:szCs w:val="20"/>
        </w:rPr>
        <w:t>Список литературы для учителя</w:t>
      </w:r>
    </w:p>
    <w:p w:rsidR="00F86631" w:rsidRPr="0001303D" w:rsidRDefault="00F86631" w:rsidP="00F86631">
      <w:pPr>
        <w:shd w:val="clear" w:color="auto" w:fill="FFFFFF"/>
        <w:ind w:left="19" w:right="5" w:firstLine="278"/>
        <w:jc w:val="center"/>
        <w:rPr>
          <w:sz w:val="22"/>
          <w:szCs w:val="20"/>
        </w:rPr>
      </w:pPr>
      <w:r w:rsidRPr="0001303D">
        <w:rPr>
          <w:b/>
          <w:bCs/>
          <w:i/>
          <w:iCs/>
          <w:sz w:val="22"/>
          <w:szCs w:val="20"/>
        </w:rPr>
        <w:t>Основная литература</w:t>
      </w:r>
    </w:p>
    <w:p w:rsidR="00F86631" w:rsidRPr="0001303D" w:rsidRDefault="00F86631" w:rsidP="00F86631">
      <w:pPr>
        <w:widowControl w:val="0"/>
        <w:numPr>
          <w:ilvl w:val="0"/>
          <w:numId w:val="2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82"/>
        <w:ind w:left="5" w:right="24" w:firstLine="293"/>
        <w:jc w:val="both"/>
        <w:rPr>
          <w:spacing w:val="-30"/>
          <w:sz w:val="22"/>
          <w:szCs w:val="20"/>
        </w:rPr>
      </w:pPr>
      <w:r w:rsidRPr="0001303D">
        <w:rPr>
          <w:i/>
          <w:iCs/>
          <w:sz w:val="22"/>
          <w:szCs w:val="20"/>
        </w:rPr>
        <w:t xml:space="preserve">Гумилёв Л. Н. </w:t>
      </w:r>
      <w:r w:rsidRPr="0001303D">
        <w:rPr>
          <w:sz w:val="22"/>
          <w:szCs w:val="20"/>
        </w:rPr>
        <w:t>Ритмы Евразии /Л. Н. Гумилёв. — М., 1993.</w:t>
      </w:r>
    </w:p>
    <w:p w:rsidR="00F86631" w:rsidRPr="0001303D" w:rsidRDefault="00F86631" w:rsidP="00F86631">
      <w:pPr>
        <w:widowControl w:val="0"/>
        <w:numPr>
          <w:ilvl w:val="0"/>
          <w:numId w:val="2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82"/>
        <w:ind w:left="5" w:right="24" w:firstLine="293"/>
        <w:jc w:val="both"/>
        <w:rPr>
          <w:spacing w:val="-8"/>
          <w:sz w:val="22"/>
          <w:szCs w:val="20"/>
        </w:rPr>
      </w:pPr>
      <w:r w:rsidRPr="0001303D">
        <w:rPr>
          <w:i/>
          <w:iCs/>
          <w:sz w:val="22"/>
          <w:szCs w:val="20"/>
        </w:rPr>
        <w:t xml:space="preserve">Дюби Ж. </w:t>
      </w:r>
      <w:r w:rsidRPr="0001303D">
        <w:rPr>
          <w:sz w:val="22"/>
          <w:szCs w:val="20"/>
        </w:rPr>
        <w:t>Средние века: От Гуго Капета до Жанны д'Арк/Ж. Дюби. - М., 2000.</w:t>
      </w:r>
    </w:p>
    <w:p w:rsidR="00F86631" w:rsidRPr="0001303D" w:rsidRDefault="00F86631" w:rsidP="00F86631">
      <w:pPr>
        <w:widowControl w:val="0"/>
        <w:numPr>
          <w:ilvl w:val="0"/>
          <w:numId w:val="2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58"/>
        <w:ind w:left="5" w:right="24" w:firstLine="293"/>
        <w:jc w:val="both"/>
        <w:rPr>
          <w:spacing w:val="-13"/>
          <w:sz w:val="22"/>
          <w:szCs w:val="20"/>
        </w:rPr>
      </w:pPr>
      <w:r w:rsidRPr="0001303D">
        <w:rPr>
          <w:i/>
          <w:iCs/>
          <w:sz w:val="22"/>
          <w:szCs w:val="20"/>
        </w:rPr>
        <w:t xml:space="preserve">Дюби Ж. </w:t>
      </w:r>
      <w:r w:rsidRPr="0001303D">
        <w:rPr>
          <w:sz w:val="22"/>
          <w:szCs w:val="20"/>
        </w:rPr>
        <w:t>Трехчастная модель, или Представления сред</w:t>
      </w:r>
      <w:r w:rsidRPr="0001303D">
        <w:rPr>
          <w:sz w:val="22"/>
          <w:szCs w:val="20"/>
        </w:rPr>
        <w:softHyphen/>
        <w:t>невекового общества о себе самом/Ж. Дюби. — М., 2000.</w:t>
      </w:r>
    </w:p>
    <w:p w:rsidR="00F86631" w:rsidRPr="0001303D" w:rsidRDefault="00F86631" w:rsidP="00F86631">
      <w:pPr>
        <w:widowControl w:val="0"/>
        <w:numPr>
          <w:ilvl w:val="0"/>
          <w:numId w:val="2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24"/>
        <w:ind w:left="298"/>
        <w:rPr>
          <w:spacing w:val="-10"/>
          <w:sz w:val="22"/>
          <w:szCs w:val="20"/>
        </w:rPr>
      </w:pPr>
      <w:r w:rsidRPr="0001303D">
        <w:rPr>
          <w:i/>
          <w:iCs/>
          <w:sz w:val="22"/>
          <w:szCs w:val="20"/>
        </w:rPr>
        <w:t xml:space="preserve">Егер О. </w:t>
      </w:r>
      <w:r w:rsidRPr="0001303D">
        <w:rPr>
          <w:sz w:val="22"/>
          <w:szCs w:val="20"/>
        </w:rPr>
        <w:t>История Средних веков/О. Егер. — М., 2007.</w:t>
      </w:r>
    </w:p>
    <w:p w:rsidR="00F86631" w:rsidRPr="0001303D" w:rsidRDefault="00F86631" w:rsidP="00F86631">
      <w:pPr>
        <w:widowControl w:val="0"/>
        <w:numPr>
          <w:ilvl w:val="0"/>
          <w:numId w:val="2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34"/>
        <w:ind w:left="5" w:right="29" w:firstLine="293"/>
        <w:jc w:val="both"/>
        <w:rPr>
          <w:spacing w:val="-10"/>
          <w:sz w:val="22"/>
          <w:szCs w:val="20"/>
        </w:rPr>
      </w:pPr>
      <w:r w:rsidRPr="0001303D">
        <w:rPr>
          <w:i/>
          <w:iCs/>
          <w:sz w:val="22"/>
          <w:szCs w:val="20"/>
        </w:rPr>
        <w:t xml:space="preserve">Ле Гофф Ж. </w:t>
      </w:r>
      <w:r w:rsidRPr="0001303D">
        <w:rPr>
          <w:sz w:val="22"/>
          <w:szCs w:val="20"/>
        </w:rPr>
        <w:t>Другое Средневековье: Время, труд и куль</w:t>
      </w:r>
      <w:r w:rsidRPr="0001303D">
        <w:rPr>
          <w:sz w:val="22"/>
          <w:szCs w:val="20"/>
        </w:rPr>
        <w:softHyphen/>
        <w:t>тура Запада / Ж. Ле Гофф. — Екатеринбург, 2000.</w:t>
      </w:r>
    </w:p>
    <w:p w:rsidR="00F86631" w:rsidRPr="0001303D" w:rsidRDefault="00F86631" w:rsidP="00F86631">
      <w:pPr>
        <w:widowControl w:val="0"/>
        <w:numPr>
          <w:ilvl w:val="0"/>
          <w:numId w:val="2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34"/>
        <w:ind w:left="5" w:right="34" w:firstLine="293"/>
        <w:jc w:val="both"/>
        <w:rPr>
          <w:spacing w:val="-11"/>
          <w:sz w:val="22"/>
          <w:szCs w:val="20"/>
        </w:rPr>
      </w:pPr>
      <w:r w:rsidRPr="0001303D">
        <w:rPr>
          <w:sz w:val="22"/>
          <w:szCs w:val="20"/>
        </w:rPr>
        <w:t>Право в средневековом мире/под ред. О. И. Варьяш.— СПб., 2001.</w:t>
      </w:r>
    </w:p>
    <w:p w:rsidR="00F86631" w:rsidRPr="0001303D" w:rsidRDefault="00F86631" w:rsidP="00F86631">
      <w:pPr>
        <w:widowControl w:val="0"/>
        <w:numPr>
          <w:ilvl w:val="0"/>
          <w:numId w:val="21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before="72"/>
        <w:ind w:left="5" w:right="34" w:firstLine="293"/>
        <w:jc w:val="both"/>
        <w:rPr>
          <w:spacing w:val="-19"/>
          <w:sz w:val="22"/>
          <w:szCs w:val="20"/>
        </w:rPr>
      </w:pPr>
      <w:r w:rsidRPr="0001303D">
        <w:rPr>
          <w:i/>
          <w:iCs/>
          <w:sz w:val="22"/>
          <w:szCs w:val="20"/>
        </w:rPr>
        <w:t xml:space="preserve">Шевченко Н. И. </w:t>
      </w:r>
      <w:r w:rsidRPr="0001303D">
        <w:rPr>
          <w:sz w:val="22"/>
          <w:szCs w:val="20"/>
        </w:rPr>
        <w:t>Вся история в датах: Древний мир и Средние века: Электронный интерактивный справоч</w:t>
      </w:r>
      <w:r w:rsidRPr="0001303D">
        <w:rPr>
          <w:sz w:val="22"/>
          <w:szCs w:val="20"/>
        </w:rPr>
        <w:softHyphen/>
        <w:t>ник/ Н. И. Шевченко — М.: Новый Диск, 2007.</w:t>
      </w:r>
    </w:p>
    <w:p w:rsidR="00F86631" w:rsidRPr="000600AE" w:rsidRDefault="00F86631" w:rsidP="00304B47">
      <w:pPr>
        <w:rPr>
          <w:sz w:val="20"/>
          <w:szCs w:val="20"/>
        </w:rPr>
        <w:sectPr w:rsidR="00F86631" w:rsidRPr="000600AE" w:rsidSect="007B4FE1">
          <w:headerReference w:type="even" r:id="rId13"/>
          <w:headerReference w:type="default" r:id="rId14"/>
          <w:pgSz w:w="11906" w:h="16838"/>
          <w:pgMar w:top="0" w:right="707" w:bottom="709" w:left="993" w:header="708" w:footer="708" w:gutter="0"/>
          <w:cols w:space="708"/>
          <w:docGrid w:linePitch="360"/>
        </w:sectPr>
      </w:pPr>
    </w:p>
    <w:tbl>
      <w:tblPr>
        <w:tblW w:w="164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7"/>
        <w:gridCol w:w="39"/>
        <w:gridCol w:w="2612"/>
        <w:gridCol w:w="1168"/>
        <w:gridCol w:w="540"/>
        <w:gridCol w:w="373"/>
        <w:gridCol w:w="324"/>
        <w:gridCol w:w="248"/>
        <w:gridCol w:w="90"/>
        <w:gridCol w:w="284"/>
        <w:gridCol w:w="236"/>
        <w:gridCol w:w="759"/>
        <w:gridCol w:w="5943"/>
        <w:gridCol w:w="576"/>
        <w:gridCol w:w="12"/>
        <w:gridCol w:w="471"/>
        <w:gridCol w:w="934"/>
        <w:gridCol w:w="35"/>
        <w:gridCol w:w="471"/>
        <w:gridCol w:w="459"/>
        <w:gridCol w:w="28"/>
        <w:gridCol w:w="451"/>
      </w:tblGrid>
      <w:tr w:rsidR="00393B7A" w:rsidRPr="000600AE" w:rsidTr="00634E5C">
        <w:trPr>
          <w:gridAfter w:val="2"/>
          <w:wAfter w:w="479" w:type="dxa"/>
          <w:trHeight w:val="200"/>
        </w:trPr>
        <w:tc>
          <w:tcPr>
            <w:tcW w:w="457" w:type="dxa"/>
            <w:gridSpan w:val="2"/>
            <w:vMerge w:val="restart"/>
          </w:tcPr>
          <w:p w:rsidR="00393B7A" w:rsidRPr="000600AE" w:rsidRDefault="00393B7A" w:rsidP="00EB5C7E">
            <w:pPr>
              <w:jc w:val="center"/>
              <w:rPr>
                <w:b/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2612" w:type="dxa"/>
            <w:vMerge w:val="restart"/>
          </w:tcPr>
          <w:p w:rsidR="00393B7A" w:rsidRPr="000600AE" w:rsidRDefault="00393B7A" w:rsidP="00EB5C7E">
            <w:pPr>
              <w:jc w:val="center"/>
              <w:rPr>
                <w:b/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</w:rPr>
              <w:t>Тема урока</w:t>
            </w:r>
          </w:p>
        </w:tc>
        <w:tc>
          <w:tcPr>
            <w:tcW w:w="1168" w:type="dxa"/>
            <w:vMerge w:val="restart"/>
          </w:tcPr>
          <w:p w:rsidR="00393B7A" w:rsidRPr="000600AE" w:rsidRDefault="00393B7A" w:rsidP="00EB5C7E">
            <w:pPr>
              <w:jc w:val="center"/>
              <w:rPr>
                <w:b/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</w:rPr>
              <w:t xml:space="preserve">Тип </w:t>
            </w:r>
          </w:p>
          <w:p w:rsidR="00393B7A" w:rsidRPr="000600AE" w:rsidRDefault="00393B7A" w:rsidP="00EB5C7E">
            <w:pPr>
              <w:jc w:val="center"/>
              <w:rPr>
                <w:b/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</w:rPr>
              <w:t>урока</w:t>
            </w:r>
          </w:p>
        </w:tc>
        <w:tc>
          <w:tcPr>
            <w:tcW w:w="540" w:type="dxa"/>
            <w:vMerge w:val="restart"/>
          </w:tcPr>
          <w:p w:rsidR="00393B7A" w:rsidRPr="000600AE" w:rsidRDefault="00393B7A" w:rsidP="00EB5C7E">
            <w:pPr>
              <w:jc w:val="center"/>
              <w:rPr>
                <w:b/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</w:rPr>
              <w:t>К-во часов</w:t>
            </w:r>
          </w:p>
        </w:tc>
        <w:tc>
          <w:tcPr>
            <w:tcW w:w="2313" w:type="dxa"/>
            <w:gridSpan w:val="7"/>
          </w:tcPr>
          <w:p w:rsidR="00393B7A" w:rsidRPr="000600AE" w:rsidRDefault="00393B7A" w:rsidP="00393B7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     </w:t>
            </w:r>
            <w:r w:rsidRPr="000600AE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5943" w:type="dxa"/>
            <w:vMerge w:val="restart"/>
          </w:tcPr>
          <w:p w:rsidR="00393B7A" w:rsidRPr="000600AE" w:rsidRDefault="00393B7A" w:rsidP="00EB5C7E">
            <w:pPr>
              <w:jc w:val="center"/>
              <w:rPr>
                <w:b/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</w:rPr>
              <w:t>Планируемые результаты на уровне УУД</w:t>
            </w:r>
          </w:p>
        </w:tc>
        <w:tc>
          <w:tcPr>
            <w:tcW w:w="588" w:type="dxa"/>
            <w:gridSpan w:val="2"/>
            <w:vMerge w:val="restart"/>
          </w:tcPr>
          <w:p w:rsidR="00393B7A" w:rsidRPr="000600AE" w:rsidRDefault="00393B7A" w:rsidP="00EB5C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vMerge w:val="restart"/>
          </w:tcPr>
          <w:p w:rsidR="00393B7A" w:rsidRPr="000600AE" w:rsidRDefault="00393B7A" w:rsidP="00EB5C7E">
            <w:pPr>
              <w:jc w:val="center"/>
              <w:rPr>
                <w:b/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</w:rPr>
              <w:t>Оборудование и наглядность</w:t>
            </w:r>
          </w:p>
        </w:tc>
        <w:tc>
          <w:tcPr>
            <w:tcW w:w="930" w:type="dxa"/>
            <w:gridSpan w:val="2"/>
            <w:vMerge w:val="restart"/>
          </w:tcPr>
          <w:p w:rsidR="00393B7A" w:rsidRPr="000600AE" w:rsidRDefault="00393B7A" w:rsidP="00EB5C7E">
            <w:pPr>
              <w:jc w:val="center"/>
              <w:rPr>
                <w:b/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</w:rPr>
              <w:t>Домашнее задание</w:t>
            </w:r>
          </w:p>
        </w:tc>
      </w:tr>
      <w:tr w:rsidR="00393B7A" w:rsidRPr="000600AE" w:rsidTr="00634E5C">
        <w:trPr>
          <w:gridAfter w:val="2"/>
          <w:wAfter w:w="479" w:type="dxa"/>
          <w:trHeight w:val="705"/>
        </w:trPr>
        <w:tc>
          <w:tcPr>
            <w:tcW w:w="457" w:type="dxa"/>
            <w:gridSpan w:val="2"/>
            <w:vMerge/>
          </w:tcPr>
          <w:p w:rsidR="00393B7A" w:rsidRPr="000600AE" w:rsidRDefault="00393B7A" w:rsidP="00EB5C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2" w:type="dxa"/>
            <w:vMerge/>
          </w:tcPr>
          <w:p w:rsidR="00393B7A" w:rsidRPr="000600AE" w:rsidRDefault="00393B7A" w:rsidP="00EB5C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68" w:type="dxa"/>
            <w:vMerge/>
          </w:tcPr>
          <w:p w:rsidR="00393B7A" w:rsidRPr="000600AE" w:rsidRDefault="00393B7A" w:rsidP="00EB5C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393B7A" w:rsidRPr="000600AE" w:rsidRDefault="00393B7A" w:rsidP="00EB5C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35" w:type="dxa"/>
            <w:gridSpan w:val="4"/>
          </w:tcPr>
          <w:p w:rsidR="00393B7A" w:rsidRPr="000600AE" w:rsidRDefault="00393B7A" w:rsidP="00393B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 плану</w:t>
            </w:r>
          </w:p>
        </w:tc>
        <w:tc>
          <w:tcPr>
            <w:tcW w:w="1278" w:type="dxa"/>
            <w:gridSpan w:val="3"/>
          </w:tcPr>
          <w:p w:rsidR="00393B7A" w:rsidRDefault="00393B7A" w:rsidP="00393B7A">
            <w:pPr>
              <w:jc w:val="center"/>
              <w:rPr>
                <w:b/>
                <w:sz w:val="20"/>
                <w:szCs w:val="20"/>
              </w:rPr>
            </w:pPr>
          </w:p>
          <w:p w:rsidR="00393B7A" w:rsidRDefault="00393B7A" w:rsidP="00393B7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 факту</w:t>
            </w:r>
          </w:p>
        </w:tc>
        <w:tc>
          <w:tcPr>
            <w:tcW w:w="5943" w:type="dxa"/>
            <w:vMerge/>
          </w:tcPr>
          <w:p w:rsidR="00393B7A" w:rsidRPr="000600AE" w:rsidRDefault="00393B7A" w:rsidP="00EB5C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gridSpan w:val="2"/>
            <w:vMerge/>
          </w:tcPr>
          <w:p w:rsidR="00393B7A" w:rsidRPr="000600AE" w:rsidRDefault="00393B7A" w:rsidP="00EB5C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0" w:type="dxa"/>
            <w:gridSpan w:val="3"/>
            <w:vMerge/>
          </w:tcPr>
          <w:p w:rsidR="00393B7A" w:rsidRPr="000600AE" w:rsidRDefault="00393B7A" w:rsidP="00EB5C7E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30" w:type="dxa"/>
            <w:gridSpan w:val="2"/>
            <w:vMerge/>
          </w:tcPr>
          <w:p w:rsidR="00393B7A" w:rsidRPr="000600AE" w:rsidRDefault="00393B7A" w:rsidP="00EB5C7E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0C26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B50C26" w:rsidRPr="00F50335" w:rsidRDefault="00B50C26" w:rsidP="00304B4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1</w:t>
            </w:r>
          </w:p>
        </w:tc>
        <w:tc>
          <w:tcPr>
            <w:tcW w:w="2612" w:type="dxa"/>
          </w:tcPr>
          <w:p w:rsidR="00B50C26" w:rsidRPr="00F50335" w:rsidRDefault="00B50C26" w:rsidP="00F50335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Живое Средневековье.</w:t>
            </w:r>
          </w:p>
          <w:p w:rsidR="00B50C26" w:rsidRPr="00F50335" w:rsidRDefault="00B50C26" w:rsidP="00304B4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B50C26" w:rsidRPr="00F50335" w:rsidRDefault="00B50C26" w:rsidP="00304B4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Урок усвоения новых знаний</w:t>
            </w:r>
          </w:p>
        </w:tc>
        <w:tc>
          <w:tcPr>
            <w:tcW w:w="540" w:type="dxa"/>
          </w:tcPr>
          <w:p w:rsidR="00B50C26" w:rsidRPr="00F50335" w:rsidRDefault="00B50C26" w:rsidP="00304B4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1</w:t>
            </w:r>
          </w:p>
        </w:tc>
        <w:tc>
          <w:tcPr>
            <w:tcW w:w="1035" w:type="dxa"/>
            <w:gridSpan w:val="4"/>
          </w:tcPr>
          <w:p w:rsidR="00B50C26" w:rsidRPr="00F50335" w:rsidRDefault="00393B7A" w:rsidP="006B0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2.09</w:t>
            </w:r>
          </w:p>
        </w:tc>
        <w:tc>
          <w:tcPr>
            <w:tcW w:w="1278" w:type="dxa"/>
            <w:gridSpan w:val="3"/>
          </w:tcPr>
          <w:p w:rsidR="00B50C26" w:rsidRPr="00F50335" w:rsidRDefault="00B50C26" w:rsidP="006B07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B50C26" w:rsidRPr="00F50335" w:rsidRDefault="00B50C26" w:rsidP="00304B47">
            <w:pPr>
              <w:rPr>
                <w:sz w:val="20"/>
                <w:szCs w:val="20"/>
              </w:rPr>
            </w:pPr>
            <w:r w:rsidRPr="00F50335">
              <w:rPr>
                <w:b/>
                <w:sz w:val="20"/>
                <w:szCs w:val="20"/>
                <w:u w:val="single"/>
              </w:rPr>
              <w:t>Предметные</w:t>
            </w:r>
            <w:r w:rsidRPr="00F50335">
              <w:rPr>
                <w:sz w:val="20"/>
                <w:szCs w:val="20"/>
              </w:rPr>
              <w:t>:</w:t>
            </w:r>
          </w:p>
          <w:p w:rsidR="00B50C26" w:rsidRPr="00F50335" w:rsidRDefault="00B50C26" w:rsidP="00304B47">
            <w:pPr>
              <w:rPr>
                <w:b/>
                <w:sz w:val="20"/>
                <w:szCs w:val="20"/>
              </w:rPr>
            </w:pPr>
            <w:r w:rsidRPr="00F50335">
              <w:rPr>
                <w:i/>
                <w:sz w:val="20"/>
                <w:szCs w:val="20"/>
              </w:rPr>
              <w:t xml:space="preserve">Научатся </w:t>
            </w:r>
            <w:r w:rsidRPr="00F50335">
              <w:rPr>
                <w:sz w:val="20"/>
                <w:szCs w:val="20"/>
              </w:rPr>
              <w:t>определять термины: архивы, хроники, фрески.</w:t>
            </w:r>
            <w:r w:rsidRPr="00F50335">
              <w:rPr>
                <w:sz w:val="20"/>
                <w:szCs w:val="20"/>
              </w:rPr>
              <w:br/>
            </w:r>
            <w:r w:rsidRPr="00F50335">
              <w:rPr>
                <w:i/>
                <w:sz w:val="20"/>
                <w:szCs w:val="20"/>
              </w:rPr>
              <w:t>Получат возможность научиться</w:t>
            </w:r>
            <w:r w:rsidRPr="00F50335">
              <w:rPr>
                <w:sz w:val="20"/>
                <w:szCs w:val="20"/>
              </w:rPr>
              <w:t>: работать с учебником</w:t>
            </w:r>
            <w:r w:rsidRPr="00F50335">
              <w:rPr>
                <w:sz w:val="20"/>
                <w:szCs w:val="20"/>
              </w:rPr>
              <w:br/>
            </w:r>
            <w:r w:rsidRPr="00F50335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B50C26" w:rsidRPr="00F50335" w:rsidRDefault="00B50C26" w:rsidP="00304B47">
            <w:pPr>
              <w:rPr>
                <w:b/>
                <w:sz w:val="20"/>
                <w:szCs w:val="20"/>
              </w:rPr>
            </w:pPr>
            <w:r w:rsidRPr="00F50335">
              <w:rPr>
                <w:b/>
                <w:i/>
                <w:sz w:val="20"/>
                <w:szCs w:val="20"/>
              </w:rPr>
              <w:t>Познавательные:</w:t>
            </w:r>
            <w:r w:rsidRPr="00F50335">
              <w:rPr>
                <w:sz w:val="20"/>
                <w:szCs w:val="20"/>
              </w:rPr>
              <w:t xml:space="preserve"> самостоятельно выделяют и формулируют познавательную цель.</w:t>
            </w:r>
            <w:r w:rsidRPr="00F50335">
              <w:rPr>
                <w:sz w:val="20"/>
                <w:szCs w:val="20"/>
              </w:rPr>
              <w:br/>
            </w:r>
            <w:r w:rsidRPr="00F50335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F50335">
              <w:rPr>
                <w:sz w:val="20"/>
                <w:szCs w:val="20"/>
              </w:rPr>
              <w:t xml:space="preserve">формулируют собственное мнение и позицию, задают вопросы, строят понятные для партнера высказывания. </w:t>
            </w:r>
            <w:r w:rsidRPr="00F50335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F50335">
              <w:rPr>
                <w:sz w:val="20"/>
                <w:szCs w:val="20"/>
              </w:rPr>
              <w:t>ставят учебные задачи на основе соотнесения того, что уже известно и усвоено, и того, что ещё не известно.</w:t>
            </w:r>
            <w:r w:rsidRPr="00F50335">
              <w:rPr>
                <w:sz w:val="20"/>
                <w:szCs w:val="20"/>
              </w:rPr>
              <w:br/>
            </w:r>
            <w:r w:rsidRPr="00F50335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B50C26" w:rsidRPr="00F50335" w:rsidRDefault="00B50C26" w:rsidP="00304B4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Осмысливают гуманистические традиции и ценности современного общества</w:t>
            </w:r>
          </w:p>
        </w:tc>
        <w:tc>
          <w:tcPr>
            <w:tcW w:w="1440" w:type="dxa"/>
            <w:gridSpan w:val="3"/>
          </w:tcPr>
          <w:p w:rsidR="00B50C26" w:rsidRPr="00F50335" w:rsidRDefault="00B50C26" w:rsidP="00304B4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Учебник, рабочие тетради</w:t>
            </w:r>
          </w:p>
        </w:tc>
        <w:tc>
          <w:tcPr>
            <w:tcW w:w="930" w:type="dxa"/>
            <w:gridSpan w:val="2"/>
          </w:tcPr>
          <w:p w:rsidR="00B50C26" w:rsidRPr="00F50335" w:rsidRDefault="00B50C26" w:rsidP="00304B4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Введе-ние</w:t>
            </w:r>
          </w:p>
        </w:tc>
      </w:tr>
      <w:tr w:rsidR="00B50C26" w:rsidRPr="000600AE" w:rsidTr="00634E5C">
        <w:trPr>
          <w:gridAfter w:val="2"/>
          <w:wAfter w:w="479" w:type="dxa"/>
          <w:trHeight w:val="261"/>
        </w:trPr>
        <w:tc>
          <w:tcPr>
            <w:tcW w:w="5812" w:type="dxa"/>
            <w:gridSpan w:val="9"/>
          </w:tcPr>
          <w:p w:rsidR="00B50C26" w:rsidRDefault="00B50C26" w:rsidP="00F50335">
            <w:pPr>
              <w:jc w:val="center"/>
              <w:rPr>
                <w:b/>
                <w:sz w:val="20"/>
                <w:szCs w:val="20"/>
              </w:rPr>
            </w:pPr>
          </w:p>
          <w:p w:rsidR="00B50C26" w:rsidRPr="000600AE" w:rsidRDefault="00B50C26" w:rsidP="00F50335">
            <w:pPr>
              <w:jc w:val="center"/>
              <w:rPr>
                <w:b/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</w:rPr>
              <w:t xml:space="preserve">Глава </w:t>
            </w:r>
            <w:r w:rsidRPr="000600AE">
              <w:rPr>
                <w:b/>
                <w:sz w:val="20"/>
                <w:szCs w:val="20"/>
                <w:lang w:val="en-US"/>
              </w:rPr>
              <w:t>I</w:t>
            </w:r>
            <w:r w:rsidRPr="000600AE">
              <w:rPr>
                <w:b/>
                <w:sz w:val="20"/>
                <w:szCs w:val="20"/>
              </w:rPr>
              <w:t>. СТАНОВЛЕНИЕ СРЕДНЕВЕКОВОЙ ЕВРОПЫ (</w:t>
            </w:r>
            <w:r w:rsidRPr="000600AE">
              <w:rPr>
                <w:b/>
                <w:sz w:val="20"/>
                <w:szCs w:val="20"/>
                <w:lang w:val="en-US"/>
              </w:rPr>
              <w:t>VI</w:t>
            </w:r>
            <w:r w:rsidRPr="000600AE">
              <w:rPr>
                <w:b/>
                <w:sz w:val="20"/>
                <w:szCs w:val="20"/>
              </w:rPr>
              <w:t>-</w:t>
            </w:r>
            <w:r w:rsidRPr="000600AE">
              <w:rPr>
                <w:b/>
                <w:sz w:val="20"/>
                <w:szCs w:val="20"/>
                <w:lang w:val="en-US"/>
              </w:rPr>
              <w:t>XI</w:t>
            </w:r>
            <w:r w:rsidRPr="000600AE">
              <w:rPr>
                <w:b/>
                <w:sz w:val="20"/>
                <w:szCs w:val="20"/>
              </w:rPr>
              <w:t xml:space="preserve"> вв.)</w:t>
            </w:r>
          </w:p>
        </w:tc>
        <w:tc>
          <w:tcPr>
            <w:tcW w:w="10179" w:type="dxa"/>
            <w:gridSpan w:val="11"/>
          </w:tcPr>
          <w:p w:rsidR="00B50C26" w:rsidRDefault="00B50C26" w:rsidP="00B50C26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История Средних веков.</w:t>
            </w:r>
          </w:p>
          <w:p w:rsidR="00B50C26" w:rsidRPr="000600AE" w:rsidRDefault="00B50C26" w:rsidP="00F5033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0C26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2</w:t>
            </w:r>
          </w:p>
        </w:tc>
        <w:tc>
          <w:tcPr>
            <w:tcW w:w="2612" w:type="dxa"/>
          </w:tcPr>
          <w:p w:rsidR="00B50C26" w:rsidRPr="00F50335" w:rsidRDefault="00B50C26" w:rsidP="00F50335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Образование варварских королевств. Государство франков в VI-VIII веках.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Урок освоения новых знаний</w:t>
            </w:r>
          </w:p>
        </w:tc>
        <w:tc>
          <w:tcPr>
            <w:tcW w:w="540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035" w:type="dxa"/>
            <w:gridSpan w:val="4"/>
          </w:tcPr>
          <w:p w:rsidR="00B50C26" w:rsidRDefault="00B50C26" w:rsidP="006B0773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393B7A" w:rsidP="006B0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4.09</w:t>
            </w:r>
            <w:r w:rsidR="00B50C26">
              <w:rPr>
                <w:sz w:val="20"/>
                <w:szCs w:val="20"/>
              </w:rPr>
              <w:t>.</w:t>
            </w:r>
          </w:p>
        </w:tc>
        <w:tc>
          <w:tcPr>
            <w:tcW w:w="1278" w:type="dxa"/>
            <w:gridSpan w:val="3"/>
          </w:tcPr>
          <w:p w:rsidR="00B50C26" w:rsidRDefault="00B50C26" w:rsidP="00B50C26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B50C26" w:rsidP="006B07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B50C26" w:rsidRPr="000600AE" w:rsidRDefault="00B50C26" w:rsidP="00882722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племенные союзы, свободные общинники, ярлы, герцоги, народное ополчение, дружинники, Великое переселение народов.</w:t>
            </w:r>
            <w:r w:rsidRPr="000600AE">
              <w:rPr>
                <w:sz w:val="20"/>
                <w:szCs w:val="20"/>
              </w:rPr>
              <w:br/>
            </w:r>
            <w:r w:rsidRPr="000600AE">
              <w:rPr>
                <w:i/>
                <w:sz w:val="20"/>
                <w:szCs w:val="20"/>
              </w:rPr>
              <w:t>Получат возможность научиться</w:t>
            </w:r>
            <w:r w:rsidRPr="000600AE">
              <w:rPr>
                <w:sz w:val="20"/>
                <w:szCs w:val="20"/>
              </w:rPr>
              <w:t>: называть германские племена, определять роль и значение переселения народов в формировании современной Европы</w:t>
            </w:r>
          </w:p>
          <w:p w:rsidR="00B50C26" w:rsidRPr="000600AE" w:rsidRDefault="00B50C26" w:rsidP="00304B47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Метапредпетные УУД: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самостоятельно выделяют и формулируют познавательную цель, используют общие приемы решения задач.</w:t>
            </w:r>
            <w:r w:rsidRPr="000600AE">
              <w:rPr>
                <w:b/>
                <w:i/>
                <w:sz w:val="20"/>
                <w:szCs w:val="20"/>
              </w:rPr>
              <w:br/>
              <w:t>Коммуникативные:</w:t>
            </w:r>
            <w:r w:rsidRPr="000600AE">
              <w:rPr>
                <w:sz w:val="20"/>
                <w:szCs w:val="20"/>
              </w:rPr>
              <w:t xml:space="preserve"> 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:rsidR="00B50C26" w:rsidRPr="000600AE" w:rsidRDefault="00B50C26" w:rsidP="00304B47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 Регулятивные:</w:t>
            </w:r>
            <w:r w:rsidRPr="000600AE">
              <w:rPr>
                <w:sz w:val="20"/>
                <w:szCs w:val="20"/>
              </w:rPr>
              <w:t xml:space="preserve"> ставят учебную задачу, определяют последовательность промежуточных целей с учётом конечного результата, составляют план и алгоритм действий.</w:t>
            </w:r>
            <w:r w:rsidRPr="000600AE">
              <w:rPr>
                <w:b/>
                <w:i/>
                <w:sz w:val="20"/>
                <w:szCs w:val="20"/>
              </w:rPr>
              <w:br/>
            </w: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1440" w:type="dxa"/>
            <w:gridSpan w:val="3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1, р.т</w:t>
            </w:r>
          </w:p>
        </w:tc>
      </w:tr>
      <w:tr w:rsidR="00B50C26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3</w:t>
            </w:r>
          </w:p>
        </w:tc>
        <w:tc>
          <w:tcPr>
            <w:tcW w:w="2612" w:type="dxa"/>
          </w:tcPr>
          <w:p w:rsidR="00B50C26" w:rsidRPr="00F50335" w:rsidRDefault="00B50C26" w:rsidP="00F50335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Христианская церковь в раннее Средневековье.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035" w:type="dxa"/>
            <w:gridSpan w:val="4"/>
          </w:tcPr>
          <w:p w:rsidR="00B50C26" w:rsidRDefault="00393B7A" w:rsidP="006B0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9.09</w:t>
            </w:r>
          </w:p>
          <w:p w:rsidR="00B50C26" w:rsidRPr="000600AE" w:rsidRDefault="00B50C26" w:rsidP="006B07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1278" w:type="dxa"/>
            <w:gridSpan w:val="3"/>
          </w:tcPr>
          <w:p w:rsidR="00B50C26" w:rsidRDefault="00B50C26" w:rsidP="00B50C26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B50C26" w:rsidP="006B077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B50C26" w:rsidRPr="000600AE" w:rsidRDefault="00B50C26" w:rsidP="009072F7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>Научатся</w:t>
            </w:r>
            <w:r w:rsidRPr="000600AE">
              <w:rPr>
                <w:sz w:val="20"/>
                <w:szCs w:val="20"/>
              </w:rPr>
              <w:t xml:space="preserve"> определять термины: династия, графы, титул, классы, аббаты, монастыри.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составлять план рассказа одного из пунктов параграфа, называть отличия власти короля от власти военного вождя, определять роль и значение церкви в деле укрепления королевской власти.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 xml:space="preserve">Метапредметные УУД: 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самостоятельно создают алгоритмы деятельности при решении проблем различного характера.</w:t>
            </w:r>
            <w:r w:rsidRPr="000600AE">
              <w:rPr>
                <w:b/>
                <w:i/>
                <w:sz w:val="20"/>
                <w:szCs w:val="20"/>
              </w:rPr>
              <w:br/>
              <w:t xml:space="preserve">Коммуникативные: </w:t>
            </w:r>
            <w:r w:rsidRPr="000600AE">
              <w:rPr>
                <w:sz w:val="20"/>
                <w:szCs w:val="20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позицию.</w:t>
            </w:r>
          </w:p>
          <w:p w:rsidR="00B50C26" w:rsidRPr="000600AE" w:rsidRDefault="00B50C26" w:rsidP="00304B47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 Регулятивные:</w:t>
            </w:r>
            <w:r w:rsidRPr="000600AE">
              <w:rPr>
                <w:sz w:val="20"/>
                <w:szCs w:val="20"/>
              </w:rPr>
              <w:t xml:space="preserve"> учитывают установленные правила в планировании и контроле способа решения, осуществляют пошаговый контроль.</w:t>
            </w:r>
            <w:r w:rsidRPr="000600AE">
              <w:rPr>
                <w:b/>
                <w:i/>
                <w:sz w:val="20"/>
                <w:szCs w:val="20"/>
              </w:rPr>
              <w:br/>
            </w: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 xml:space="preserve">Выражают адекватное понимание причин успеха/неуспеха учебной деятельности </w:t>
            </w:r>
          </w:p>
        </w:tc>
        <w:tc>
          <w:tcPr>
            <w:tcW w:w="1440" w:type="dxa"/>
            <w:gridSpan w:val="3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B50C26" w:rsidRPr="000600AE" w:rsidRDefault="00B50C26" w:rsidP="00F50335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 xml:space="preserve">2 </w:t>
            </w:r>
          </w:p>
        </w:tc>
      </w:tr>
      <w:tr w:rsidR="00B50C26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4</w:t>
            </w:r>
          </w:p>
        </w:tc>
        <w:tc>
          <w:tcPr>
            <w:tcW w:w="2612" w:type="dxa"/>
          </w:tcPr>
          <w:p w:rsidR="00B50C26" w:rsidRPr="000600AE" w:rsidRDefault="00B50C26" w:rsidP="00F5033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 xml:space="preserve">Возникновение и распад империи Карла Великого. </w:t>
            </w:r>
          </w:p>
        </w:tc>
        <w:tc>
          <w:tcPr>
            <w:tcW w:w="1168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945" w:type="dxa"/>
            <w:gridSpan w:val="3"/>
          </w:tcPr>
          <w:p w:rsidR="00B50C26" w:rsidRDefault="00B50C26" w:rsidP="00B35145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393B7A" w:rsidP="00B3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11.09</w:t>
            </w:r>
          </w:p>
        </w:tc>
        <w:tc>
          <w:tcPr>
            <w:tcW w:w="1368" w:type="dxa"/>
            <w:gridSpan w:val="4"/>
          </w:tcPr>
          <w:p w:rsidR="00B50C26" w:rsidRDefault="00B50C26" w:rsidP="00B50C26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B50C26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B50C26" w:rsidRPr="000600AE" w:rsidRDefault="00B50C26" w:rsidP="00043A42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>Научатся</w:t>
            </w:r>
            <w:r w:rsidRPr="000600AE">
              <w:rPr>
                <w:sz w:val="20"/>
                <w:szCs w:val="20"/>
              </w:rPr>
              <w:t xml:space="preserve"> определять термины: король, коронование, королевский двор, рыцарь, междоусобные войны, феодальная лестница, сеньор, вассал.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 xml:space="preserve">давать личностную характеристику Карлу Великому, анализировать причины распада империи Карла Великого </w:t>
            </w:r>
          </w:p>
          <w:p w:rsidR="00B50C26" w:rsidRPr="000600AE" w:rsidRDefault="00B50C26" w:rsidP="00304B47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 xml:space="preserve">Метапредметные УУД: 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ставят и формулируют проблему урока, самостоятельно создают алгоритм деятельности при решении проблемы.</w:t>
            </w:r>
            <w:r w:rsidRPr="000600AE">
              <w:rPr>
                <w:b/>
                <w:i/>
                <w:sz w:val="20"/>
                <w:szCs w:val="20"/>
              </w:rPr>
              <w:br/>
              <w:t>Коммуникативные:</w:t>
            </w:r>
            <w:r w:rsidRPr="000600AE">
              <w:rPr>
                <w:sz w:val="20"/>
                <w:szCs w:val="20"/>
              </w:rPr>
              <w:t xml:space="preserve"> 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сотрудничество).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 Регулятивные: </w:t>
            </w:r>
            <w:r w:rsidRPr="000600AE">
              <w:rPr>
                <w:sz w:val="20"/>
                <w:szCs w:val="20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B50C26" w:rsidRPr="000600AE" w:rsidRDefault="00B50C26" w:rsidP="00304B47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Имеют целостный, социально ориентированный взгляд на мир в единстве и разнообразии народов, культур и религий</w:t>
            </w:r>
          </w:p>
        </w:tc>
        <w:tc>
          <w:tcPr>
            <w:tcW w:w="1440" w:type="dxa"/>
            <w:gridSpan w:val="3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3</w:t>
            </w:r>
          </w:p>
        </w:tc>
      </w:tr>
      <w:tr w:rsidR="00B50C26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5</w:t>
            </w:r>
          </w:p>
        </w:tc>
        <w:tc>
          <w:tcPr>
            <w:tcW w:w="2612" w:type="dxa"/>
          </w:tcPr>
          <w:p w:rsidR="00B50C26" w:rsidRPr="005C0E51" w:rsidRDefault="00B50C26" w:rsidP="005C0E51">
            <w:pPr>
              <w:rPr>
                <w:sz w:val="20"/>
                <w:szCs w:val="20"/>
              </w:rPr>
            </w:pPr>
            <w:r w:rsidRPr="005C0E51">
              <w:rPr>
                <w:sz w:val="20"/>
                <w:szCs w:val="20"/>
              </w:rPr>
              <w:t>Феодальная раздробленность Западной Европы IX-XI веках.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945" w:type="dxa"/>
            <w:gridSpan w:val="3"/>
          </w:tcPr>
          <w:p w:rsidR="00B50C26" w:rsidRDefault="00B50C26" w:rsidP="00B35145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393B7A" w:rsidP="00B3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16.09</w:t>
            </w:r>
            <w:r w:rsidR="00B50C26">
              <w:rPr>
                <w:sz w:val="20"/>
                <w:szCs w:val="20"/>
              </w:rPr>
              <w:t>.</w:t>
            </w:r>
          </w:p>
        </w:tc>
        <w:tc>
          <w:tcPr>
            <w:tcW w:w="1368" w:type="dxa"/>
            <w:gridSpan w:val="4"/>
          </w:tcPr>
          <w:p w:rsidR="00B50C26" w:rsidRDefault="00B50C26" w:rsidP="00B50C26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B50C26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B50C26" w:rsidRPr="000600AE" w:rsidRDefault="00B50C26" w:rsidP="0043085F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домен, империя, миссионеры, датские деньги.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>Получат возможность научиться</w:t>
            </w:r>
            <w:r w:rsidRPr="000600AE">
              <w:rPr>
                <w:sz w:val="20"/>
                <w:szCs w:val="20"/>
              </w:rPr>
              <w:t>: анализировать причины слабости королевской власти во Франции, сопоставлять правду и вымысел в легендах о короле Артуре</w:t>
            </w:r>
          </w:p>
          <w:p w:rsidR="00B50C26" w:rsidRPr="000600AE" w:rsidRDefault="00B50C26" w:rsidP="0043085F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 xml:space="preserve">Метапредметные УУД: </w:t>
            </w:r>
          </w:p>
          <w:p w:rsidR="00B50C26" w:rsidRPr="000600AE" w:rsidRDefault="00B50C26" w:rsidP="0043085F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>Познавательные:</w:t>
            </w:r>
            <w:r w:rsidRPr="000600AE">
              <w:rPr>
                <w:sz w:val="20"/>
                <w:szCs w:val="20"/>
              </w:rPr>
              <w:t xml:space="preserve"> ставят и формулируют цели и проблему урока; осознанно и произвольно строят сообщения в устной и письменной форме, в том числе творческого характера.</w:t>
            </w:r>
          </w:p>
          <w:p w:rsidR="00B50C26" w:rsidRPr="000600AE" w:rsidRDefault="00B50C26" w:rsidP="00B10D2A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>Коммуникативные:</w:t>
            </w:r>
            <w:r w:rsidRPr="000600AE">
              <w:rPr>
                <w:sz w:val="20"/>
                <w:szCs w:val="20"/>
              </w:rPr>
              <w:t xml:space="preserve"> адекватно используют речевые средства для эффективного решения разнообразных коммуникативных задач</w:t>
            </w:r>
            <w:r w:rsidRPr="000600AE">
              <w:rPr>
                <w:b/>
                <w:i/>
                <w:sz w:val="20"/>
                <w:szCs w:val="20"/>
              </w:rPr>
              <w:t xml:space="preserve"> Регулятивные:</w:t>
            </w:r>
            <w:r w:rsidRPr="000600AE">
              <w:rPr>
                <w:sz w:val="20"/>
                <w:szCs w:val="20"/>
              </w:rPr>
              <w:t xml:space="preserve"> планируют свои действия в соответствии с поставленной задачей и условиями ее реализации, в том числе во внутреннем плане.</w:t>
            </w:r>
          </w:p>
          <w:p w:rsidR="00B50C26" w:rsidRPr="000600AE" w:rsidRDefault="00B50C26" w:rsidP="0043085F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</w:tc>
        <w:tc>
          <w:tcPr>
            <w:tcW w:w="1440" w:type="dxa"/>
            <w:gridSpan w:val="3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B50C26" w:rsidRPr="000600AE" w:rsidRDefault="00B50C26" w:rsidP="005C0E51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4;р.т</w:t>
            </w:r>
          </w:p>
        </w:tc>
      </w:tr>
      <w:tr w:rsidR="00B50C26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6</w:t>
            </w:r>
          </w:p>
        </w:tc>
        <w:tc>
          <w:tcPr>
            <w:tcW w:w="2612" w:type="dxa"/>
          </w:tcPr>
          <w:p w:rsidR="00B50C26" w:rsidRPr="005C0E51" w:rsidRDefault="00B50C26" w:rsidP="005C0E51">
            <w:pPr>
              <w:rPr>
                <w:sz w:val="20"/>
                <w:szCs w:val="20"/>
              </w:rPr>
            </w:pPr>
            <w:r w:rsidRPr="005C0E51">
              <w:rPr>
                <w:sz w:val="20"/>
                <w:szCs w:val="20"/>
              </w:rPr>
              <w:t>Англия в раннее Средневековье.</w:t>
            </w:r>
          </w:p>
          <w:p w:rsidR="00B50C26" w:rsidRPr="000600AE" w:rsidRDefault="00B50C26" w:rsidP="00A21A8D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B50C26" w:rsidRDefault="00B50C26" w:rsidP="00B35145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393B7A" w:rsidP="00B3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18.09</w:t>
            </w:r>
            <w:r w:rsidR="00B50C26">
              <w:rPr>
                <w:sz w:val="20"/>
                <w:szCs w:val="20"/>
              </w:rPr>
              <w:t>.</w:t>
            </w:r>
          </w:p>
        </w:tc>
        <w:tc>
          <w:tcPr>
            <w:tcW w:w="995" w:type="dxa"/>
            <w:gridSpan w:val="2"/>
          </w:tcPr>
          <w:p w:rsidR="00B50C26" w:rsidRDefault="00B50C26" w:rsidP="00B50C26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B50C26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B50C26" w:rsidRPr="000600AE" w:rsidRDefault="00B50C26" w:rsidP="005C0E51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домен, империя, миссионеры, датские деньги.</w:t>
            </w:r>
          </w:p>
          <w:p w:rsidR="00B50C26" w:rsidRPr="000600AE" w:rsidRDefault="00B50C26" w:rsidP="005C0E51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>Получат возможность научиться</w:t>
            </w:r>
            <w:r w:rsidRPr="000600AE">
              <w:rPr>
                <w:sz w:val="20"/>
                <w:szCs w:val="20"/>
              </w:rPr>
              <w:t>: анализировать причины слабости королевской власти во Франции, сопоставлять правду и вымысел в легендах о короле Артуре</w:t>
            </w:r>
          </w:p>
          <w:p w:rsidR="00B50C26" w:rsidRPr="000600AE" w:rsidRDefault="00B50C26" w:rsidP="005C0E51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 xml:space="preserve">Метапредметные УУД: </w:t>
            </w:r>
          </w:p>
          <w:p w:rsidR="00B50C26" w:rsidRPr="000600AE" w:rsidRDefault="00B50C26" w:rsidP="005C0E51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>Познавательные:</w:t>
            </w:r>
            <w:r w:rsidRPr="000600AE">
              <w:rPr>
                <w:sz w:val="20"/>
                <w:szCs w:val="20"/>
              </w:rPr>
              <w:t xml:space="preserve"> ставят и формулируют цели и проблему урока; осознанно и произвольно строят сообщения в устной и письменной форме, в том числе творческого характера.</w:t>
            </w:r>
          </w:p>
          <w:p w:rsidR="00B50C26" w:rsidRPr="000600AE" w:rsidRDefault="00B50C26" w:rsidP="005C0E51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>Коммуникативные:</w:t>
            </w:r>
            <w:r w:rsidRPr="000600AE">
              <w:rPr>
                <w:sz w:val="20"/>
                <w:szCs w:val="20"/>
              </w:rPr>
              <w:t xml:space="preserve"> адекватно используют речевые средства для эффективного решения разнообразных коммуникативных задач</w:t>
            </w:r>
            <w:r w:rsidRPr="000600AE">
              <w:rPr>
                <w:b/>
                <w:i/>
                <w:sz w:val="20"/>
                <w:szCs w:val="20"/>
              </w:rPr>
              <w:t xml:space="preserve"> Регулятивные:</w:t>
            </w:r>
            <w:r w:rsidRPr="000600AE">
              <w:rPr>
                <w:sz w:val="20"/>
                <w:szCs w:val="20"/>
              </w:rPr>
              <w:t xml:space="preserve"> планируют свои действия в соответствии с поставленной задачей и условиями ее реализации, в том числе во внутреннем плане.</w:t>
            </w:r>
          </w:p>
          <w:p w:rsidR="00B50C26" w:rsidRPr="000600AE" w:rsidRDefault="00B50C26" w:rsidP="005C0E51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</w:tc>
        <w:tc>
          <w:tcPr>
            <w:tcW w:w="1440" w:type="dxa"/>
            <w:gridSpan w:val="3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презентация</w:t>
            </w:r>
          </w:p>
        </w:tc>
        <w:tc>
          <w:tcPr>
            <w:tcW w:w="930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5</w:t>
            </w:r>
            <w:r w:rsidRPr="000600AE">
              <w:rPr>
                <w:sz w:val="20"/>
                <w:szCs w:val="20"/>
              </w:rPr>
              <w:t>;р.т</w:t>
            </w:r>
          </w:p>
        </w:tc>
      </w:tr>
      <w:tr w:rsidR="000D46E0" w:rsidRPr="000600AE" w:rsidTr="00393B7A">
        <w:trPr>
          <w:gridAfter w:val="2"/>
          <w:wAfter w:w="479" w:type="dxa"/>
          <w:trHeight w:val="151"/>
        </w:trPr>
        <w:tc>
          <w:tcPr>
            <w:tcW w:w="15991" w:type="dxa"/>
            <w:gridSpan w:val="20"/>
          </w:tcPr>
          <w:p w:rsidR="000D46E0" w:rsidRPr="000600AE" w:rsidRDefault="000D46E0" w:rsidP="00EB5C7E">
            <w:pPr>
              <w:jc w:val="center"/>
              <w:rPr>
                <w:b/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</w:rPr>
              <w:t xml:space="preserve">Глава </w:t>
            </w:r>
            <w:r w:rsidRPr="000600AE">
              <w:rPr>
                <w:b/>
                <w:sz w:val="20"/>
                <w:szCs w:val="20"/>
                <w:lang w:val="en-US"/>
              </w:rPr>
              <w:t>II</w:t>
            </w:r>
            <w:r w:rsidRPr="000600AE">
              <w:rPr>
                <w:b/>
                <w:sz w:val="20"/>
                <w:szCs w:val="20"/>
              </w:rPr>
              <w:t>. ВИЗАНТИ</w:t>
            </w:r>
            <w:r w:rsidR="005C0E51">
              <w:rPr>
                <w:b/>
                <w:sz w:val="20"/>
                <w:szCs w:val="20"/>
              </w:rPr>
              <w:t xml:space="preserve">ЙСКАЯ ИМПЕРИЯ И СЛАВЯНЕ </w:t>
            </w:r>
          </w:p>
        </w:tc>
      </w:tr>
      <w:tr w:rsidR="00B50C26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7</w:t>
            </w:r>
          </w:p>
        </w:tc>
        <w:tc>
          <w:tcPr>
            <w:tcW w:w="2612" w:type="dxa"/>
          </w:tcPr>
          <w:p w:rsidR="00B50C26" w:rsidRPr="005C0E51" w:rsidRDefault="00B50C26" w:rsidP="005C0E51">
            <w:pPr>
              <w:rPr>
                <w:sz w:val="20"/>
                <w:szCs w:val="20"/>
              </w:rPr>
            </w:pPr>
            <w:r w:rsidRPr="005C0E51">
              <w:rPr>
                <w:sz w:val="20"/>
                <w:szCs w:val="20"/>
              </w:rPr>
              <w:t xml:space="preserve">Византия при Юстиниане. Борьба империи с внешними врагами. 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B50C26" w:rsidRDefault="00B50C26" w:rsidP="00304B47">
            <w:pPr>
              <w:rPr>
                <w:sz w:val="20"/>
                <w:szCs w:val="20"/>
              </w:rPr>
            </w:pPr>
          </w:p>
          <w:p w:rsidR="00B50C26" w:rsidRPr="000600AE" w:rsidRDefault="00393B7A" w:rsidP="00B3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23.09</w:t>
            </w:r>
            <w:r w:rsidR="00B50C26">
              <w:rPr>
                <w:sz w:val="20"/>
                <w:szCs w:val="20"/>
              </w:rPr>
              <w:t>.</w:t>
            </w:r>
          </w:p>
        </w:tc>
        <w:tc>
          <w:tcPr>
            <w:tcW w:w="995" w:type="dxa"/>
            <w:gridSpan w:val="2"/>
          </w:tcPr>
          <w:p w:rsidR="00B50C26" w:rsidRDefault="00B50C26">
            <w:pPr>
              <w:rPr>
                <w:sz w:val="20"/>
                <w:szCs w:val="20"/>
              </w:rPr>
            </w:pPr>
          </w:p>
          <w:p w:rsidR="00B50C26" w:rsidRPr="000600AE" w:rsidRDefault="00B50C26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B50C26" w:rsidRPr="000600AE" w:rsidRDefault="00B50C26" w:rsidP="000D46E0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евразийское государство, скипетр, крестово-купольный храм, мозаика, смальта, фрески, канон.</w:t>
            </w:r>
            <w:r w:rsidRPr="000600AE">
              <w:rPr>
                <w:sz w:val="20"/>
                <w:szCs w:val="20"/>
              </w:rPr>
              <w:br/>
            </w:r>
            <w:r w:rsidRPr="000600AE">
              <w:rPr>
                <w:i/>
                <w:sz w:val="20"/>
                <w:szCs w:val="20"/>
              </w:rPr>
              <w:t>Получат возможность научиться:</w:t>
            </w:r>
            <w:r w:rsidRPr="000600AE">
              <w:rPr>
                <w:sz w:val="20"/>
                <w:szCs w:val="20"/>
              </w:rPr>
              <w:t xml:space="preserve"> определять специфику государственного устройства Византии и анализировать причины ослабления Византийской империи </w:t>
            </w:r>
          </w:p>
          <w:p w:rsidR="00B50C26" w:rsidRPr="000600AE" w:rsidRDefault="00B50C26" w:rsidP="005770FC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 xml:space="preserve">Метапредметные УУД: 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используют знаково-символические средства, в том числе модели и схемы, для решения познавательных задач.</w:t>
            </w:r>
          </w:p>
          <w:p w:rsidR="00B50C26" w:rsidRPr="000600AE" w:rsidRDefault="00B50C26" w:rsidP="00B10D2A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  <w:r w:rsidRPr="000600AE">
              <w:rPr>
                <w:b/>
                <w:i/>
                <w:sz w:val="20"/>
                <w:szCs w:val="20"/>
              </w:rPr>
              <w:t xml:space="preserve"> Регулятивные:</w:t>
            </w:r>
            <w:r w:rsidRPr="000600AE">
              <w:rPr>
                <w:sz w:val="20"/>
                <w:szCs w:val="20"/>
              </w:rPr>
              <w:t xml:space="preserve"> принимают и сохраняют учебную задачу; планируют свои действия в соответствии с поставленной задачей и условиями ее реализации, в том числе во внутреннем плане.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</w:p>
          <w:p w:rsidR="00B50C26" w:rsidRPr="000600AE" w:rsidRDefault="00B50C26" w:rsidP="005770FC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B50C26" w:rsidRPr="000600AE" w:rsidRDefault="00B50C26" w:rsidP="005770FC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Проявляют эмпатию, как осознанное понимание чувств других людей и сопереживание им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6</w:t>
            </w:r>
          </w:p>
        </w:tc>
      </w:tr>
      <w:tr w:rsidR="00B50C26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2612" w:type="dxa"/>
          </w:tcPr>
          <w:p w:rsidR="00B50C26" w:rsidRPr="005C0E51" w:rsidRDefault="00B50C26" w:rsidP="005C0E51">
            <w:pPr>
              <w:rPr>
                <w:sz w:val="20"/>
                <w:szCs w:val="20"/>
              </w:rPr>
            </w:pPr>
            <w:r w:rsidRPr="005C0E51">
              <w:rPr>
                <w:sz w:val="20"/>
                <w:szCs w:val="20"/>
              </w:rPr>
              <w:t>Культура Византии.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B50C26" w:rsidRDefault="00B50C26" w:rsidP="00B35145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393B7A" w:rsidP="00B3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25.09</w:t>
            </w:r>
          </w:p>
        </w:tc>
        <w:tc>
          <w:tcPr>
            <w:tcW w:w="995" w:type="dxa"/>
            <w:gridSpan w:val="2"/>
          </w:tcPr>
          <w:p w:rsidR="00B50C26" w:rsidRDefault="00B50C26" w:rsidP="00B50C26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B50C26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евразийское государство, скипетр, крестово-купольный храм, мозаика, смальта, фрески, канон.</w:t>
            </w:r>
            <w:r w:rsidRPr="000600AE">
              <w:rPr>
                <w:sz w:val="20"/>
                <w:szCs w:val="20"/>
              </w:rPr>
              <w:br/>
            </w:r>
            <w:r w:rsidRPr="000600AE">
              <w:rPr>
                <w:i/>
                <w:sz w:val="20"/>
                <w:szCs w:val="20"/>
              </w:rPr>
              <w:t>Получат возможность научиться:</w:t>
            </w:r>
            <w:r w:rsidRPr="000600AE">
              <w:rPr>
                <w:sz w:val="20"/>
                <w:szCs w:val="20"/>
              </w:rPr>
              <w:t xml:space="preserve"> определять специфику государственного устройства Византии и анализировать причины ослабления Византийской империи </w:t>
            </w:r>
          </w:p>
          <w:p w:rsidR="00B50C26" w:rsidRPr="000600AE" w:rsidRDefault="00B50C26" w:rsidP="00B3514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 xml:space="preserve">Метапредметные УУД: 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используют знаково-символические средства, в том числе модели и схемы, для решения познавательных задач.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  <w:r w:rsidRPr="000600AE">
              <w:rPr>
                <w:b/>
                <w:i/>
                <w:sz w:val="20"/>
                <w:szCs w:val="20"/>
              </w:rPr>
              <w:t xml:space="preserve"> Регулятивные:</w:t>
            </w:r>
            <w:r w:rsidRPr="000600AE">
              <w:rPr>
                <w:sz w:val="20"/>
                <w:szCs w:val="20"/>
              </w:rPr>
              <w:t xml:space="preserve"> принимают и сохраняют учебную задачу; планируют свои действия в соответствии с поставленной задачей и условиями ее реализации, в том числе во внутреннем плане.</w:t>
            </w:r>
          </w:p>
          <w:p w:rsidR="00B50C26" w:rsidRPr="000600AE" w:rsidRDefault="00B50C26" w:rsidP="00B3514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Проявляют эмпатию, как осознанное понимание чувств других людей и сопереживание им</w:t>
            </w:r>
          </w:p>
        </w:tc>
        <w:tc>
          <w:tcPr>
            <w:tcW w:w="1440" w:type="dxa"/>
            <w:gridSpan w:val="3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7</w:t>
            </w:r>
          </w:p>
        </w:tc>
      </w:tr>
      <w:tr w:rsidR="00B50C26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2612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Образование славянских государств</w:t>
            </w:r>
          </w:p>
        </w:tc>
        <w:tc>
          <w:tcPr>
            <w:tcW w:w="1168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Урок освоения новых знаний</w:t>
            </w:r>
          </w:p>
        </w:tc>
        <w:tc>
          <w:tcPr>
            <w:tcW w:w="540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B50C26" w:rsidRDefault="00B50C26" w:rsidP="00B35145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393B7A" w:rsidP="00B3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30.09</w:t>
            </w:r>
          </w:p>
        </w:tc>
        <w:tc>
          <w:tcPr>
            <w:tcW w:w="995" w:type="dxa"/>
            <w:gridSpan w:val="2"/>
          </w:tcPr>
          <w:p w:rsidR="00B50C26" w:rsidRDefault="00B50C26" w:rsidP="00B50C26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B50C26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B50C26" w:rsidRPr="000600AE" w:rsidRDefault="00B50C26" w:rsidP="005770FC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 xml:space="preserve">определять термины: вече 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называть важнейшие достижения византийской культуры и ее вклад в мировую культуру, определять влияние христианства на развитие византийской культуры</w:t>
            </w:r>
          </w:p>
          <w:p w:rsidR="00B50C26" w:rsidRPr="000600AE" w:rsidRDefault="00B50C26" w:rsidP="005770FC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 xml:space="preserve">Метапредметные УУД: </w:t>
            </w:r>
          </w:p>
          <w:p w:rsidR="00B50C26" w:rsidRPr="000600AE" w:rsidRDefault="00B50C26" w:rsidP="005770FC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>Познавательные:</w:t>
            </w:r>
            <w:r w:rsidRPr="000600AE">
              <w:rPr>
                <w:sz w:val="20"/>
                <w:szCs w:val="20"/>
              </w:rPr>
              <w:t xml:space="preserve"> самостоятельно выделяют и формулируют познавательную цель, используют общие приемы решения поставленных задач</w:t>
            </w:r>
          </w:p>
          <w:p w:rsidR="00B50C26" w:rsidRPr="000600AE" w:rsidRDefault="00B50C26" w:rsidP="00B10D2A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  <w:p w:rsidR="00B50C26" w:rsidRPr="000600AE" w:rsidRDefault="00B50C26" w:rsidP="00B10D2A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 Регулятивные: </w:t>
            </w:r>
            <w:r w:rsidRPr="000600AE">
              <w:rPr>
                <w:sz w:val="20"/>
                <w:szCs w:val="20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действия</w:t>
            </w:r>
          </w:p>
          <w:p w:rsidR="00B50C26" w:rsidRPr="000600AE" w:rsidRDefault="00B50C26" w:rsidP="005770FC">
            <w:pPr>
              <w:rPr>
                <w:sz w:val="20"/>
                <w:szCs w:val="20"/>
              </w:rPr>
            </w:pPr>
          </w:p>
          <w:p w:rsidR="00B50C26" w:rsidRPr="000600AE" w:rsidRDefault="00B50C26" w:rsidP="009D4407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B50C26" w:rsidRPr="000600AE" w:rsidRDefault="00B50C26" w:rsidP="005770FC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Проявляют доброжелательность и эмоционально-нравственную отзывчивость, эмпатию, как понимание чувств других людей и сопереживание им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8;</w:t>
            </w:r>
            <w:r w:rsidRPr="000600AE">
              <w:rPr>
                <w:sz w:val="20"/>
                <w:szCs w:val="20"/>
              </w:rPr>
              <w:br/>
              <w:t xml:space="preserve"> р.т</w:t>
            </w:r>
          </w:p>
        </w:tc>
      </w:tr>
      <w:tr w:rsidR="005C0E51" w:rsidRPr="000600AE" w:rsidTr="00393B7A">
        <w:trPr>
          <w:gridAfter w:val="2"/>
          <w:wAfter w:w="479" w:type="dxa"/>
          <w:trHeight w:val="167"/>
        </w:trPr>
        <w:tc>
          <w:tcPr>
            <w:tcW w:w="15991" w:type="dxa"/>
            <w:gridSpan w:val="20"/>
          </w:tcPr>
          <w:p w:rsidR="005C0E51" w:rsidRPr="000600AE" w:rsidRDefault="005C0E51" w:rsidP="005C0E51">
            <w:pPr>
              <w:jc w:val="center"/>
              <w:rPr>
                <w:b/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</w:rPr>
              <w:t xml:space="preserve">Глава </w:t>
            </w:r>
            <w:r w:rsidRPr="000600AE">
              <w:rPr>
                <w:b/>
                <w:sz w:val="20"/>
                <w:szCs w:val="20"/>
                <w:lang w:val="en-US"/>
              </w:rPr>
              <w:t>III</w:t>
            </w:r>
            <w:r w:rsidRPr="000600AE">
              <w:rPr>
                <w:b/>
                <w:sz w:val="20"/>
                <w:szCs w:val="20"/>
              </w:rPr>
              <w:t xml:space="preserve">. АРАБЫ В </w:t>
            </w:r>
            <w:r w:rsidRPr="000600AE">
              <w:rPr>
                <w:b/>
                <w:sz w:val="20"/>
                <w:szCs w:val="20"/>
                <w:lang w:val="en-US"/>
              </w:rPr>
              <w:t>VI</w:t>
            </w:r>
            <w:r w:rsidRPr="000600AE">
              <w:rPr>
                <w:b/>
                <w:sz w:val="20"/>
                <w:szCs w:val="20"/>
              </w:rPr>
              <w:t>-</w:t>
            </w:r>
            <w:r w:rsidRPr="000600AE">
              <w:rPr>
                <w:b/>
                <w:sz w:val="20"/>
                <w:szCs w:val="20"/>
                <w:lang w:val="en-US"/>
              </w:rPr>
              <w:t>XI</w:t>
            </w:r>
            <w:r w:rsidRPr="000600AE">
              <w:rPr>
                <w:b/>
                <w:sz w:val="20"/>
                <w:szCs w:val="20"/>
              </w:rPr>
              <w:t xml:space="preserve"> ВВ. </w:t>
            </w:r>
          </w:p>
        </w:tc>
      </w:tr>
      <w:tr w:rsidR="00B50C26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612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5C0E51">
              <w:rPr>
                <w:sz w:val="20"/>
                <w:szCs w:val="20"/>
              </w:rPr>
              <w:t>Возникновение ислама.</w:t>
            </w:r>
            <w:r w:rsidRPr="000600AE">
              <w:rPr>
                <w:sz w:val="20"/>
                <w:szCs w:val="20"/>
              </w:rPr>
              <w:t>Арабский халифат и его распад</w:t>
            </w:r>
          </w:p>
        </w:tc>
        <w:tc>
          <w:tcPr>
            <w:tcW w:w="1168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B50C26" w:rsidRDefault="00B50C26" w:rsidP="00B35145">
            <w:pPr>
              <w:jc w:val="center"/>
              <w:rPr>
                <w:sz w:val="20"/>
                <w:szCs w:val="20"/>
              </w:rPr>
            </w:pPr>
          </w:p>
          <w:p w:rsidR="00393B7A" w:rsidRDefault="00393B7A" w:rsidP="00B35145">
            <w:pPr>
              <w:jc w:val="center"/>
              <w:rPr>
                <w:sz w:val="20"/>
                <w:szCs w:val="20"/>
              </w:rPr>
            </w:pPr>
          </w:p>
          <w:p w:rsidR="00393B7A" w:rsidRDefault="00393B7A" w:rsidP="00393B7A">
            <w:pPr>
              <w:rPr>
                <w:sz w:val="20"/>
                <w:szCs w:val="20"/>
              </w:rPr>
            </w:pPr>
          </w:p>
          <w:p w:rsidR="00B50C26" w:rsidRDefault="00B50C26" w:rsidP="00393B7A">
            <w:pPr>
              <w:rPr>
                <w:sz w:val="20"/>
                <w:szCs w:val="20"/>
              </w:rPr>
            </w:pPr>
          </w:p>
          <w:p w:rsidR="00393B7A" w:rsidRPr="00393B7A" w:rsidRDefault="00393B7A" w:rsidP="00393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2.10</w:t>
            </w:r>
          </w:p>
        </w:tc>
        <w:tc>
          <w:tcPr>
            <w:tcW w:w="995" w:type="dxa"/>
            <w:gridSpan w:val="2"/>
          </w:tcPr>
          <w:p w:rsidR="00B50C26" w:rsidRDefault="00B50C26" w:rsidP="00B50C26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B50C26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B50C26" w:rsidRPr="000600AE" w:rsidRDefault="00B50C26" w:rsidP="009D4407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>Научатся</w:t>
            </w:r>
            <w:r w:rsidRPr="000600AE">
              <w:rPr>
                <w:sz w:val="20"/>
                <w:szCs w:val="20"/>
              </w:rPr>
              <w:t xml:space="preserve"> определять термины: бедуины, ярмарка, шариат, халифат, эмират.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>Получат возможность научиться:</w:t>
            </w:r>
            <w:r w:rsidRPr="000600AE">
              <w:rPr>
                <w:sz w:val="20"/>
                <w:szCs w:val="20"/>
              </w:rPr>
              <w:t xml:space="preserve"> определять влияние природно-климатических условий на жизнь и занятия арабов, объяснять причины их военных успехов</w:t>
            </w:r>
          </w:p>
          <w:p w:rsidR="00B50C26" w:rsidRPr="000600AE" w:rsidRDefault="00B50C26" w:rsidP="00460090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 xml:space="preserve">Метапредметные УУД: 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 xml:space="preserve">выбирают наиболее эффективные способы решения задач, контролируют и оценивают процесс и результат деятельности 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 xml:space="preserve">договариваются о распределении функций и ролей в совместной деятельности  </w:t>
            </w:r>
          </w:p>
          <w:p w:rsidR="00B50C26" w:rsidRPr="005C0E51" w:rsidRDefault="00B50C26" w:rsidP="00460090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>Регулятивные:</w:t>
            </w:r>
            <w:r w:rsidRPr="000600AE">
              <w:rPr>
                <w:sz w:val="20"/>
                <w:szCs w:val="20"/>
              </w:rPr>
              <w:t xml:space="preserve"> адекватно воспринимают предложение и оценку учителей, товарищей, родителей и других людей</w:t>
            </w:r>
            <w:r w:rsidRPr="000600AE">
              <w:rPr>
                <w:b/>
                <w:i/>
                <w:sz w:val="20"/>
                <w:szCs w:val="20"/>
              </w:rPr>
              <w:br/>
            </w: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440" w:type="dxa"/>
            <w:gridSpan w:val="3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9</w:t>
            </w:r>
          </w:p>
        </w:tc>
      </w:tr>
      <w:tr w:rsidR="00B50C26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612" w:type="dxa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Культура стран халифата</w:t>
            </w:r>
          </w:p>
        </w:tc>
        <w:tc>
          <w:tcPr>
            <w:tcW w:w="1168" w:type="dxa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 урок</w:t>
            </w:r>
          </w:p>
        </w:tc>
        <w:tc>
          <w:tcPr>
            <w:tcW w:w="540" w:type="dxa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B50C26" w:rsidRDefault="00B50C26" w:rsidP="00B35145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393B7A" w:rsidP="00B3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7.10</w:t>
            </w:r>
          </w:p>
        </w:tc>
        <w:tc>
          <w:tcPr>
            <w:tcW w:w="995" w:type="dxa"/>
            <w:gridSpan w:val="2"/>
          </w:tcPr>
          <w:p w:rsidR="00B50C26" w:rsidRDefault="00B50C26" w:rsidP="00B50C26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B50C26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>Научатся</w:t>
            </w:r>
            <w:r w:rsidRPr="000600AE">
              <w:rPr>
                <w:sz w:val="20"/>
                <w:szCs w:val="20"/>
              </w:rPr>
              <w:t xml:space="preserve"> определять термины: мечеть, медресе, арабески</w:t>
            </w:r>
          </w:p>
          <w:p w:rsidR="00B50C26" w:rsidRPr="000600AE" w:rsidRDefault="00B50C26" w:rsidP="00B3514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i/>
                <w:sz w:val="20"/>
                <w:szCs w:val="20"/>
              </w:rPr>
              <w:t>Получат возможность научиться:</w:t>
            </w:r>
            <w:r w:rsidRPr="000600AE">
              <w:rPr>
                <w:sz w:val="20"/>
                <w:szCs w:val="20"/>
              </w:rPr>
              <w:t xml:space="preserve"> определять роль ислама в развитии арабского общества и развитии культуры</w:t>
            </w:r>
            <w:r w:rsidRPr="000600AE">
              <w:rPr>
                <w:sz w:val="20"/>
                <w:szCs w:val="20"/>
              </w:rPr>
              <w:br/>
            </w:r>
            <w:r w:rsidRPr="000600AE">
              <w:rPr>
                <w:b/>
                <w:sz w:val="20"/>
                <w:szCs w:val="20"/>
                <w:u w:val="single"/>
              </w:rPr>
              <w:t xml:space="preserve">Метапредметные УУД: 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самостоятельно выделяют и формулируют познавательную цель.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формулируют собственное мнение и позицию, задают вопросы, строят понятные для партнера высказывания</w:t>
            </w:r>
            <w:r w:rsidRPr="000600AE">
              <w:rPr>
                <w:b/>
                <w:i/>
                <w:sz w:val="20"/>
                <w:szCs w:val="20"/>
              </w:rPr>
              <w:t xml:space="preserve"> Регулятивные:</w:t>
            </w:r>
            <w:r w:rsidRPr="000600AE">
              <w:rPr>
                <w:sz w:val="20"/>
                <w:szCs w:val="20"/>
              </w:rPr>
              <w:t xml:space="preserve"> ставят учебные задачи на основе соотнесения того, что уже известно и усвоено, и того, что еще неизвестно.</w:t>
            </w:r>
          </w:p>
          <w:p w:rsidR="00B50C26" w:rsidRPr="000600AE" w:rsidRDefault="00B50C26" w:rsidP="00B3514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 xml:space="preserve">Осмысливают гуманистические традиции и ценности современного общества </w:t>
            </w:r>
          </w:p>
        </w:tc>
        <w:tc>
          <w:tcPr>
            <w:tcW w:w="1440" w:type="dxa"/>
            <w:gridSpan w:val="3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презентация</w:t>
            </w:r>
          </w:p>
        </w:tc>
        <w:tc>
          <w:tcPr>
            <w:tcW w:w="930" w:type="dxa"/>
            <w:gridSpan w:val="2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10; р.т</w:t>
            </w:r>
          </w:p>
        </w:tc>
      </w:tr>
      <w:tr w:rsidR="00B50C26" w:rsidRPr="000600AE" w:rsidTr="00634E5C">
        <w:trPr>
          <w:gridAfter w:val="2"/>
          <w:wAfter w:w="479" w:type="dxa"/>
          <w:trHeight w:val="845"/>
        </w:trPr>
        <w:tc>
          <w:tcPr>
            <w:tcW w:w="457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12</w:t>
            </w:r>
          </w:p>
        </w:tc>
        <w:tc>
          <w:tcPr>
            <w:tcW w:w="2612" w:type="dxa"/>
          </w:tcPr>
          <w:p w:rsidR="00B50C26" w:rsidRDefault="00B50C26" w:rsidP="00D95B48">
            <w:pPr>
              <w:rPr>
                <w:sz w:val="20"/>
                <w:szCs w:val="20"/>
              </w:rPr>
            </w:pPr>
            <w:r w:rsidRPr="00D95B48">
              <w:rPr>
                <w:sz w:val="20"/>
                <w:szCs w:val="20"/>
              </w:rPr>
              <w:t>Обобщение по теме</w:t>
            </w:r>
            <w:r>
              <w:rPr>
                <w:sz w:val="20"/>
                <w:szCs w:val="20"/>
              </w:rPr>
              <w:t>:</w:t>
            </w:r>
          </w:p>
          <w:p w:rsidR="00B50C26" w:rsidRPr="00D95B48" w:rsidRDefault="00B50C26" w:rsidP="00D95B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</w:t>
            </w:r>
            <w:r w:rsidRPr="00D95B48">
              <w:rPr>
                <w:sz w:val="20"/>
                <w:szCs w:val="20"/>
              </w:rPr>
              <w:t>Раннее Средневековье».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Применение знаний и умений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40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gridSpan w:val="5"/>
          </w:tcPr>
          <w:p w:rsidR="00B50C26" w:rsidRDefault="00B50C26" w:rsidP="00B35145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393B7A" w:rsidP="00B3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9.10</w:t>
            </w:r>
          </w:p>
        </w:tc>
        <w:tc>
          <w:tcPr>
            <w:tcW w:w="995" w:type="dxa"/>
            <w:gridSpan w:val="2"/>
          </w:tcPr>
          <w:p w:rsidR="00B50C26" w:rsidRDefault="00B50C26" w:rsidP="00B50C26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B50C26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термины, изученные в курсе «Средние века».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называть главные события древней истории, основные достижения культуры и значение средневековых цивилизаций в мировой истории</w:t>
            </w:r>
          </w:p>
          <w:p w:rsidR="00B50C26" w:rsidRPr="000600AE" w:rsidRDefault="00B50C26" w:rsidP="00B3514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ставят и формулируют проблему и цели урока; осознанно и произвольно строят сообщения в устной и письменной форме, в том числе творческого и исследовательского характера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адекватно используют речевые средства для эффективного решения разнообразных коммуникативных задач</w:t>
            </w:r>
          </w:p>
          <w:p w:rsidR="00B50C26" w:rsidRPr="000600AE" w:rsidRDefault="00B50C26" w:rsidP="00B3514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Тесты, индивид. задания</w:t>
            </w:r>
          </w:p>
        </w:tc>
        <w:tc>
          <w:tcPr>
            <w:tcW w:w="930" w:type="dxa"/>
            <w:gridSpan w:val="2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Подготовка к контрольному тестированию</w:t>
            </w:r>
          </w:p>
        </w:tc>
      </w:tr>
      <w:tr w:rsidR="00D95B48" w:rsidRPr="000600AE" w:rsidTr="00393B7A">
        <w:trPr>
          <w:gridAfter w:val="2"/>
          <w:wAfter w:w="479" w:type="dxa"/>
          <w:trHeight w:val="169"/>
        </w:trPr>
        <w:tc>
          <w:tcPr>
            <w:tcW w:w="15991" w:type="dxa"/>
            <w:gridSpan w:val="20"/>
          </w:tcPr>
          <w:p w:rsidR="00D95B48" w:rsidRPr="000600AE" w:rsidRDefault="00D95B48" w:rsidP="00EB5C7E">
            <w:pPr>
              <w:jc w:val="center"/>
              <w:rPr>
                <w:b/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</w:rPr>
              <w:t xml:space="preserve">Глава </w:t>
            </w:r>
            <w:r w:rsidRPr="000600AE">
              <w:rPr>
                <w:b/>
                <w:sz w:val="20"/>
                <w:szCs w:val="20"/>
                <w:lang w:val="en-US"/>
              </w:rPr>
              <w:t>IV</w:t>
            </w:r>
            <w:r>
              <w:rPr>
                <w:b/>
                <w:sz w:val="20"/>
                <w:szCs w:val="20"/>
              </w:rPr>
              <w:t>. ФЕОДАЛЫ И КРЕСТЬЯНЕ</w:t>
            </w:r>
          </w:p>
        </w:tc>
      </w:tr>
      <w:tr w:rsidR="00B50C26" w:rsidRPr="000600AE" w:rsidTr="00634E5C">
        <w:trPr>
          <w:gridAfter w:val="2"/>
          <w:wAfter w:w="479" w:type="dxa"/>
          <w:trHeight w:val="4326"/>
        </w:trPr>
        <w:tc>
          <w:tcPr>
            <w:tcW w:w="457" w:type="dxa"/>
            <w:gridSpan w:val="2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2612" w:type="dxa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Средневековая деревня и ее обитатели</w:t>
            </w:r>
          </w:p>
        </w:tc>
        <w:tc>
          <w:tcPr>
            <w:tcW w:w="1168" w:type="dxa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B50C26" w:rsidRDefault="00B50C26" w:rsidP="00B35145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393B7A" w:rsidP="00B3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14.10</w:t>
            </w:r>
            <w:r w:rsidR="00B50C26">
              <w:rPr>
                <w:sz w:val="20"/>
                <w:szCs w:val="20"/>
              </w:rPr>
              <w:t>.</w:t>
            </w:r>
          </w:p>
        </w:tc>
        <w:tc>
          <w:tcPr>
            <w:tcW w:w="995" w:type="dxa"/>
            <w:gridSpan w:val="2"/>
          </w:tcPr>
          <w:p w:rsidR="00B50C26" w:rsidRDefault="00B50C26" w:rsidP="00B50C26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B50C26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феодальная вотчина, барщина, оброк, натуральное хозяйство.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>Получат возможность научиться</w:t>
            </w:r>
            <w:r w:rsidRPr="000600AE">
              <w:rPr>
                <w:sz w:val="20"/>
                <w:szCs w:val="20"/>
              </w:rPr>
              <w:t>: анализировать фрагмент исторического источника и выявлять характерные черты образа жизни земледельцев и ремесленников</w:t>
            </w:r>
          </w:p>
          <w:p w:rsidR="00B50C26" w:rsidRPr="000600AE" w:rsidRDefault="00B50C26" w:rsidP="00B3514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самостоятельно создают алгоритмы деятельности при решении проблем различного характера</w:t>
            </w:r>
          </w:p>
          <w:p w:rsidR="00B50C26" w:rsidRPr="000600AE" w:rsidRDefault="00B50C26" w:rsidP="00B35145">
            <w:pPr>
              <w:rPr>
                <w:b/>
                <w:i/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учитывают установленные правила в планировании и контроле способа решения, осуществляют пошаговый контроль.</w:t>
            </w:r>
          </w:p>
          <w:p w:rsidR="00B50C26" w:rsidRPr="000600AE" w:rsidRDefault="00B50C26" w:rsidP="00B3514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Выражают адекватное понимание причин успеха/неуспеха учебной деятельности</w:t>
            </w:r>
          </w:p>
        </w:tc>
        <w:tc>
          <w:tcPr>
            <w:tcW w:w="1440" w:type="dxa"/>
            <w:gridSpan w:val="3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схема «Натуральное хозяйство»</w:t>
            </w:r>
          </w:p>
        </w:tc>
        <w:tc>
          <w:tcPr>
            <w:tcW w:w="930" w:type="dxa"/>
            <w:gridSpan w:val="2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11; р.т</w:t>
            </w:r>
          </w:p>
        </w:tc>
      </w:tr>
      <w:tr w:rsidR="00B50C26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612" w:type="dxa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В рыцарском замке</w:t>
            </w:r>
          </w:p>
        </w:tc>
        <w:tc>
          <w:tcPr>
            <w:tcW w:w="1168" w:type="dxa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B50C26" w:rsidRDefault="00B50C26" w:rsidP="00B35145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393B7A" w:rsidP="00B3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16.10</w:t>
            </w:r>
          </w:p>
        </w:tc>
        <w:tc>
          <w:tcPr>
            <w:tcW w:w="995" w:type="dxa"/>
            <w:gridSpan w:val="2"/>
          </w:tcPr>
          <w:p w:rsidR="00B50C26" w:rsidRDefault="00B50C26" w:rsidP="00B50C26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B50C26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замок, донжон, палица, кольчуга, забрало, оруженосец, турнир, герольд, герб, девиз.</w:t>
            </w:r>
            <w:r w:rsidRPr="000600AE">
              <w:rPr>
                <w:sz w:val="20"/>
                <w:szCs w:val="20"/>
              </w:rPr>
              <w:br/>
            </w:r>
            <w:r w:rsidRPr="000600AE">
              <w:rPr>
                <w:i/>
                <w:sz w:val="20"/>
                <w:szCs w:val="20"/>
              </w:rPr>
              <w:t>Получат возможность научиться</w:t>
            </w:r>
            <w:r w:rsidRPr="000600AE">
              <w:rPr>
                <w:sz w:val="20"/>
                <w:szCs w:val="20"/>
              </w:rPr>
              <w:t>: описывать снаряжение рыцаря и рыцарский замок, объяснять смысл рыцарских девизов</w:t>
            </w:r>
          </w:p>
          <w:p w:rsidR="00B50C26" w:rsidRPr="000600AE" w:rsidRDefault="00B50C26" w:rsidP="00B3514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самостоятельно выделяют и формулируют познавательную цель, используют общие приемы решения задач.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:rsidR="00B50C26" w:rsidRPr="0066142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 Регулятивные:</w:t>
            </w:r>
            <w:r w:rsidRPr="000600AE">
              <w:rPr>
                <w:sz w:val="20"/>
                <w:szCs w:val="20"/>
              </w:rPr>
              <w:t xml:space="preserve"> ставят учебную задачу, определяют последовательность промежуточных целей с учетом конечного результата, составляют план и алгоритм действий.</w:t>
            </w:r>
            <w:r w:rsidRPr="000600AE">
              <w:rPr>
                <w:b/>
                <w:i/>
                <w:sz w:val="20"/>
                <w:szCs w:val="20"/>
              </w:rPr>
              <w:br/>
            </w: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1440" w:type="dxa"/>
            <w:gridSpan w:val="3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презентация, иллюстрации</w:t>
            </w:r>
          </w:p>
        </w:tc>
        <w:tc>
          <w:tcPr>
            <w:tcW w:w="930" w:type="dxa"/>
            <w:gridSpan w:val="2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12; р.т</w:t>
            </w:r>
          </w:p>
        </w:tc>
      </w:tr>
      <w:tr w:rsidR="00D95B48" w:rsidRPr="000600AE" w:rsidTr="00393B7A">
        <w:trPr>
          <w:gridAfter w:val="2"/>
          <w:wAfter w:w="479" w:type="dxa"/>
          <w:trHeight w:val="160"/>
        </w:trPr>
        <w:tc>
          <w:tcPr>
            <w:tcW w:w="15991" w:type="dxa"/>
            <w:gridSpan w:val="20"/>
          </w:tcPr>
          <w:p w:rsidR="00D95B48" w:rsidRPr="000600AE" w:rsidRDefault="00D95B48" w:rsidP="00EB5C7E">
            <w:pPr>
              <w:jc w:val="center"/>
              <w:rPr>
                <w:b/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</w:rPr>
              <w:t xml:space="preserve">Глава </w:t>
            </w:r>
            <w:r w:rsidRPr="000600AE">
              <w:rPr>
                <w:b/>
                <w:sz w:val="20"/>
                <w:szCs w:val="20"/>
                <w:lang w:val="en-US"/>
              </w:rPr>
              <w:t>V</w:t>
            </w:r>
            <w:r w:rsidRPr="000600AE">
              <w:rPr>
                <w:b/>
                <w:sz w:val="20"/>
                <w:szCs w:val="20"/>
              </w:rPr>
              <w:t xml:space="preserve">. </w:t>
            </w:r>
            <w:r w:rsidR="00D72845" w:rsidRPr="00D72845">
              <w:rPr>
                <w:b/>
                <w:sz w:val="20"/>
                <w:szCs w:val="20"/>
              </w:rPr>
              <w:t>Средневековый город в Западной и Центральной Европе.</w:t>
            </w:r>
          </w:p>
        </w:tc>
      </w:tr>
      <w:tr w:rsidR="00B50C26" w:rsidRPr="000600AE" w:rsidTr="00634E5C">
        <w:trPr>
          <w:gridAfter w:val="2"/>
          <w:wAfter w:w="479" w:type="dxa"/>
          <w:trHeight w:val="5011"/>
        </w:trPr>
        <w:tc>
          <w:tcPr>
            <w:tcW w:w="457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2612" w:type="dxa"/>
          </w:tcPr>
          <w:p w:rsidR="00B50C26" w:rsidRPr="00D72845" w:rsidRDefault="00B50C26" w:rsidP="00D72845">
            <w:pPr>
              <w:rPr>
                <w:sz w:val="20"/>
                <w:szCs w:val="20"/>
              </w:rPr>
            </w:pPr>
            <w:r w:rsidRPr="00D72845">
              <w:rPr>
                <w:sz w:val="20"/>
                <w:szCs w:val="20"/>
              </w:rPr>
              <w:t>Формирование средневековых городов. Городское ремесло.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B50C26" w:rsidRDefault="00B50C26" w:rsidP="00B35145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393B7A" w:rsidP="00B3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21.10</w:t>
            </w:r>
            <w:r w:rsidR="00B50C26">
              <w:rPr>
                <w:sz w:val="20"/>
                <w:szCs w:val="20"/>
              </w:rPr>
              <w:t>.</w:t>
            </w:r>
          </w:p>
        </w:tc>
        <w:tc>
          <w:tcPr>
            <w:tcW w:w="995" w:type="dxa"/>
            <w:gridSpan w:val="2"/>
          </w:tcPr>
          <w:p w:rsidR="00B50C26" w:rsidRDefault="00B50C26" w:rsidP="00B50C26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B50C26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B50C26" w:rsidRPr="000600AE" w:rsidRDefault="00B50C26" w:rsidP="00631E51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B50C26" w:rsidRPr="000600AE" w:rsidRDefault="00B50C26" w:rsidP="00631E51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коммуны, шедевр, цехи, гильдии, товарное хозяйство, ярмарки, ростовщики, банки, самоуправление, подмастерье.</w:t>
            </w:r>
          </w:p>
          <w:p w:rsidR="00B50C26" w:rsidRPr="000600AE" w:rsidRDefault="00B50C26" w:rsidP="00631E51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составлять план рассказа «Путешествие по средневековому городу», называть функции и правила цехов, сравнивать понятия «натуральное» и «товарное» хозяйство</w:t>
            </w:r>
          </w:p>
          <w:p w:rsidR="00B50C26" w:rsidRPr="000600AE" w:rsidRDefault="00B50C26" w:rsidP="00631E51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B50C26" w:rsidRPr="000600AE" w:rsidRDefault="00B50C26" w:rsidP="00631E51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ставят и формулируют проблему урока, самостоятельно создают алгоритм деятельности при решении проблемы.</w:t>
            </w:r>
          </w:p>
          <w:p w:rsidR="00B50C26" w:rsidRDefault="00B50C26" w:rsidP="00B10D2A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проявляют а</w:t>
            </w:r>
            <w:r>
              <w:rPr>
                <w:sz w:val="20"/>
                <w:szCs w:val="20"/>
              </w:rPr>
              <w:t>ктивность во взаимодействии для</w:t>
            </w:r>
          </w:p>
          <w:p w:rsidR="00B50C26" w:rsidRPr="000600AE" w:rsidRDefault="00B50C26" w:rsidP="00B10D2A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 xml:space="preserve">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  <w:p w:rsidR="00B50C26" w:rsidRPr="000600AE" w:rsidRDefault="00B50C26" w:rsidP="00B10D2A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B50C26" w:rsidRPr="000600AE" w:rsidRDefault="00B50C26" w:rsidP="00631E51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Имеют целостный, социально ориентированный взгляд на мир в единстве и разнообразии народов, культур, религий</w:t>
            </w:r>
          </w:p>
        </w:tc>
        <w:tc>
          <w:tcPr>
            <w:tcW w:w="1440" w:type="dxa"/>
            <w:gridSpan w:val="3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</w:t>
            </w:r>
          </w:p>
        </w:tc>
        <w:tc>
          <w:tcPr>
            <w:tcW w:w="930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13</w:t>
            </w:r>
          </w:p>
        </w:tc>
      </w:tr>
      <w:tr w:rsidR="00B50C26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B50C26" w:rsidRDefault="00B50C26" w:rsidP="00304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612" w:type="dxa"/>
          </w:tcPr>
          <w:p w:rsidR="00B50C26" w:rsidRPr="00D72845" w:rsidRDefault="00B50C26" w:rsidP="00D72845">
            <w:pPr>
              <w:rPr>
                <w:sz w:val="20"/>
                <w:szCs w:val="20"/>
              </w:rPr>
            </w:pPr>
            <w:r w:rsidRPr="00D72845">
              <w:rPr>
                <w:sz w:val="20"/>
                <w:szCs w:val="20"/>
              </w:rPr>
              <w:t>Торговля в Средние века.</w:t>
            </w:r>
          </w:p>
        </w:tc>
        <w:tc>
          <w:tcPr>
            <w:tcW w:w="1168" w:type="dxa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B50C26" w:rsidRDefault="00B50C26" w:rsidP="00B35145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393B7A" w:rsidP="00B3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23.10</w:t>
            </w:r>
            <w:r w:rsidR="00B50C26">
              <w:rPr>
                <w:sz w:val="20"/>
                <w:szCs w:val="20"/>
              </w:rPr>
              <w:t>.</w:t>
            </w:r>
          </w:p>
        </w:tc>
        <w:tc>
          <w:tcPr>
            <w:tcW w:w="995" w:type="dxa"/>
            <w:gridSpan w:val="2"/>
          </w:tcPr>
          <w:p w:rsidR="00B50C26" w:rsidRDefault="00B50C26" w:rsidP="00B50C26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B50C26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коммуны, шедевр, цехи, гильдии, товарное хозяйство, ярмарки, ростовщики, банки, самоуправление, подмастерье.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составлять план рассказа «Путешествие по средневековому городу», называть функции и правила цехов, сравнивать понятия «натуральное» и «товарное» хозяйство</w:t>
            </w:r>
          </w:p>
          <w:p w:rsidR="00B50C26" w:rsidRPr="000600AE" w:rsidRDefault="00B50C26" w:rsidP="00B3514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ставят и формулируют проблему урока, самостоятельно создают алгоритм деятельности при решении проблемы.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B50C26" w:rsidRPr="000600AE" w:rsidRDefault="00B50C26" w:rsidP="00B3514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B50C26" w:rsidRPr="000600AE" w:rsidRDefault="00B50C26" w:rsidP="00394E2B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Имеют целостный, социально ориентированный взгляд на мир в единстве и разнообразии народов, культур, религий</w:t>
            </w:r>
          </w:p>
        </w:tc>
        <w:tc>
          <w:tcPr>
            <w:tcW w:w="1440" w:type="dxa"/>
            <w:gridSpan w:val="3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</w:t>
            </w:r>
          </w:p>
        </w:tc>
        <w:tc>
          <w:tcPr>
            <w:tcW w:w="930" w:type="dxa"/>
            <w:gridSpan w:val="2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14</w:t>
            </w:r>
          </w:p>
        </w:tc>
      </w:tr>
      <w:tr w:rsidR="00B50C26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2612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Горожане и их образ жизни</w:t>
            </w:r>
          </w:p>
        </w:tc>
        <w:tc>
          <w:tcPr>
            <w:tcW w:w="1168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B50C26" w:rsidRDefault="00B50C26" w:rsidP="00B35145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393B7A" w:rsidP="00B3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28. 10</w:t>
            </w:r>
          </w:p>
        </w:tc>
        <w:tc>
          <w:tcPr>
            <w:tcW w:w="995" w:type="dxa"/>
            <w:gridSpan w:val="2"/>
          </w:tcPr>
          <w:p w:rsidR="00B50C26" w:rsidRDefault="00B50C26" w:rsidP="00B50C26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B50C26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</w:t>
            </w:r>
          </w:p>
        </w:tc>
        <w:tc>
          <w:tcPr>
            <w:tcW w:w="930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15; р.т</w:t>
            </w:r>
          </w:p>
        </w:tc>
      </w:tr>
      <w:tr w:rsidR="00B50C26" w:rsidRPr="000600AE" w:rsidTr="00634E5C">
        <w:trPr>
          <w:gridAfter w:val="2"/>
          <w:wAfter w:w="479" w:type="dxa"/>
          <w:trHeight w:val="200"/>
        </w:trPr>
        <w:tc>
          <w:tcPr>
            <w:tcW w:w="6095" w:type="dxa"/>
            <w:gridSpan w:val="10"/>
          </w:tcPr>
          <w:p w:rsidR="00B50C26" w:rsidRPr="000600AE" w:rsidRDefault="00B50C26" w:rsidP="00D72845">
            <w:pPr>
              <w:jc w:val="center"/>
              <w:rPr>
                <w:b/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</w:rPr>
              <w:t xml:space="preserve">Глава </w:t>
            </w:r>
            <w:r w:rsidRPr="000600AE">
              <w:rPr>
                <w:b/>
                <w:sz w:val="20"/>
                <w:szCs w:val="20"/>
                <w:lang w:val="en-US"/>
              </w:rPr>
              <w:t>VI</w:t>
            </w:r>
            <w:r w:rsidRPr="000600AE">
              <w:rPr>
                <w:b/>
                <w:sz w:val="20"/>
                <w:szCs w:val="20"/>
              </w:rPr>
              <w:t xml:space="preserve">. </w:t>
            </w:r>
            <w:r w:rsidRPr="00D72845">
              <w:rPr>
                <w:b/>
                <w:sz w:val="20"/>
                <w:szCs w:val="20"/>
              </w:rPr>
              <w:t>Католическая церковь XI-XIII веках. Крестовые походы.</w:t>
            </w:r>
          </w:p>
        </w:tc>
        <w:tc>
          <w:tcPr>
            <w:tcW w:w="9896" w:type="dxa"/>
            <w:gridSpan w:val="10"/>
          </w:tcPr>
          <w:p w:rsidR="00B50C26" w:rsidRPr="000600AE" w:rsidRDefault="00B50C26" w:rsidP="00D7284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0C26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612" w:type="dxa"/>
          </w:tcPr>
          <w:p w:rsidR="00B50C26" w:rsidRPr="00D72845" w:rsidRDefault="00B50C26" w:rsidP="00D72845">
            <w:pPr>
              <w:rPr>
                <w:sz w:val="20"/>
                <w:szCs w:val="20"/>
              </w:rPr>
            </w:pPr>
            <w:r w:rsidRPr="00D72845">
              <w:rPr>
                <w:sz w:val="20"/>
                <w:szCs w:val="20"/>
              </w:rPr>
              <w:t>Могущество папской власти. Католическая церковь и еретики.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B50C26" w:rsidRDefault="00B50C26" w:rsidP="00B35145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393B7A" w:rsidP="00B3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30. 10</w:t>
            </w:r>
            <w:r w:rsidR="00B50C26">
              <w:rPr>
                <w:sz w:val="20"/>
                <w:szCs w:val="20"/>
              </w:rPr>
              <w:t>.</w:t>
            </w:r>
          </w:p>
        </w:tc>
        <w:tc>
          <w:tcPr>
            <w:tcW w:w="995" w:type="dxa"/>
            <w:gridSpan w:val="2"/>
          </w:tcPr>
          <w:p w:rsidR="00B50C26" w:rsidRDefault="00B50C26" w:rsidP="00B50C26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B50C26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B50C26" w:rsidRPr="000600AE" w:rsidRDefault="00B50C26" w:rsidP="007F6328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B50C26" w:rsidRPr="000600AE" w:rsidRDefault="00B50C26" w:rsidP="007F6328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сословия, десятина, реликвии, мощи, индульгенция, фанатизм, церковный собор, еретики, инквизиция, монашеские ордена</w:t>
            </w:r>
          </w:p>
          <w:p w:rsidR="00B50C26" w:rsidRPr="000600AE" w:rsidRDefault="00B50C26" w:rsidP="007F6328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излагать подготовленную информацию, называть основные различия между православной и католической церковью</w:t>
            </w:r>
          </w:p>
          <w:p w:rsidR="00B50C26" w:rsidRPr="000600AE" w:rsidRDefault="00B50C26" w:rsidP="007F6328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B50C26" w:rsidRPr="000600AE" w:rsidRDefault="00B50C26" w:rsidP="007F6328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B50C26" w:rsidRPr="000600AE" w:rsidRDefault="00B50C26" w:rsidP="007F6328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ориентируются в разнообразии способов решения познавательных задач, выбирают наиболее эффективные способы их решения.</w:t>
            </w:r>
          </w:p>
          <w:p w:rsidR="00B50C26" w:rsidRPr="000600AE" w:rsidRDefault="00B50C26" w:rsidP="007F6328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  <w:p w:rsidR="00B50C26" w:rsidRPr="000600AE" w:rsidRDefault="00B50C26" w:rsidP="00480DB2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Выражают устойчивые 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1440" w:type="dxa"/>
            <w:gridSpan w:val="3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презентация</w:t>
            </w:r>
          </w:p>
        </w:tc>
        <w:tc>
          <w:tcPr>
            <w:tcW w:w="930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16; р.т</w:t>
            </w:r>
          </w:p>
        </w:tc>
      </w:tr>
      <w:tr w:rsidR="00B50C26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2612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Крестовые походы</w:t>
            </w:r>
          </w:p>
        </w:tc>
        <w:tc>
          <w:tcPr>
            <w:tcW w:w="1168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540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B50C26" w:rsidRDefault="00B50C26" w:rsidP="00B35145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393B7A" w:rsidP="00B3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11 11</w:t>
            </w:r>
          </w:p>
        </w:tc>
        <w:tc>
          <w:tcPr>
            <w:tcW w:w="995" w:type="dxa"/>
            <w:gridSpan w:val="2"/>
          </w:tcPr>
          <w:p w:rsidR="00B50C26" w:rsidRDefault="00B50C26" w:rsidP="00B50C26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B50C26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B50C26" w:rsidRPr="000600AE" w:rsidRDefault="00B50C26" w:rsidP="00480DB2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B50C26" w:rsidRPr="000600AE" w:rsidRDefault="00B50C26" w:rsidP="00480DB2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крестоносцы, крестовые походы, тамплиеры, госпитальеры, магистры.</w:t>
            </w:r>
          </w:p>
          <w:p w:rsidR="00B50C26" w:rsidRPr="000600AE" w:rsidRDefault="00B50C26" w:rsidP="00480DB2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называть причины и последствия крестовых походов, давать им собственную оценку</w:t>
            </w:r>
          </w:p>
          <w:p w:rsidR="00B50C26" w:rsidRPr="000600AE" w:rsidRDefault="00B50C26" w:rsidP="00480DB2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B50C26" w:rsidRPr="000600AE" w:rsidRDefault="00B50C26" w:rsidP="00480DB2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принимают и сохраняют учебную задачу; планируют свои действия в соответствии с поставленной задачей и условиями её реализации, в том числе во внутреннем плане</w:t>
            </w:r>
          </w:p>
          <w:p w:rsidR="00B50C26" w:rsidRPr="000600AE" w:rsidRDefault="00B50C26" w:rsidP="00480DB2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используют знаково-символические средства, в том числе модели и схемы для решения познавательных задач</w:t>
            </w:r>
          </w:p>
          <w:p w:rsidR="00B50C26" w:rsidRPr="000600AE" w:rsidRDefault="00B50C26" w:rsidP="00480DB2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аргументируют свою позицию и координируют её с позициями партнеров в сотрудничестве при выработке общего решения в совместной деятельности</w:t>
            </w:r>
          </w:p>
          <w:p w:rsidR="00B50C26" w:rsidRPr="000600AE" w:rsidRDefault="00B50C26" w:rsidP="00C363F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Проявляют эмпатию, как осознанное понимание чувств других людей и сопереживание им</w:t>
            </w:r>
          </w:p>
        </w:tc>
        <w:tc>
          <w:tcPr>
            <w:tcW w:w="1440" w:type="dxa"/>
            <w:gridSpan w:val="3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17; р.т</w:t>
            </w:r>
          </w:p>
        </w:tc>
      </w:tr>
      <w:tr w:rsidR="00B50C26" w:rsidRPr="000600AE" w:rsidTr="00634E5C">
        <w:trPr>
          <w:gridAfter w:val="2"/>
          <w:wAfter w:w="479" w:type="dxa"/>
          <w:trHeight w:val="212"/>
        </w:trPr>
        <w:tc>
          <w:tcPr>
            <w:tcW w:w="6095" w:type="dxa"/>
            <w:gridSpan w:val="10"/>
          </w:tcPr>
          <w:p w:rsidR="00B50C26" w:rsidRPr="000600AE" w:rsidRDefault="00B50C26" w:rsidP="00D72845">
            <w:pPr>
              <w:jc w:val="center"/>
              <w:rPr>
                <w:b/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</w:rPr>
              <w:t xml:space="preserve">Глава </w:t>
            </w:r>
            <w:r w:rsidRPr="000600AE">
              <w:rPr>
                <w:b/>
                <w:sz w:val="20"/>
                <w:szCs w:val="20"/>
                <w:lang w:val="en-US"/>
              </w:rPr>
              <w:t>V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0600AE">
              <w:rPr>
                <w:b/>
                <w:sz w:val="20"/>
                <w:szCs w:val="20"/>
                <w:lang w:val="en-US"/>
              </w:rPr>
              <w:t>I</w:t>
            </w:r>
            <w:r w:rsidRPr="000600AE">
              <w:rPr>
                <w:b/>
                <w:sz w:val="20"/>
                <w:szCs w:val="20"/>
              </w:rPr>
              <w:t xml:space="preserve">. </w:t>
            </w:r>
            <w:r w:rsidRPr="00D72845">
              <w:rPr>
                <w:b/>
                <w:sz w:val="20"/>
                <w:szCs w:val="20"/>
              </w:rPr>
              <w:t>Образование централизованных государств в Западной Европе (XI-XVвека).</w:t>
            </w:r>
          </w:p>
        </w:tc>
        <w:tc>
          <w:tcPr>
            <w:tcW w:w="9896" w:type="dxa"/>
            <w:gridSpan w:val="10"/>
          </w:tcPr>
          <w:p w:rsidR="00B50C26" w:rsidRPr="000600AE" w:rsidRDefault="00B50C26" w:rsidP="00D72845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0C26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612" w:type="dxa"/>
          </w:tcPr>
          <w:p w:rsidR="00B50C26" w:rsidRPr="00D72845" w:rsidRDefault="00B50C26" w:rsidP="00D72845">
            <w:pPr>
              <w:rPr>
                <w:sz w:val="20"/>
                <w:szCs w:val="20"/>
              </w:rPr>
            </w:pPr>
            <w:r w:rsidRPr="00D72845">
              <w:rPr>
                <w:sz w:val="20"/>
                <w:szCs w:val="20"/>
              </w:rPr>
              <w:t>Как происходило объединение Франции.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B50C26" w:rsidRDefault="00B50C26" w:rsidP="00B35145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393B7A" w:rsidP="00B3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13.11</w:t>
            </w:r>
          </w:p>
        </w:tc>
        <w:tc>
          <w:tcPr>
            <w:tcW w:w="995" w:type="dxa"/>
            <w:gridSpan w:val="2"/>
          </w:tcPr>
          <w:p w:rsidR="00B50C26" w:rsidRDefault="00B50C26" w:rsidP="00B50C26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B50C26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B50C26" w:rsidRPr="000600AE" w:rsidRDefault="00B50C26" w:rsidP="00C363F5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B50C26" w:rsidRPr="000600AE" w:rsidRDefault="00B50C26" w:rsidP="00C363F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денежный оброк, средние слои, Генеральные штаты, парламент, сословно-представительная монархия.</w:t>
            </w:r>
          </w:p>
          <w:p w:rsidR="00B50C26" w:rsidRPr="000600AE" w:rsidRDefault="00B50C26" w:rsidP="00C363F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называть группы населения, которые выступали за усиление королевской власти; объяснять причины, по которым крестьяне не приглашались к участию в работе Генеральных штатов</w:t>
            </w:r>
          </w:p>
          <w:p w:rsidR="00B50C26" w:rsidRPr="000600AE" w:rsidRDefault="00B50C26" w:rsidP="00C363F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B50C26" w:rsidRPr="000600AE" w:rsidRDefault="00B50C26" w:rsidP="00C363F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планируют свои действия в соответствии с поставленной задачей и условиями её реализации, оценивают правильность выполнения действия.</w:t>
            </w:r>
          </w:p>
          <w:p w:rsidR="00B50C26" w:rsidRPr="000600AE" w:rsidRDefault="00B50C26" w:rsidP="00C363F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самостоятельно выделяют и формулируют познавательную цель, используют общие приемы решения поставленных задач.</w:t>
            </w:r>
          </w:p>
          <w:p w:rsidR="00B50C26" w:rsidRPr="000600AE" w:rsidRDefault="00B50C26" w:rsidP="00C363F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задач.</w:t>
            </w:r>
          </w:p>
          <w:p w:rsidR="00B50C26" w:rsidRPr="000600AE" w:rsidRDefault="00B50C26" w:rsidP="005D5651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B50C26" w:rsidRPr="000600AE" w:rsidRDefault="00B50C26" w:rsidP="005D5651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Проявляют доброжелательность и эмоционально-нравственную отзывчивость, эмпатию, как понимание чувств других людей и сопереживание им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18; р.т</w:t>
            </w:r>
          </w:p>
        </w:tc>
      </w:tr>
      <w:tr w:rsidR="00B50C26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612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Что англичане считают началом своих свобод</w:t>
            </w:r>
          </w:p>
        </w:tc>
        <w:tc>
          <w:tcPr>
            <w:tcW w:w="1168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B50C26" w:rsidRDefault="00B50C26" w:rsidP="00B35145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393B7A" w:rsidP="00B3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18. 11</w:t>
            </w:r>
            <w:r w:rsidR="00B50C26">
              <w:rPr>
                <w:sz w:val="20"/>
                <w:szCs w:val="20"/>
              </w:rPr>
              <w:t>.</w:t>
            </w:r>
          </w:p>
        </w:tc>
        <w:tc>
          <w:tcPr>
            <w:tcW w:w="995" w:type="dxa"/>
            <w:gridSpan w:val="2"/>
          </w:tcPr>
          <w:p w:rsidR="00B50C26" w:rsidRDefault="00B50C26" w:rsidP="00B50C26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B50C26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B50C26" w:rsidRPr="000600AE" w:rsidRDefault="00B50C26" w:rsidP="005D5651">
            <w:pPr>
              <w:rPr>
                <w:i/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Предметные:</w:t>
            </w: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суд присяжных, хартия, реформы, верхняя и нижняя палата парламента.</w:t>
            </w:r>
          </w:p>
          <w:p w:rsidR="00B50C26" w:rsidRPr="000600AE" w:rsidRDefault="00B50C26" w:rsidP="005D5651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извлекать полезную информацию из фрагмента исторического источника, аргументировано объяснять, почему англичане считают Великую хартию вольностей началом своих свобод</w:t>
            </w:r>
          </w:p>
          <w:p w:rsidR="00B50C26" w:rsidRPr="000600AE" w:rsidRDefault="00B50C26" w:rsidP="005D5651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B50C26" w:rsidRPr="000600AE" w:rsidRDefault="00B50C26" w:rsidP="005D5651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адекватно воспринимают предложения и оценку учителей, товарищей, родителей</w:t>
            </w:r>
          </w:p>
          <w:p w:rsidR="00B50C26" w:rsidRPr="000600AE" w:rsidRDefault="00B50C26" w:rsidP="005D5651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 xml:space="preserve">выбирают наиболее эффективные способы решения задач, контролируют и оценивают процесс и результат деятельности </w:t>
            </w:r>
          </w:p>
          <w:p w:rsidR="00B50C26" w:rsidRPr="000600AE" w:rsidRDefault="00B50C26" w:rsidP="005D5651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договариваются о распределении функций и ролей в совместной деятельности</w:t>
            </w:r>
          </w:p>
          <w:p w:rsidR="00B50C26" w:rsidRPr="000600AE" w:rsidRDefault="00B50C26" w:rsidP="002C5FF9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440" w:type="dxa"/>
            <w:gridSpan w:val="3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презентация</w:t>
            </w:r>
          </w:p>
        </w:tc>
        <w:tc>
          <w:tcPr>
            <w:tcW w:w="930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19; р.т</w:t>
            </w:r>
          </w:p>
        </w:tc>
      </w:tr>
      <w:tr w:rsidR="00B50C26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2612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Столетняя война</w:t>
            </w:r>
          </w:p>
        </w:tc>
        <w:tc>
          <w:tcPr>
            <w:tcW w:w="1168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540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B50C26" w:rsidRDefault="00B50C26" w:rsidP="00B35145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393B7A" w:rsidP="00B3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20. 11</w:t>
            </w:r>
            <w:r w:rsidR="00B50C26">
              <w:rPr>
                <w:sz w:val="20"/>
                <w:szCs w:val="20"/>
              </w:rPr>
              <w:t>.</w:t>
            </w:r>
          </w:p>
        </w:tc>
        <w:tc>
          <w:tcPr>
            <w:tcW w:w="995" w:type="dxa"/>
            <w:gridSpan w:val="2"/>
          </w:tcPr>
          <w:p w:rsidR="00B50C26" w:rsidRDefault="00B50C26" w:rsidP="00B50C26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B50C26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B50C26" w:rsidRPr="000600AE" w:rsidRDefault="00B50C26" w:rsidP="002C5FF9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B50C26" w:rsidRPr="000600AE" w:rsidRDefault="00B50C26" w:rsidP="002C5FF9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партизанская война</w:t>
            </w:r>
          </w:p>
          <w:p w:rsidR="00B50C26" w:rsidRPr="000600AE" w:rsidRDefault="00B50C26" w:rsidP="002C5FF9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назвать причины, важнейшие битвы и итоги Столетней войны; давать личностную характеристику Жанны д’Арк</w:t>
            </w:r>
          </w:p>
          <w:p w:rsidR="00B50C26" w:rsidRPr="000600AE" w:rsidRDefault="00B50C26" w:rsidP="002C5FF9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B50C26" w:rsidRPr="000600AE" w:rsidRDefault="00B50C26" w:rsidP="002C5FF9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B50C26" w:rsidRPr="000600AE" w:rsidRDefault="00B50C26" w:rsidP="002C5FF9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самостоятельно выделяют и формулируют познавательную цель, используют общие приемы использования задач.</w:t>
            </w:r>
          </w:p>
          <w:p w:rsidR="00B50C26" w:rsidRPr="000600AE" w:rsidRDefault="00B50C26" w:rsidP="002C5FF9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:rsidR="00B50C26" w:rsidRPr="000600AE" w:rsidRDefault="00B50C26" w:rsidP="00A7795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Проявляют устойчивый учебно-познавательный интерес к новым общим способам решения задач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gridSpan w:val="3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карта,презентация</w:t>
            </w:r>
          </w:p>
        </w:tc>
        <w:tc>
          <w:tcPr>
            <w:tcW w:w="930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20</w:t>
            </w:r>
          </w:p>
        </w:tc>
      </w:tr>
      <w:tr w:rsidR="00B50C26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612" w:type="dxa"/>
          </w:tcPr>
          <w:p w:rsidR="00B50C26" w:rsidRPr="00DC7239" w:rsidRDefault="00B50C26" w:rsidP="00DC7239">
            <w:pPr>
              <w:rPr>
                <w:sz w:val="20"/>
                <w:szCs w:val="20"/>
              </w:rPr>
            </w:pPr>
            <w:r w:rsidRPr="00DC7239">
              <w:rPr>
                <w:sz w:val="20"/>
                <w:szCs w:val="20"/>
              </w:rPr>
              <w:t>Усиление королевской власти в конце XV века во Франции и в Англии.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540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B50C26" w:rsidRDefault="00B50C26" w:rsidP="00B35145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393B7A" w:rsidP="00B3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25.11</w:t>
            </w:r>
            <w:r w:rsidR="00B50C26">
              <w:rPr>
                <w:sz w:val="20"/>
                <w:szCs w:val="20"/>
              </w:rPr>
              <w:t>.</w:t>
            </w:r>
          </w:p>
        </w:tc>
        <w:tc>
          <w:tcPr>
            <w:tcW w:w="995" w:type="dxa"/>
            <w:gridSpan w:val="2"/>
          </w:tcPr>
          <w:p w:rsidR="00B50C26" w:rsidRDefault="00B50C26" w:rsidP="00B50C26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B50C26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B50C26" w:rsidRPr="000600AE" w:rsidRDefault="00B50C26" w:rsidP="006F6567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B50C26" w:rsidRPr="000600AE" w:rsidRDefault="00B50C26" w:rsidP="006F6567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централизованное государство, диалект.</w:t>
            </w:r>
          </w:p>
          <w:p w:rsidR="00B50C26" w:rsidRPr="000600AE" w:rsidRDefault="00B50C26" w:rsidP="006F6567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 xml:space="preserve">определять цели, средства и итоги борьбы королей Людовика </w:t>
            </w:r>
            <w:r w:rsidRPr="000600AE">
              <w:rPr>
                <w:sz w:val="20"/>
                <w:szCs w:val="20"/>
                <w:lang w:val="en-US"/>
              </w:rPr>
              <w:t>XI</w:t>
            </w:r>
            <w:r w:rsidRPr="000600AE">
              <w:rPr>
                <w:sz w:val="20"/>
                <w:szCs w:val="20"/>
              </w:rPr>
              <w:t xml:space="preserve"> и Карла Смелого, давать их личностную характеристику</w:t>
            </w:r>
          </w:p>
          <w:p w:rsidR="00B50C26" w:rsidRPr="000600AE" w:rsidRDefault="00B50C26" w:rsidP="004E0C62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B50C26" w:rsidRPr="000600AE" w:rsidRDefault="00B50C26" w:rsidP="004E0C62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B50C26" w:rsidRPr="000600AE" w:rsidRDefault="00B50C26" w:rsidP="004E0C62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ставят и формулируют проблему урока, самостоятельно создают алгоритм деятельности при решении проблем</w:t>
            </w:r>
          </w:p>
          <w:p w:rsidR="00B50C26" w:rsidRPr="000600AE" w:rsidRDefault="00B50C26" w:rsidP="004E0C62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  <w:p w:rsidR="00B50C26" w:rsidRPr="000600AE" w:rsidRDefault="00B50C26" w:rsidP="004E0C62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Имеют целостный, социально ориентированный взгляд на мир в единстве и разнообразии народов, культур, религий</w:t>
            </w:r>
          </w:p>
        </w:tc>
        <w:tc>
          <w:tcPr>
            <w:tcW w:w="1440" w:type="dxa"/>
            <w:gridSpan w:val="3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21</w:t>
            </w:r>
          </w:p>
        </w:tc>
      </w:tr>
      <w:tr w:rsidR="00B50C26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B50C26" w:rsidRPr="000600AE" w:rsidRDefault="00B50C26" w:rsidP="000F6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612" w:type="dxa"/>
          </w:tcPr>
          <w:p w:rsidR="00B50C26" w:rsidRPr="00DC7239" w:rsidRDefault="00B50C26" w:rsidP="00DC7239">
            <w:pPr>
              <w:rPr>
                <w:sz w:val="20"/>
                <w:szCs w:val="20"/>
              </w:rPr>
            </w:pPr>
            <w:r w:rsidRPr="00DC7239">
              <w:rPr>
                <w:sz w:val="20"/>
                <w:szCs w:val="20"/>
              </w:rPr>
              <w:t>Реконкиста и образование централизованных государств на Пиренейском полуострове.</w:t>
            </w:r>
          </w:p>
          <w:p w:rsidR="00B50C26" w:rsidRPr="000600AE" w:rsidRDefault="00B50C26" w:rsidP="000F6328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B50C26" w:rsidRDefault="00B50C26" w:rsidP="00B35145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393B7A" w:rsidP="00B3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27. 11</w:t>
            </w:r>
            <w:r w:rsidR="00B50C26">
              <w:rPr>
                <w:sz w:val="20"/>
                <w:szCs w:val="20"/>
              </w:rPr>
              <w:t>.</w:t>
            </w:r>
          </w:p>
        </w:tc>
        <w:tc>
          <w:tcPr>
            <w:tcW w:w="995" w:type="dxa"/>
            <w:gridSpan w:val="2"/>
          </w:tcPr>
          <w:p w:rsidR="00B50C26" w:rsidRDefault="00B50C26" w:rsidP="00B50C26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B50C26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B50C26" w:rsidRPr="000600AE" w:rsidRDefault="00B50C26" w:rsidP="004E0C62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B50C26" w:rsidRPr="000600AE" w:rsidRDefault="00B50C26" w:rsidP="004E0C62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Реконкиста, аутодафе</w:t>
            </w:r>
          </w:p>
          <w:p w:rsidR="00B50C26" w:rsidRPr="000600AE" w:rsidRDefault="00B50C26" w:rsidP="004E0C62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называть слои населения Испании, участвовавшие в Реконкисте, христианские государства, возникшие на Пиренейском полуострове; давать оценку политике испанских королей</w:t>
            </w:r>
          </w:p>
          <w:p w:rsidR="00B50C26" w:rsidRPr="000600AE" w:rsidRDefault="00B50C26" w:rsidP="004E0C62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B50C26" w:rsidRPr="000600AE" w:rsidRDefault="00B50C26" w:rsidP="004E0C62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B50C26" w:rsidRPr="000600AE" w:rsidRDefault="00B50C26" w:rsidP="004E0C62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ставят и формулируют проблему и цели урока; осознанно и произвольно строят сообщения в устной и письменной форме, в том числе творческого и исследовательского характера</w:t>
            </w:r>
          </w:p>
          <w:p w:rsidR="00B50C26" w:rsidRPr="000600AE" w:rsidRDefault="00B50C26" w:rsidP="004E0C62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адекватно используют речевые средства для эффективного решения разнообразных коммуникативных задач</w:t>
            </w:r>
          </w:p>
          <w:p w:rsidR="00B50C26" w:rsidRPr="000600AE" w:rsidRDefault="00B50C26" w:rsidP="004E0C62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</w:tc>
        <w:tc>
          <w:tcPr>
            <w:tcW w:w="1440" w:type="dxa"/>
            <w:gridSpan w:val="3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22; р.т</w:t>
            </w:r>
          </w:p>
        </w:tc>
      </w:tr>
      <w:tr w:rsidR="00B50C26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2612" w:type="dxa"/>
          </w:tcPr>
          <w:p w:rsidR="00B50C26" w:rsidRPr="00DC7239" w:rsidRDefault="00B50C26" w:rsidP="00B35145">
            <w:pPr>
              <w:rPr>
                <w:sz w:val="20"/>
                <w:szCs w:val="20"/>
              </w:rPr>
            </w:pPr>
            <w:r w:rsidRPr="00DC7239">
              <w:rPr>
                <w:sz w:val="20"/>
                <w:szCs w:val="20"/>
              </w:rPr>
              <w:t>Государства, оставшиеся раздробленными: Германия и Италия в XII-XV веках.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B50C26" w:rsidRDefault="00B50C26" w:rsidP="00B35145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393B7A" w:rsidP="00B3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2 .12</w:t>
            </w:r>
            <w:r w:rsidR="00B50C26">
              <w:rPr>
                <w:sz w:val="20"/>
                <w:szCs w:val="20"/>
              </w:rPr>
              <w:t>.</w:t>
            </w:r>
          </w:p>
        </w:tc>
        <w:tc>
          <w:tcPr>
            <w:tcW w:w="995" w:type="dxa"/>
            <w:gridSpan w:val="2"/>
          </w:tcPr>
          <w:p w:rsidR="00B50C26" w:rsidRDefault="00B50C26" w:rsidP="00B50C26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B50C26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булла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объяснять причины раздробленности Германии и анализировать обстоятельства, ставшие причиной упадка власти императоров</w:t>
            </w:r>
          </w:p>
          <w:p w:rsidR="00B50C26" w:rsidRPr="000600AE" w:rsidRDefault="00B50C26" w:rsidP="00B3514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ориентируются в разнообразии способов решения познавательных задач, выбирают наиболее эффективные из них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  <w:p w:rsidR="00B50C26" w:rsidRPr="000600AE" w:rsidRDefault="00B50C26" w:rsidP="00B3514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Выражают устойчивые 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1440" w:type="dxa"/>
            <w:gridSpan w:val="3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23</w:t>
            </w:r>
          </w:p>
        </w:tc>
      </w:tr>
      <w:tr w:rsidR="00B50C26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B50C26" w:rsidRDefault="00B50C26" w:rsidP="000F63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2612" w:type="dxa"/>
          </w:tcPr>
          <w:p w:rsidR="00B50C26" w:rsidRDefault="00B50C26" w:rsidP="00A76C77">
            <w:pPr>
              <w:rPr>
                <w:sz w:val="20"/>
                <w:szCs w:val="20"/>
              </w:rPr>
            </w:pPr>
            <w:r w:rsidRPr="00A76C77">
              <w:rPr>
                <w:sz w:val="20"/>
                <w:szCs w:val="20"/>
              </w:rPr>
              <w:t>Обобщение по теме</w:t>
            </w:r>
            <w:r>
              <w:rPr>
                <w:sz w:val="20"/>
                <w:szCs w:val="20"/>
              </w:rPr>
              <w:t>:</w:t>
            </w:r>
          </w:p>
          <w:p w:rsidR="00B50C26" w:rsidRPr="00A76C77" w:rsidRDefault="00B50C26" w:rsidP="00A76C7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</w:t>
            </w:r>
            <w:r w:rsidRPr="00A76C77">
              <w:rPr>
                <w:sz w:val="20"/>
                <w:szCs w:val="20"/>
              </w:rPr>
              <w:t>Развитое Средневековье».</w:t>
            </w:r>
          </w:p>
          <w:p w:rsidR="00B50C26" w:rsidRPr="00DC7239" w:rsidRDefault="00B50C26" w:rsidP="00DC7239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Применение знаний и умений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40" w:type="dxa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gridSpan w:val="5"/>
          </w:tcPr>
          <w:p w:rsidR="00B50C26" w:rsidRDefault="00B50C26" w:rsidP="00393B7A">
            <w:pPr>
              <w:rPr>
                <w:sz w:val="20"/>
                <w:szCs w:val="20"/>
              </w:rPr>
            </w:pPr>
          </w:p>
          <w:p w:rsidR="00393B7A" w:rsidRPr="00393B7A" w:rsidRDefault="00393B7A" w:rsidP="00393B7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4.12</w:t>
            </w:r>
          </w:p>
        </w:tc>
        <w:tc>
          <w:tcPr>
            <w:tcW w:w="995" w:type="dxa"/>
            <w:gridSpan w:val="2"/>
          </w:tcPr>
          <w:p w:rsidR="00B50C26" w:rsidRDefault="00B50C26" w:rsidP="00B50C26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B50C26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термины, изученные в курсе «Средние века».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называть главные события древней истории, основные достижения культуры и значение средневековых цивилизаций в мировой истории</w:t>
            </w:r>
          </w:p>
          <w:p w:rsidR="00B50C26" w:rsidRPr="000600AE" w:rsidRDefault="00B50C26" w:rsidP="00B3514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ставят и формулируют проблему и цели урока; осознанно и произвольно строят сообщения в устной и письменной форме, в том числе творческого и исследовательского характера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адекватно используют речевые средства для эффективного решения разнообразных коммуникативных задач</w:t>
            </w:r>
          </w:p>
          <w:p w:rsidR="00B50C26" w:rsidRPr="000600AE" w:rsidRDefault="00B50C26" w:rsidP="00B3514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Определяют внутреннюю позицию обучающегося на уровне положительного отношения к образовательному процессу; понимают необходимость учения, выраженного в преобладании учебно-познавательных мотивов и предпочтении социального способа оценки знаний</w:t>
            </w:r>
          </w:p>
        </w:tc>
        <w:tc>
          <w:tcPr>
            <w:tcW w:w="1440" w:type="dxa"/>
            <w:gridSpan w:val="3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Тесты, индивид. задания</w:t>
            </w:r>
          </w:p>
        </w:tc>
        <w:tc>
          <w:tcPr>
            <w:tcW w:w="930" w:type="dxa"/>
            <w:gridSpan w:val="2"/>
          </w:tcPr>
          <w:p w:rsidR="00B50C26" w:rsidRPr="000600AE" w:rsidRDefault="00B50C2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Подготовка к контрольному тестированию</w:t>
            </w:r>
          </w:p>
        </w:tc>
      </w:tr>
      <w:tr w:rsidR="00B50C26" w:rsidRPr="000600AE" w:rsidTr="00634E5C">
        <w:trPr>
          <w:gridAfter w:val="2"/>
          <w:wAfter w:w="479" w:type="dxa"/>
          <w:trHeight w:val="117"/>
        </w:trPr>
        <w:tc>
          <w:tcPr>
            <w:tcW w:w="6095" w:type="dxa"/>
            <w:gridSpan w:val="10"/>
          </w:tcPr>
          <w:p w:rsidR="00B50C26" w:rsidRPr="000600AE" w:rsidRDefault="00B50C26" w:rsidP="00A76C77">
            <w:pPr>
              <w:jc w:val="center"/>
              <w:rPr>
                <w:b/>
                <w:sz w:val="20"/>
                <w:szCs w:val="20"/>
              </w:rPr>
            </w:pPr>
            <w:r w:rsidRPr="00A76C77">
              <w:rPr>
                <w:b/>
                <w:sz w:val="20"/>
                <w:szCs w:val="20"/>
              </w:rPr>
              <w:t>Глава 8. Славянские государства и Византия в XIV-XV веках.</w:t>
            </w:r>
          </w:p>
        </w:tc>
        <w:tc>
          <w:tcPr>
            <w:tcW w:w="9896" w:type="dxa"/>
            <w:gridSpan w:val="10"/>
          </w:tcPr>
          <w:p w:rsidR="00B50C26" w:rsidRPr="000600AE" w:rsidRDefault="00B50C26" w:rsidP="00A76C77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B50C26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2612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Гуситское движение в Чехии</w:t>
            </w:r>
          </w:p>
        </w:tc>
        <w:tc>
          <w:tcPr>
            <w:tcW w:w="1168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B50C26" w:rsidRDefault="00B50C26" w:rsidP="00B35145">
            <w:pPr>
              <w:jc w:val="center"/>
              <w:rPr>
                <w:sz w:val="20"/>
                <w:szCs w:val="20"/>
              </w:rPr>
            </w:pPr>
          </w:p>
          <w:p w:rsidR="00B50C26" w:rsidRPr="00393B7A" w:rsidRDefault="00393B7A" w:rsidP="00393B7A">
            <w:pPr>
              <w:pStyle w:val="a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9.12</w:t>
            </w:r>
          </w:p>
        </w:tc>
        <w:tc>
          <w:tcPr>
            <w:tcW w:w="995" w:type="dxa"/>
            <w:gridSpan w:val="2"/>
          </w:tcPr>
          <w:p w:rsidR="00B50C26" w:rsidRDefault="00B50C26" w:rsidP="00B50C26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B50C26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B50C26" w:rsidRPr="000600AE" w:rsidRDefault="00B50C26" w:rsidP="00A95BDF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B50C26" w:rsidRPr="000600AE" w:rsidRDefault="00B50C26" w:rsidP="00A95BDF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гуситы, умеренные, табориты, сейм</w:t>
            </w:r>
          </w:p>
          <w:p w:rsidR="00B50C26" w:rsidRPr="000600AE" w:rsidRDefault="00B50C26" w:rsidP="00A95BDF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называть причины, по которым Ян Гус критиковал католическую церковь; анализировать причины побед гуситов и определять причины их поражения и итоги гуситского сражения.</w:t>
            </w:r>
          </w:p>
          <w:p w:rsidR="00B50C26" w:rsidRPr="000600AE" w:rsidRDefault="00B50C26" w:rsidP="00A95BDF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B50C26" w:rsidRPr="000600AE" w:rsidRDefault="00B50C26" w:rsidP="00A95BDF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B50C26" w:rsidRPr="000600AE" w:rsidRDefault="00B50C26" w:rsidP="00A95BDF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 xml:space="preserve"> самостоятельно выделяют и формулируют познавательную цель, используют общие приемы решения поставленных задач</w:t>
            </w:r>
          </w:p>
          <w:p w:rsidR="00B50C26" w:rsidRPr="000600AE" w:rsidRDefault="00B50C26" w:rsidP="00A95BDF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  <w:p w:rsidR="00B50C26" w:rsidRPr="000600AE" w:rsidRDefault="00B50C26" w:rsidP="00A95BDF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Проявляют доброжелательность и эмоционально-нравственную отзывчивость, эмпатию, как понимание чувств других людей и сопереживание им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440" w:type="dxa"/>
            <w:gridSpan w:val="3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24; р.т</w:t>
            </w:r>
          </w:p>
        </w:tc>
      </w:tr>
      <w:tr w:rsidR="00B50C26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2612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Завоевание турками-османами Балканского полуострова</w:t>
            </w:r>
          </w:p>
        </w:tc>
        <w:tc>
          <w:tcPr>
            <w:tcW w:w="1168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540" w:type="dxa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B50C26" w:rsidRDefault="00B50C26" w:rsidP="00B35145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393B7A" w:rsidP="00B3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11.12</w:t>
            </w:r>
          </w:p>
        </w:tc>
        <w:tc>
          <w:tcPr>
            <w:tcW w:w="995" w:type="dxa"/>
            <w:gridSpan w:val="2"/>
          </w:tcPr>
          <w:p w:rsidR="00B50C26" w:rsidRDefault="00B50C26" w:rsidP="00B50C26">
            <w:pPr>
              <w:jc w:val="center"/>
              <w:rPr>
                <w:sz w:val="20"/>
                <w:szCs w:val="20"/>
              </w:rPr>
            </w:pPr>
          </w:p>
          <w:p w:rsidR="00B50C26" w:rsidRPr="000600AE" w:rsidRDefault="00B50C26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B50C26" w:rsidRPr="000600AE" w:rsidRDefault="00B50C26" w:rsidP="00A95BDF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B50C26" w:rsidRPr="000600AE" w:rsidRDefault="00B50C26" w:rsidP="00A95BDF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турки-османы</w:t>
            </w:r>
          </w:p>
          <w:p w:rsidR="00B50C26" w:rsidRPr="000600AE" w:rsidRDefault="00B50C26" w:rsidP="00A95BDF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называть причины падения Византийской империи и последствия османского завоевания</w:t>
            </w:r>
          </w:p>
          <w:p w:rsidR="00B50C26" w:rsidRPr="000600AE" w:rsidRDefault="00B50C26" w:rsidP="00A95BDF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B50C26" w:rsidRPr="000600AE" w:rsidRDefault="00B50C26" w:rsidP="00A95BDF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адекватно воспринимают предложения и оценку учителей, товарищей и родителей</w:t>
            </w:r>
          </w:p>
          <w:p w:rsidR="00B50C26" w:rsidRPr="000600AE" w:rsidRDefault="00B50C26" w:rsidP="00A95BDF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B50C26" w:rsidRPr="000600AE" w:rsidRDefault="00B50C26" w:rsidP="00A95BDF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 xml:space="preserve">договариваются о распределении ролей и функций в совместной деятельности </w:t>
            </w:r>
          </w:p>
          <w:p w:rsidR="00B50C26" w:rsidRPr="000600AE" w:rsidRDefault="00B50C26" w:rsidP="00A56F5E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</w:tc>
        <w:tc>
          <w:tcPr>
            <w:tcW w:w="1440" w:type="dxa"/>
            <w:gridSpan w:val="3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B50C26" w:rsidRPr="000600AE" w:rsidRDefault="00B50C26" w:rsidP="00304B4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25</w:t>
            </w:r>
          </w:p>
        </w:tc>
      </w:tr>
      <w:tr w:rsidR="00B50C26" w:rsidRPr="000600AE" w:rsidTr="00634E5C">
        <w:trPr>
          <w:gridAfter w:val="2"/>
          <w:wAfter w:w="479" w:type="dxa"/>
          <w:trHeight w:val="413"/>
        </w:trPr>
        <w:tc>
          <w:tcPr>
            <w:tcW w:w="6095" w:type="dxa"/>
            <w:gridSpan w:val="10"/>
          </w:tcPr>
          <w:p w:rsidR="00B50C26" w:rsidRPr="000600AE" w:rsidRDefault="00B50C26" w:rsidP="00B50C2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96" w:type="dxa"/>
            <w:gridSpan w:val="10"/>
          </w:tcPr>
          <w:p w:rsidR="00B50C26" w:rsidRPr="000600AE" w:rsidRDefault="00B50C26" w:rsidP="00974DC1">
            <w:pPr>
              <w:jc w:val="center"/>
              <w:rPr>
                <w:b/>
                <w:sz w:val="20"/>
                <w:szCs w:val="20"/>
              </w:rPr>
            </w:pPr>
            <w:r w:rsidRPr="00974DC1">
              <w:rPr>
                <w:b/>
                <w:sz w:val="20"/>
                <w:szCs w:val="20"/>
              </w:rPr>
              <w:t>Глава 9. Культура Западной Европы в Средние века.</w:t>
            </w:r>
          </w:p>
        </w:tc>
      </w:tr>
      <w:tr w:rsidR="008D7996" w:rsidRPr="000600AE" w:rsidTr="00634E5C">
        <w:trPr>
          <w:gridAfter w:val="2"/>
          <w:wAfter w:w="479" w:type="dxa"/>
          <w:trHeight w:val="689"/>
        </w:trPr>
        <w:tc>
          <w:tcPr>
            <w:tcW w:w="4777" w:type="dxa"/>
            <w:gridSpan w:val="5"/>
            <w:vMerge w:val="restart"/>
            <w:tcBorders>
              <w:left w:val="nil"/>
              <w:right w:val="nil"/>
            </w:tcBorders>
          </w:tcPr>
          <w:p w:rsidR="008D7996" w:rsidRPr="000600AE" w:rsidRDefault="008D7996" w:rsidP="00974DC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  <w:p w:rsidR="008D7996" w:rsidRPr="00974DC1" w:rsidRDefault="008D7996" w:rsidP="00974DC1">
            <w:pPr>
              <w:rPr>
                <w:sz w:val="20"/>
                <w:szCs w:val="20"/>
              </w:rPr>
            </w:pPr>
          </w:p>
          <w:p w:rsidR="008D7996" w:rsidRPr="000600AE" w:rsidRDefault="008D799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  <w:p w:rsidR="008D7996" w:rsidRPr="000600AE" w:rsidRDefault="008D799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1214" w:type="dxa"/>
            <w:gridSpan w:val="15"/>
            <w:tcBorders>
              <w:left w:val="nil"/>
              <w:bottom w:val="nil"/>
              <w:right w:val="nil"/>
            </w:tcBorders>
          </w:tcPr>
          <w:p w:rsidR="008D7996" w:rsidRDefault="008D7996" w:rsidP="00B35145">
            <w:pPr>
              <w:jc w:val="center"/>
              <w:rPr>
                <w:sz w:val="20"/>
                <w:szCs w:val="20"/>
              </w:rPr>
            </w:pPr>
          </w:p>
          <w:p w:rsidR="008D7996" w:rsidRPr="000600AE" w:rsidRDefault="008D7996" w:rsidP="00B3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  <w:p w:rsidR="008D7996" w:rsidRDefault="008D7996" w:rsidP="00B50C26">
            <w:pPr>
              <w:jc w:val="center"/>
              <w:rPr>
                <w:sz w:val="20"/>
                <w:szCs w:val="20"/>
              </w:rPr>
            </w:pPr>
          </w:p>
          <w:p w:rsidR="008D7996" w:rsidRDefault="008D7996" w:rsidP="00B35145">
            <w:pPr>
              <w:jc w:val="center"/>
              <w:rPr>
                <w:sz w:val="20"/>
                <w:szCs w:val="20"/>
              </w:rPr>
            </w:pPr>
          </w:p>
          <w:p w:rsidR="008D7996" w:rsidRPr="000600AE" w:rsidRDefault="008D7996" w:rsidP="00B3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  <w:p w:rsidR="008D7996" w:rsidRPr="000600AE" w:rsidRDefault="008D799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 xml:space="preserve"> </w:t>
            </w:r>
          </w:p>
        </w:tc>
      </w:tr>
      <w:tr w:rsidR="008D7996" w:rsidRPr="000600AE" w:rsidTr="00634E5C">
        <w:trPr>
          <w:trHeight w:val="70"/>
        </w:trPr>
        <w:tc>
          <w:tcPr>
            <w:tcW w:w="4777" w:type="dxa"/>
            <w:gridSpan w:val="5"/>
            <w:vMerge/>
            <w:tcBorders>
              <w:left w:val="nil"/>
              <w:right w:val="nil"/>
            </w:tcBorders>
          </w:tcPr>
          <w:p w:rsidR="008D7996" w:rsidRPr="000600AE" w:rsidRDefault="008D7996" w:rsidP="00B35145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gridSpan w:val="5"/>
            <w:tcBorders>
              <w:top w:val="nil"/>
              <w:left w:val="nil"/>
              <w:right w:val="nil"/>
              <w:tl2br w:val="nil"/>
              <w:tr2bl w:val="nil"/>
            </w:tcBorders>
          </w:tcPr>
          <w:p w:rsidR="008D7996" w:rsidRDefault="008D7996" w:rsidP="00B50C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6" w:type="dxa"/>
            <w:vMerge w:val="restart"/>
            <w:tcBorders>
              <w:top w:val="single" w:sz="4" w:space="0" w:color="auto"/>
              <w:left w:val="nil"/>
              <w:right w:val="nil"/>
              <w:tl2br w:val="nil"/>
              <w:tr2bl w:val="nil"/>
            </w:tcBorders>
            <w:vAlign w:val="center"/>
          </w:tcPr>
          <w:p w:rsidR="008D7996" w:rsidRDefault="008D7996" w:rsidP="008D7996">
            <w:pPr>
              <w:rPr>
                <w:sz w:val="20"/>
                <w:szCs w:val="20"/>
              </w:rPr>
            </w:pPr>
          </w:p>
        </w:tc>
        <w:tc>
          <w:tcPr>
            <w:tcW w:w="7761" w:type="dxa"/>
            <w:gridSpan w:val="5"/>
            <w:tcBorders>
              <w:top w:val="nil"/>
              <w:left w:val="nil"/>
              <w:tl2br w:val="nil"/>
              <w:tr2bl w:val="nil"/>
            </w:tcBorders>
          </w:tcPr>
          <w:p w:rsidR="008D7996" w:rsidRPr="000600AE" w:rsidRDefault="008D7996" w:rsidP="00B35145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gridSpan w:val="3"/>
            <w:tcBorders>
              <w:top w:val="nil"/>
            </w:tcBorders>
          </w:tcPr>
          <w:p w:rsidR="008D7996" w:rsidRPr="000600AE" w:rsidRDefault="008D7996" w:rsidP="00B35145">
            <w:pPr>
              <w:rPr>
                <w:sz w:val="20"/>
                <w:szCs w:val="20"/>
              </w:rPr>
            </w:pPr>
          </w:p>
        </w:tc>
        <w:tc>
          <w:tcPr>
            <w:tcW w:w="938" w:type="dxa"/>
            <w:gridSpan w:val="3"/>
            <w:tcBorders>
              <w:top w:val="nil"/>
            </w:tcBorders>
          </w:tcPr>
          <w:p w:rsidR="008D7996" w:rsidRPr="00F50335" w:rsidRDefault="008D7996" w:rsidP="00304B47">
            <w:pPr>
              <w:rPr>
                <w:sz w:val="20"/>
                <w:szCs w:val="20"/>
              </w:rPr>
            </w:pPr>
          </w:p>
        </w:tc>
      </w:tr>
      <w:tr w:rsidR="008D7996" w:rsidRPr="000600AE" w:rsidTr="00634E5C">
        <w:trPr>
          <w:trHeight w:val="70"/>
        </w:trPr>
        <w:tc>
          <w:tcPr>
            <w:tcW w:w="457" w:type="dxa"/>
            <w:gridSpan w:val="2"/>
            <w:vMerge w:val="restart"/>
          </w:tcPr>
          <w:p w:rsidR="008D7996" w:rsidRPr="000600AE" w:rsidRDefault="008D7996" w:rsidP="00304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612" w:type="dxa"/>
            <w:vMerge w:val="restart"/>
          </w:tcPr>
          <w:p w:rsidR="008D7996" w:rsidRPr="00E868AD" w:rsidRDefault="008D7996" w:rsidP="00E868AD">
            <w:pPr>
              <w:rPr>
                <w:sz w:val="20"/>
                <w:szCs w:val="20"/>
              </w:rPr>
            </w:pPr>
            <w:r w:rsidRPr="00E868AD">
              <w:rPr>
                <w:sz w:val="20"/>
                <w:szCs w:val="20"/>
              </w:rPr>
              <w:t>Средневековое искусство.  Культура раннего Возрождения в Италии.</w:t>
            </w:r>
          </w:p>
          <w:p w:rsidR="008D7996" w:rsidRPr="000600AE" w:rsidRDefault="008D7996" w:rsidP="00304B47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vMerge w:val="restart"/>
          </w:tcPr>
          <w:p w:rsidR="008D7996" w:rsidRPr="000600AE" w:rsidRDefault="008D799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  <w:vMerge w:val="restart"/>
          </w:tcPr>
          <w:p w:rsidR="008D7996" w:rsidRPr="000600AE" w:rsidRDefault="008D799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  <w:tcBorders>
              <w:bottom w:val="nil"/>
              <w:right w:val="single" w:sz="4" w:space="0" w:color="auto"/>
              <w:tl2br w:val="nil"/>
              <w:tr2bl w:val="nil"/>
            </w:tcBorders>
          </w:tcPr>
          <w:p w:rsidR="008D7996" w:rsidRPr="000600AE" w:rsidRDefault="008D7996" w:rsidP="00B50C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  <w:tl2br w:val="nil"/>
              <w:tr2bl w:val="nil"/>
            </w:tcBorders>
          </w:tcPr>
          <w:p w:rsidR="008D7996" w:rsidRPr="000600AE" w:rsidRDefault="008D7996" w:rsidP="00B50C2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61" w:type="dxa"/>
            <w:gridSpan w:val="5"/>
            <w:tcBorders>
              <w:left w:val="nil"/>
              <w:bottom w:val="nil"/>
              <w:tl2br w:val="nil"/>
              <w:tr2bl w:val="nil"/>
            </w:tcBorders>
          </w:tcPr>
          <w:p w:rsidR="008D7996" w:rsidRPr="000600AE" w:rsidRDefault="008D7996" w:rsidP="00A56F5E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8D7996" w:rsidRPr="000600AE" w:rsidRDefault="008D7996" w:rsidP="00A56F5E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Возрождение, гуманисты.</w:t>
            </w:r>
          </w:p>
          <w:p w:rsidR="008D7996" w:rsidRPr="000600AE" w:rsidRDefault="008D7996" w:rsidP="00A56F5E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называть различные подходы (феодальный и гуманистический) к понятию «благородство», основные идеи гуманистов</w:t>
            </w:r>
          </w:p>
          <w:p w:rsidR="008D7996" w:rsidRPr="000600AE" w:rsidRDefault="008D7996" w:rsidP="008C4524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8D7996" w:rsidRPr="000600AE" w:rsidRDefault="008D7996" w:rsidP="008C4524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>Регулятивные:</w:t>
            </w:r>
            <w:r w:rsidRPr="000600AE">
              <w:rPr>
                <w:sz w:val="20"/>
                <w:szCs w:val="20"/>
              </w:rPr>
              <w:t xml:space="preserve"> учитывают установленные правила в планировании и контроле способа решения, осуществляют пошаговый контроль.</w:t>
            </w:r>
          </w:p>
          <w:p w:rsidR="008D7996" w:rsidRPr="000600AE" w:rsidRDefault="008D7996" w:rsidP="008C4524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учитывают различные мнения и стремятся к координации различных позиций в сотрудничестве, формулируют собственное мнение и позицию</w:t>
            </w:r>
          </w:p>
          <w:p w:rsidR="008D7996" w:rsidRPr="000600AE" w:rsidRDefault="008D7996" w:rsidP="008C4524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8D7996" w:rsidRPr="000600AE" w:rsidRDefault="008D799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Выражают адекватное понимание причин успеха/неуспеха учебной деятельности</w:t>
            </w:r>
          </w:p>
        </w:tc>
        <w:tc>
          <w:tcPr>
            <w:tcW w:w="1440" w:type="dxa"/>
            <w:gridSpan w:val="3"/>
          </w:tcPr>
          <w:p w:rsidR="008D7996" w:rsidRPr="000600AE" w:rsidRDefault="008D7996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видеосюжет</w:t>
            </w:r>
          </w:p>
        </w:tc>
        <w:tc>
          <w:tcPr>
            <w:tcW w:w="938" w:type="dxa"/>
            <w:gridSpan w:val="3"/>
          </w:tcPr>
          <w:p w:rsidR="008D7996" w:rsidRPr="000600AE" w:rsidRDefault="008D7996" w:rsidP="00E868AD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28-29</w:t>
            </w:r>
          </w:p>
        </w:tc>
      </w:tr>
      <w:tr w:rsidR="008D7996" w:rsidRPr="000600AE" w:rsidTr="00634E5C">
        <w:trPr>
          <w:gridAfter w:val="2"/>
          <w:wAfter w:w="479" w:type="dxa"/>
          <w:trHeight w:val="526"/>
        </w:trPr>
        <w:tc>
          <w:tcPr>
            <w:tcW w:w="457" w:type="dxa"/>
            <w:gridSpan w:val="2"/>
            <w:vMerge/>
          </w:tcPr>
          <w:p w:rsidR="008D7996" w:rsidRDefault="008D7996" w:rsidP="00304B47">
            <w:pPr>
              <w:rPr>
                <w:sz w:val="20"/>
                <w:szCs w:val="20"/>
              </w:rPr>
            </w:pPr>
          </w:p>
        </w:tc>
        <w:tc>
          <w:tcPr>
            <w:tcW w:w="2612" w:type="dxa"/>
            <w:vMerge/>
          </w:tcPr>
          <w:p w:rsidR="008D7996" w:rsidRPr="00E868AD" w:rsidRDefault="008D7996" w:rsidP="00E868AD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vMerge/>
          </w:tcPr>
          <w:p w:rsidR="008D7996" w:rsidRPr="000600AE" w:rsidRDefault="008D7996" w:rsidP="00304B47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  <w:vMerge/>
          </w:tcPr>
          <w:p w:rsidR="008D7996" w:rsidRPr="000600AE" w:rsidRDefault="008D7996" w:rsidP="00304B47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gridSpan w:val="5"/>
            <w:tcBorders>
              <w:top w:val="single" w:sz="4" w:space="0" w:color="auto"/>
            </w:tcBorders>
          </w:tcPr>
          <w:p w:rsidR="008D7996" w:rsidRPr="008D7996" w:rsidRDefault="008D7996" w:rsidP="008D7996">
            <w:pPr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  <w:tcBorders>
              <w:top w:val="single" w:sz="4" w:space="0" w:color="auto"/>
            </w:tcBorders>
          </w:tcPr>
          <w:p w:rsidR="008D7996" w:rsidRDefault="008D7996" w:rsidP="000E2CF0">
            <w:pPr>
              <w:jc w:val="center"/>
              <w:rPr>
                <w:sz w:val="20"/>
                <w:szCs w:val="20"/>
              </w:rPr>
            </w:pPr>
          </w:p>
          <w:p w:rsidR="008D7996" w:rsidRDefault="008D7996">
            <w:pPr>
              <w:rPr>
                <w:sz w:val="20"/>
                <w:szCs w:val="20"/>
              </w:rPr>
            </w:pPr>
          </w:p>
          <w:p w:rsidR="008D7996" w:rsidRDefault="008D7996" w:rsidP="000E2CF0">
            <w:pPr>
              <w:jc w:val="center"/>
              <w:rPr>
                <w:sz w:val="20"/>
                <w:szCs w:val="20"/>
              </w:rPr>
            </w:pPr>
          </w:p>
          <w:p w:rsidR="008D7996" w:rsidRDefault="008D7996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971" w:type="dxa"/>
            <w:gridSpan w:val="6"/>
            <w:tcBorders>
              <w:top w:val="single" w:sz="4" w:space="0" w:color="auto"/>
            </w:tcBorders>
          </w:tcPr>
          <w:p w:rsidR="008D7996" w:rsidRPr="000600AE" w:rsidRDefault="008D7996" w:rsidP="00304B47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  <w:gridSpan w:val="2"/>
          </w:tcPr>
          <w:p w:rsidR="008D7996" w:rsidRPr="00F50335" w:rsidRDefault="008D7996" w:rsidP="00E868AD">
            <w:pPr>
              <w:rPr>
                <w:sz w:val="20"/>
                <w:szCs w:val="20"/>
              </w:rPr>
            </w:pPr>
          </w:p>
        </w:tc>
      </w:tr>
      <w:tr w:rsidR="008D7996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  <w:tcBorders>
              <w:top w:val="nil"/>
            </w:tcBorders>
          </w:tcPr>
          <w:p w:rsidR="008D7996" w:rsidRDefault="008D7996" w:rsidP="00304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2612" w:type="dxa"/>
            <w:tcBorders>
              <w:top w:val="nil"/>
            </w:tcBorders>
          </w:tcPr>
          <w:p w:rsidR="008D7996" w:rsidRPr="00E868AD" w:rsidRDefault="008D7996" w:rsidP="00E868AD">
            <w:pPr>
              <w:rPr>
                <w:sz w:val="20"/>
                <w:szCs w:val="20"/>
              </w:rPr>
            </w:pPr>
            <w:r w:rsidRPr="00E868AD">
              <w:rPr>
                <w:sz w:val="20"/>
                <w:szCs w:val="20"/>
              </w:rPr>
              <w:t>Научные открытия и изобретения.</w:t>
            </w:r>
          </w:p>
          <w:p w:rsidR="008D7996" w:rsidRPr="00E868AD" w:rsidRDefault="008D7996" w:rsidP="00E868AD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  <w:tcBorders>
              <w:top w:val="nil"/>
            </w:tcBorders>
          </w:tcPr>
          <w:p w:rsidR="008D7996" w:rsidRPr="000600AE" w:rsidRDefault="008D799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  <w:tcBorders>
              <w:top w:val="nil"/>
            </w:tcBorders>
          </w:tcPr>
          <w:p w:rsidR="008D7996" w:rsidRPr="000600AE" w:rsidRDefault="008D799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8D7996" w:rsidRDefault="008D7996" w:rsidP="008D7996">
            <w:pPr>
              <w:jc w:val="center"/>
              <w:rPr>
                <w:sz w:val="20"/>
                <w:szCs w:val="20"/>
              </w:rPr>
            </w:pPr>
          </w:p>
          <w:p w:rsidR="008D7996" w:rsidRPr="000600AE" w:rsidRDefault="008D7996" w:rsidP="008D79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16.12</w:t>
            </w:r>
          </w:p>
        </w:tc>
        <w:tc>
          <w:tcPr>
            <w:tcW w:w="995" w:type="dxa"/>
            <w:gridSpan w:val="2"/>
          </w:tcPr>
          <w:p w:rsidR="008D7996" w:rsidRPr="000600AE" w:rsidRDefault="008D7996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  <w:tcBorders>
              <w:top w:val="single" w:sz="4" w:space="0" w:color="auto"/>
            </w:tcBorders>
          </w:tcPr>
          <w:p w:rsidR="008D7996" w:rsidRPr="000600AE" w:rsidRDefault="008D799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8D7996" w:rsidRPr="000600AE" w:rsidRDefault="008D7996" w:rsidP="00B3514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Возрождение, гуманисты.</w:t>
            </w:r>
          </w:p>
          <w:p w:rsidR="008D7996" w:rsidRPr="000600AE" w:rsidRDefault="008D7996" w:rsidP="00B3514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называть различные подходы (феодальный и гуманистический) к понятию «благородство», основные идеи гуманистов</w:t>
            </w:r>
          </w:p>
          <w:p w:rsidR="008D7996" w:rsidRPr="000600AE" w:rsidRDefault="008D7996" w:rsidP="00B3514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8D7996" w:rsidRPr="000600AE" w:rsidRDefault="008D799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>Регулятивные:</w:t>
            </w:r>
            <w:r w:rsidRPr="000600AE">
              <w:rPr>
                <w:sz w:val="20"/>
                <w:szCs w:val="20"/>
              </w:rPr>
              <w:t xml:space="preserve"> учитывают установленные правила в планировании и контроле способа решения, осуществляют пошаговый контроль.</w:t>
            </w:r>
          </w:p>
          <w:p w:rsidR="008D7996" w:rsidRPr="000600AE" w:rsidRDefault="008D799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самостоятельно создают алгоритмы деятельности при решении проблемы различного характера</w:t>
            </w:r>
          </w:p>
          <w:p w:rsidR="008D7996" w:rsidRPr="000600AE" w:rsidRDefault="008D7996" w:rsidP="00B3514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8D7996" w:rsidRPr="000600AE" w:rsidRDefault="008D799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видеосюжет</w:t>
            </w:r>
          </w:p>
        </w:tc>
        <w:tc>
          <w:tcPr>
            <w:tcW w:w="930" w:type="dxa"/>
            <w:gridSpan w:val="2"/>
          </w:tcPr>
          <w:p w:rsidR="008D7996" w:rsidRPr="000600AE" w:rsidRDefault="008D7996" w:rsidP="00B35145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30</w:t>
            </w:r>
          </w:p>
        </w:tc>
      </w:tr>
      <w:tr w:rsidR="00E868AD" w:rsidRPr="000600AE" w:rsidTr="00393B7A">
        <w:trPr>
          <w:gridAfter w:val="2"/>
          <w:wAfter w:w="479" w:type="dxa"/>
          <w:trHeight w:val="251"/>
        </w:trPr>
        <w:tc>
          <w:tcPr>
            <w:tcW w:w="15991" w:type="dxa"/>
            <w:gridSpan w:val="20"/>
          </w:tcPr>
          <w:p w:rsidR="00E868AD" w:rsidRPr="00E868AD" w:rsidRDefault="00E868AD" w:rsidP="00E868AD">
            <w:pPr>
              <w:jc w:val="center"/>
              <w:rPr>
                <w:b/>
                <w:sz w:val="20"/>
                <w:szCs w:val="20"/>
              </w:rPr>
            </w:pPr>
            <w:r w:rsidRPr="00E868AD">
              <w:rPr>
                <w:b/>
                <w:sz w:val="20"/>
                <w:szCs w:val="20"/>
              </w:rPr>
              <w:t>Глава 10. Народы Азии, Америки и Африки в Средние века.</w:t>
            </w:r>
          </w:p>
        </w:tc>
      </w:tr>
      <w:tr w:rsidR="008D7996" w:rsidRPr="000600AE" w:rsidTr="00634E5C">
        <w:trPr>
          <w:gridAfter w:val="2"/>
          <w:wAfter w:w="479" w:type="dxa"/>
          <w:trHeight w:val="1470"/>
        </w:trPr>
        <w:tc>
          <w:tcPr>
            <w:tcW w:w="457" w:type="dxa"/>
            <w:gridSpan w:val="2"/>
          </w:tcPr>
          <w:p w:rsidR="008D7996" w:rsidRPr="000600AE" w:rsidRDefault="008D7996" w:rsidP="00B35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  <w:p w:rsidR="008D7996" w:rsidRPr="000600AE" w:rsidRDefault="008D7996" w:rsidP="00B35145">
            <w:pPr>
              <w:rPr>
                <w:sz w:val="20"/>
                <w:szCs w:val="20"/>
              </w:rPr>
            </w:pPr>
          </w:p>
        </w:tc>
        <w:tc>
          <w:tcPr>
            <w:tcW w:w="2612" w:type="dxa"/>
          </w:tcPr>
          <w:p w:rsidR="008D7996" w:rsidRDefault="008D7996" w:rsidP="00E868AD">
            <w:pPr>
              <w:rPr>
                <w:sz w:val="20"/>
                <w:szCs w:val="20"/>
              </w:rPr>
            </w:pPr>
            <w:r w:rsidRPr="00E868AD">
              <w:rPr>
                <w:sz w:val="20"/>
                <w:szCs w:val="20"/>
              </w:rPr>
              <w:t>Средневековая Азия: Китай, Индия, Япония.</w:t>
            </w:r>
          </w:p>
          <w:p w:rsidR="008D7996" w:rsidRDefault="008D7996" w:rsidP="00E868AD">
            <w:pPr>
              <w:rPr>
                <w:sz w:val="20"/>
                <w:szCs w:val="20"/>
              </w:rPr>
            </w:pPr>
          </w:p>
          <w:p w:rsidR="008D7996" w:rsidRPr="00E868AD" w:rsidRDefault="008D7996" w:rsidP="00E868AD">
            <w:pPr>
              <w:rPr>
                <w:sz w:val="20"/>
                <w:szCs w:val="20"/>
              </w:rPr>
            </w:pPr>
          </w:p>
          <w:p w:rsidR="008D7996" w:rsidRDefault="008D7996" w:rsidP="00E868AD">
            <w:pPr>
              <w:rPr>
                <w:sz w:val="20"/>
                <w:szCs w:val="20"/>
              </w:rPr>
            </w:pPr>
          </w:p>
          <w:p w:rsidR="008D7996" w:rsidRDefault="008D7996" w:rsidP="00E868AD">
            <w:pPr>
              <w:rPr>
                <w:sz w:val="20"/>
                <w:szCs w:val="20"/>
              </w:rPr>
            </w:pPr>
          </w:p>
          <w:p w:rsidR="008D7996" w:rsidRPr="000600AE" w:rsidRDefault="008D7996" w:rsidP="00B35145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8D7996" w:rsidRPr="000600AE" w:rsidRDefault="008D799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Урок изучения нового материала</w:t>
            </w:r>
          </w:p>
          <w:p w:rsidR="008D7996" w:rsidRPr="000600AE" w:rsidRDefault="008D7996" w:rsidP="00B3514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8D7996" w:rsidRPr="000600AE" w:rsidRDefault="008D799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  <w:p w:rsidR="008D7996" w:rsidRPr="000600AE" w:rsidRDefault="008D7996" w:rsidP="00B35145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gridSpan w:val="5"/>
          </w:tcPr>
          <w:p w:rsidR="008D7996" w:rsidRDefault="008D7996" w:rsidP="00B35145">
            <w:pPr>
              <w:jc w:val="center"/>
              <w:rPr>
                <w:sz w:val="20"/>
                <w:szCs w:val="20"/>
              </w:rPr>
            </w:pPr>
          </w:p>
          <w:p w:rsidR="008D7996" w:rsidRDefault="008D7996" w:rsidP="00B35145">
            <w:pPr>
              <w:jc w:val="center"/>
              <w:rPr>
                <w:sz w:val="20"/>
                <w:szCs w:val="20"/>
              </w:rPr>
            </w:pPr>
          </w:p>
          <w:p w:rsidR="008D7996" w:rsidRDefault="008D7996" w:rsidP="00B3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18.12.</w:t>
            </w:r>
          </w:p>
          <w:p w:rsidR="008D7996" w:rsidRPr="008D7996" w:rsidRDefault="008D7996" w:rsidP="008D7996">
            <w:pPr>
              <w:rPr>
                <w:sz w:val="20"/>
                <w:szCs w:val="20"/>
              </w:rPr>
            </w:pPr>
          </w:p>
          <w:p w:rsidR="008D7996" w:rsidRPr="008D7996" w:rsidRDefault="008D7996" w:rsidP="008D7996">
            <w:pPr>
              <w:rPr>
                <w:sz w:val="20"/>
                <w:szCs w:val="20"/>
              </w:rPr>
            </w:pPr>
          </w:p>
          <w:p w:rsidR="008D7996" w:rsidRDefault="008D7996" w:rsidP="008D7996">
            <w:pPr>
              <w:rPr>
                <w:sz w:val="20"/>
                <w:szCs w:val="20"/>
              </w:rPr>
            </w:pPr>
          </w:p>
          <w:p w:rsidR="008D7996" w:rsidRPr="008D7996" w:rsidRDefault="008D7996" w:rsidP="008D7996">
            <w:pPr>
              <w:rPr>
                <w:sz w:val="20"/>
                <w:szCs w:val="20"/>
              </w:rPr>
            </w:pPr>
          </w:p>
        </w:tc>
        <w:tc>
          <w:tcPr>
            <w:tcW w:w="995" w:type="dxa"/>
            <w:gridSpan w:val="2"/>
          </w:tcPr>
          <w:p w:rsidR="008D7996" w:rsidRDefault="008D7996" w:rsidP="000E2CF0">
            <w:pPr>
              <w:jc w:val="center"/>
              <w:rPr>
                <w:sz w:val="20"/>
                <w:szCs w:val="20"/>
              </w:rPr>
            </w:pPr>
          </w:p>
          <w:p w:rsidR="008D7996" w:rsidRDefault="008D7996" w:rsidP="000E2CF0">
            <w:pPr>
              <w:jc w:val="center"/>
              <w:rPr>
                <w:sz w:val="20"/>
                <w:szCs w:val="20"/>
              </w:rPr>
            </w:pPr>
          </w:p>
          <w:p w:rsidR="008D7996" w:rsidRPr="000600AE" w:rsidRDefault="008D7996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8D7996" w:rsidRPr="000600AE" w:rsidRDefault="008D7996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8D7996" w:rsidRPr="000600AE" w:rsidRDefault="008D7996" w:rsidP="00B3514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Великий шелковый путь, раджа, Варны</w:t>
            </w:r>
          </w:p>
          <w:p w:rsidR="008D7996" w:rsidRDefault="008D7996" w:rsidP="00B3514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называть народы Азии, особенности их цивилизаций</w:t>
            </w:r>
            <w:r w:rsidRPr="000600AE">
              <w:rPr>
                <w:sz w:val="20"/>
                <w:szCs w:val="20"/>
              </w:rPr>
              <w:br/>
            </w:r>
          </w:p>
          <w:p w:rsidR="008D7996" w:rsidRDefault="008D7996" w:rsidP="00B35145">
            <w:pPr>
              <w:rPr>
                <w:b/>
                <w:sz w:val="20"/>
                <w:szCs w:val="20"/>
                <w:u w:val="single"/>
              </w:rPr>
            </w:pPr>
          </w:p>
          <w:p w:rsidR="008D7996" w:rsidRPr="000600AE" w:rsidRDefault="008D7996" w:rsidP="00B35145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8D7996" w:rsidRPr="000600AE" w:rsidRDefault="008D799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  <w:p w:rsidR="008D7996" w:rsidRPr="000600AE" w:rsidRDefault="008D7996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8D7996" w:rsidRPr="000600AE" w:rsidRDefault="008D7996" w:rsidP="00B35145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31</w:t>
            </w:r>
          </w:p>
          <w:p w:rsidR="008D7996" w:rsidRPr="000600AE" w:rsidRDefault="008D7996" w:rsidP="00B35145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32</w:t>
            </w:r>
          </w:p>
        </w:tc>
      </w:tr>
      <w:tr w:rsidR="008D7996" w:rsidRPr="000600AE" w:rsidTr="00634E5C">
        <w:trPr>
          <w:gridAfter w:val="2"/>
          <w:wAfter w:w="479" w:type="dxa"/>
          <w:trHeight w:val="1821"/>
        </w:trPr>
        <w:tc>
          <w:tcPr>
            <w:tcW w:w="457" w:type="dxa"/>
            <w:gridSpan w:val="2"/>
          </w:tcPr>
          <w:p w:rsidR="008D7996" w:rsidRDefault="008D7996" w:rsidP="00B35145">
            <w:pPr>
              <w:rPr>
                <w:sz w:val="20"/>
                <w:szCs w:val="20"/>
              </w:rPr>
            </w:pPr>
          </w:p>
        </w:tc>
        <w:tc>
          <w:tcPr>
            <w:tcW w:w="2612" w:type="dxa"/>
          </w:tcPr>
          <w:p w:rsidR="008D7996" w:rsidRPr="00E868AD" w:rsidRDefault="008D7996" w:rsidP="008D7996">
            <w:pPr>
              <w:rPr>
                <w:sz w:val="20"/>
                <w:szCs w:val="20"/>
              </w:rPr>
            </w:pPr>
            <w:r w:rsidRPr="00E868AD">
              <w:rPr>
                <w:sz w:val="20"/>
                <w:szCs w:val="20"/>
              </w:rPr>
              <w:t>Государства и народы Африки и доколумбовой Америки.</w:t>
            </w:r>
          </w:p>
          <w:p w:rsidR="008D7996" w:rsidRPr="00E868AD" w:rsidRDefault="008D7996" w:rsidP="00B35145">
            <w:pPr>
              <w:rPr>
                <w:sz w:val="20"/>
                <w:szCs w:val="20"/>
              </w:rPr>
            </w:pPr>
          </w:p>
        </w:tc>
        <w:tc>
          <w:tcPr>
            <w:tcW w:w="1168" w:type="dxa"/>
          </w:tcPr>
          <w:p w:rsidR="008D7996" w:rsidRPr="000600AE" w:rsidRDefault="008D7996" w:rsidP="00B35145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8D7996" w:rsidRPr="000600AE" w:rsidRDefault="008D7996" w:rsidP="00B35145">
            <w:pPr>
              <w:rPr>
                <w:sz w:val="20"/>
                <w:szCs w:val="20"/>
              </w:rPr>
            </w:pPr>
          </w:p>
        </w:tc>
        <w:tc>
          <w:tcPr>
            <w:tcW w:w="1318" w:type="dxa"/>
            <w:gridSpan w:val="5"/>
          </w:tcPr>
          <w:p w:rsidR="008D7996" w:rsidRDefault="008D7996" w:rsidP="008D7996">
            <w:pPr>
              <w:rPr>
                <w:sz w:val="20"/>
                <w:szCs w:val="20"/>
              </w:rPr>
            </w:pPr>
          </w:p>
          <w:p w:rsidR="008D7996" w:rsidRDefault="008D7996" w:rsidP="008D799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21.12</w:t>
            </w:r>
          </w:p>
        </w:tc>
        <w:tc>
          <w:tcPr>
            <w:tcW w:w="995" w:type="dxa"/>
            <w:gridSpan w:val="2"/>
          </w:tcPr>
          <w:p w:rsidR="008D7996" w:rsidRDefault="008D7996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8D7996" w:rsidRDefault="008D7996" w:rsidP="008D7996">
            <w:pPr>
              <w:rPr>
                <w:b/>
                <w:sz w:val="20"/>
                <w:szCs w:val="20"/>
                <w:u w:val="single"/>
              </w:rPr>
            </w:pPr>
          </w:p>
          <w:p w:rsidR="008D7996" w:rsidRDefault="008D7996" w:rsidP="008D7996">
            <w:pPr>
              <w:rPr>
                <w:b/>
                <w:sz w:val="20"/>
                <w:szCs w:val="20"/>
                <w:u w:val="single"/>
              </w:rPr>
            </w:pPr>
          </w:p>
          <w:p w:rsidR="008D7996" w:rsidRPr="000600AE" w:rsidRDefault="008D7996" w:rsidP="008D7996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8D7996" w:rsidRPr="000600AE" w:rsidRDefault="008D7996" w:rsidP="008D7996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8D7996" w:rsidRPr="000600AE" w:rsidRDefault="008D7996" w:rsidP="008D7996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на мир в единстве и разнообразии народов, культур, религий</w:t>
            </w:r>
          </w:p>
          <w:p w:rsidR="008D7996" w:rsidRPr="000600AE" w:rsidRDefault="008D7996" w:rsidP="00B35145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gridSpan w:val="3"/>
          </w:tcPr>
          <w:p w:rsidR="008D7996" w:rsidRPr="000600AE" w:rsidRDefault="008D7996" w:rsidP="00B35145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  <w:gridSpan w:val="2"/>
          </w:tcPr>
          <w:p w:rsidR="008D7996" w:rsidRPr="00F50335" w:rsidRDefault="008D7996" w:rsidP="00B35145">
            <w:pPr>
              <w:rPr>
                <w:sz w:val="20"/>
                <w:szCs w:val="20"/>
              </w:rPr>
            </w:pPr>
          </w:p>
        </w:tc>
      </w:tr>
      <w:tr w:rsidR="000E2CF0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8D7996">
              <w:rPr>
                <w:sz w:val="20"/>
                <w:szCs w:val="20"/>
              </w:rPr>
              <w:t>2</w:t>
            </w:r>
          </w:p>
        </w:tc>
        <w:tc>
          <w:tcPr>
            <w:tcW w:w="2612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Итоговое повторение по курсу «Средние века»</w:t>
            </w:r>
          </w:p>
        </w:tc>
        <w:tc>
          <w:tcPr>
            <w:tcW w:w="1168" w:type="dxa"/>
          </w:tcPr>
          <w:p w:rsidR="000E2CF0" w:rsidRPr="000600AE" w:rsidRDefault="000E2CF0" w:rsidP="00E87F5D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Применение знаний и умений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B35145">
            <w:pPr>
              <w:jc w:val="center"/>
              <w:rPr>
                <w:sz w:val="20"/>
                <w:szCs w:val="20"/>
              </w:rPr>
            </w:pPr>
          </w:p>
          <w:p w:rsidR="008D7996" w:rsidRDefault="008D7996" w:rsidP="00B3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25.12</w:t>
            </w:r>
          </w:p>
          <w:p w:rsidR="008D7996" w:rsidRDefault="008D7996" w:rsidP="00B35145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8D7996" w:rsidP="00B3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30.12</w:t>
            </w:r>
            <w:r w:rsidR="000E2CF0">
              <w:rPr>
                <w:sz w:val="20"/>
                <w:szCs w:val="20"/>
              </w:rPr>
              <w:t>.</w:t>
            </w:r>
          </w:p>
        </w:tc>
        <w:tc>
          <w:tcPr>
            <w:tcW w:w="995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8C4524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0E2CF0" w:rsidRPr="000600AE" w:rsidRDefault="000E2CF0" w:rsidP="008C4524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термины, изученные в курсе «Средние века».</w:t>
            </w:r>
          </w:p>
          <w:p w:rsidR="000E2CF0" w:rsidRPr="000600AE" w:rsidRDefault="000E2CF0" w:rsidP="008C4524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называть главные события древней истории, основные достижения культуры и значение средневековых цивилизаций в мировой истории</w:t>
            </w:r>
          </w:p>
          <w:p w:rsidR="000E2CF0" w:rsidRPr="000600AE" w:rsidRDefault="000E2CF0" w:rsidP="00E05494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0E2CF0" w:rsidRPr="000600AE" w:rsidRDefault="000E2CF0" w:rsidP="00E05494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0E2CF0" w:rsidRPr="000600AE" w:rsidRDefault="000E2CF0" w:rsidP="00E05494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ставят и формулируют проблему и цели урока; осознанно и произвольно строят сообщения в устной и письменной форме, в том числе творческого и исследовательского характера</w:t>
            </w:r>
          </w:p>
          <w:p w:rsidR="000E2CF0" w:rsidRPr="000600AE" w:rsidRDefault="000E2CF0" w:rsidP="00E05494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адекватно используют речевые средства для эффективного решения разнообразных коммуникативных задач</w:t>
            </w:r>
          </w:p>
          <w:p w:rsidR="000E2CF0" w:rsidRPr="000600AE" w:rsidRDefault="000E2CF0" w:rsidP="00304B4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Тесты, индивид. задания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Подготовка к контрольному тестированию</w:t>
            </w:r>
          </w:p>
        </w:tc>
      </w:tr>
      <w:tr w:rsidR="00E868AD" w:rsidRPr="000600AE" w:rsidTr="00393B7A">
        <w:trPr>
          <w:gridAfter w:val="2"/>
          <w:wAfter w:w="479" w:type="dxa"/>
          <w:trHeight w:val="191"/>
        </w:trPr>
        <w:tc>
          <w:tcPr>
            <w:tcW w:w="15991" w:type="dxa"/>
            <w:gridSpan w:val="20"/>
          </w:tcPr>
          <w:p w:rsidR="00E868AD" w:rsidRPr="000627F4" w:rsidRDefault="00E868AD" w:rsidP="000627F4">
            <w:pPr>
              <w:jc w:val="center"/>
              <w:rPr>
                <w:b/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</w:rPr>
              <w:t>История России</w:t>
            </w:r>
            <w:r w:rsidR="000627F4">
              <w:rPr>
                <w:b/>
                <w:sz w:val="20"/>
                <w:szCs w:val="20"/>
              </w:rPr>
              <w:t>.</w:t>
            </w:r>
          </w:p>
        </w:tc>
      </w:tr>
      <w:tr w:rsidR="000E2CF0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612" w:type="dxa"/>
          </w:tcPr>
          <w:p w:rsidR="000E2CF0" w:rsidRPr="000600AE" w:rsidRDefault="000E2CF0" w:rsidP="008544BD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Наша Родина - Россия</w:t>
            </w:r>
          </w:p>
        </w:tc>
        <w:tc>
          <w:tcPr>
            <w:tcW w:w="116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B35145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B3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13.01</w:t>
            </w:r>
            <w:r w:rsidR="000E2CF0">
              <w:rPr>
                <w:sz w:val="20"/>
                <w:szCs w:val="20"/>
              </w:rPr>
              <w:t>.</w:t>
            </w:r>
          </w:p>
        </w:tc>
        <w:tc>
          <w:tcPr>
            <w:tcW w:w="995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77499C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0E2CF0" w:rsidRPr="000600AE" w:rsidRDefault="000E2CF0" w:rsidP="0077499C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городище, дань, колонизация, каганат, рось.</w:t>
            </w:r>
          </w:p>
          <w:p w:rsidR="000E2CF0" w:rsidRPr="000600AE" w:rsidRDefault="000E2CF0" w:rsidP="0077499C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называть соседей славян, показывать на карте Тюркский и Аварский каганат, давать сравнительную характеристику Волжской Булгарии и Хазарского каганата</w:t>
            </w:r>
          </w:p>
          <w:p w:rsidR="000E2CF0" w:rsidRPr="000600AE" w:rsidRDefault="000E2CF0" w:rsidP="0077499C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0E2CF0" w:rsidRPr="000600AE" w:rsidRDefault="000E2CF0" w:rsidP="0077499C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0E2CF0" w:rsidRPr="000600AE" w:rsidRDefault="000E2CF0" w:rsidP="0077499C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ориентируются в разнообразии способов решения познавательных задач, выбирают наиболее эффективные из них</w:t>
            </w:r>
          </w:p>
          <w:p w:rsidR="000E2CF0" w:rsidRPr="000600AE" w:rsidRDefault="000E2CF0" w:rsidP="0077499C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  <w:p w:rsidR="000E2CF0" w:rsidRPr="000600AE" w:rsidRDefault="000E2CF0" w:rsidP="00304B4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Введе</w:t>
            </w:r>
            <w:r>
              <w:rPr>
                <w:sz w:val="20"/>
                <w:szCs w:val="20"/>
              </w:rPr>
              <w:t>-</w:t>
            </w:r>
            <w:r w:rsidRPr="000600AE">
              <w:rPr>
                <w:sz w:val="20"/>
                <w:szCs w:val="20"/>
              </w:rPr>
              <w:t>ние</w:t>
            </w:r>
            <w:r>
              <w:rPr>
                <w:sz w:val="20"/>
                <w:szCs w:val="20"/>
              </w:rPr>
              <w:t>.</w:t>
            </w:r>
          </w:p>
        </w:tc>
      </w:tr>
      <w:tr w:rsidR="000E2CF0" w:rsidRPr="000600AE" w:rsidTr="00634E5C">
        <w:trPr>
          <w:gridAfter w:val="2"/>
          <w:wAfter w:w="479" w:type="dxa"/>
          <w:trHeight w:val="182"/>
        </w:trPr>
        <w:tc>
          <w:tcPr>
            <w:tcW w:w="6095" w:type="dxa"/>
            <w:gridSpan w:val="10"/>
          </w:tcPr>
          <w:p w:rsidR="000E2CF0" w:rsidRPr="000600AE" w:rsidRDefault="000E2CF0" w:rsidP="000627F4">
            <w:pPr>
              <w:jc w:val="center"/>
              <w:rPr>
                <w:b/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</w:rPr>
              <w:t>Тема 1. Народы и государства на территории нашей страны в древности</w:t>
            </w:r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9896" w:type="dxa"/>
            <w:gridSpan w:val="10"/>
          </w:tcPr>
          <w:p w:rsidR="000E2CF0" w:rsidRPr="000600AE" w:rsidRDefault="000E2CF0" w:rsidP="000627F4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0E2CF0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2612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Древние люди и их стоянки на территории современной России</w:t>
            </w:r>
          </w:p>
        </w:tc>
        <w:tc>
          <w:tcPr>
            <w:tcW w:w="116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B35145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B3514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15.01</w:t>
            </w:r>
            <w:r w:rsidR="000E2CF0">
              <w:rPr>
                <w:sz w:val="20"/>
                <w:szCs w:val="20"/>
              </w:rPr>
              <w:t>.</w:t>
            </w:r>
          </w:p>
        </w:tc>
        <w:tc>
          <w:tcPr>
            <w:tcW w:w="995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B3514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77499C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0E2CF0" w:rsidRPr="000600AE" w:rsidRDefault="000E2CF0" w:rsidP="0077499C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индоевропейцы, подсечно-огневое земледелие, борона, серп, бортничество, вече, идолы, волхвы, кудесники, народное ополчение.</w:t>
            </w:r>
          </w:p>
          <w:p w:rsidR="000E2CF0" w:rsidRPr="000600AE" w:rsidRDefault="000E2CF0" w:rsidP="0077499C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показывать на карте расселение восточных славян, называть восточнославянские племена, их занятия и верования</w:t>
            </w:r>
          </w:p>
          <w:p w:rsidR="000E2CF0" w:rsidRPr="000600AE" w:rsidRDefault="000E2CF0" w:rsidP="0077499C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0E2CF0" w:rsidRPr="000600AE" w:rsidRDefault="000E2CF0" w:rsidP="0077499C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принимают и сохраняют учебную задачу, 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0E2CF0" w:rsidRPr="000600AE" w:rsidRDefault="000E2CF0" w:rsidP="0077499C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используют знаково-символические средства, в том числе модели и схемы для решения познавательных задач</w:t>
            </w:r>
          </w:p>
          <w:p w:rsidR="000E2CF0" w:rsidRPr="000600AE" w:rsidRDefault="000E2CF0" w:rsidP="00634E5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1</w:t>
            </w:r>
          </w:p>
        </w:tc>
      </w:tr>
      <w:tr w:rsidR="000E2CF0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612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Неолитическая революция. Первые скотоводы, земледельцы, ремесленники</w:t>
            </w:r>
          </w:p>
        </w:tc>
        <w:tc>
          <w:tcPr>
            <w:tcW w:w="116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941688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941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20.01</w:t>
            </w:r>
          </w:p>
        </w:tc>
        <w:tc>
          <w:tcPr>
            <w:tcW w:w="995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9416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6776DC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0E2CF0" w:rsidRPr="000600AE" w:rsidRDefault="000E2CF0" w:rsidP="006776DC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государство, народ, народность</w:t>
            </w:r>
          </w:p>
          <w:p w:rsidR="000E2CF0" w:rsidRPr="000600AE" w:rsidRDefault="000E2CF0" w:rsidP="006776DC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показывать на карте первые русские города, называть ключевые черты племенного управления, извлекать полезную информацию из исторических источников</w:t>
            </w:r>
          </w:p>
          <w:p w:rsidR="000E2CF0" w:rsidRPr="000600AE" w:rsidRDefault="000E2CF0" w:rsidP="006776DC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0E2CF0" w:rsidRPr="000600AE" w:rsidRDefault="000E2CF0" w:rsidP="006776DC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0E2CF0" w:rsidRPr="000600AE" w:rsidRDefault="000E2CF0" w:rsidP="006776DC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 xml:space="preserve"> самостоятельно выделяют и формулируют познавательную цель, используют общие приемы решения поставленных задач</w:t>
            </w:r>
          </w:p>
          <w:p w:rsidR="000E2CF0" w:rsidRPr="000600AE" w:rsidRDefault="000E2CF0" w:rsidP="006776DC">
            <w:pPr>
              <w:rPr>
                <w:sz w:val="20"/>
                <w:szCs w:val="20"/>
              </w:rPr>
            </w:pPr>
          </w:p>
          <w:p w:rsidR="000E2CF0" w:rsidRPr="000600AE" w:rsidRDefault="000E2CF0" w:rsidP="00304B4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карта, схема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с. 15-19</w:t>
            </w:r>
          </w:p>
        </w:tc>
      </w:tr>
      <w:tr w:rsidR="000E2CF0" w:rsidTr="00634E5C">
        <w:tblPrEx>
          <w:tblLook w:val="0000" w:firstRow="0" w:lastRow="0" w:firstColumn="0" w:lastColumn="0" w:noHBand="0" w:noVBand="0"/>
        </w:tblPrEx>
        <w:trPr>
          <w:gridBefore w:val="10"/>
          <w:gridAfter w:val="11"/>
          <w:wBefore w:w="6095" w:type="dxa"/>
          <w:wAfter w:w="10139" w:type="dxa"/>
          <w:trHeight w:val="195"/>
        </w:trPr>
        <w:tc>
          <w:tcPr>
            <w:tcW w:w="236" w:type="dxa"/>
          </w:tcPr>
          <w:p w:rsidR="000E2CF0" w:rsidRDefault="000E2CF0" w:rsidP="005C17AC">
            <w:pPr>
              <w:rPr>
                <w:sz w:val="20"/>
                <w:szCs w:val="20"/>
              </w:rPr>
            </w:pPr>
          </w:p>
        </w:tc>
      </w:tr>
      <w:tr w:rsidR="000E2CF0" w:rsidTr="00393B7A">
        <w:tblPrEx>
          <w:tblLook w:val="0000" w:firstRow="0" w:lastRow="0" w:firstColumn="0" w:lastColumn="0" w:noHBand="0" w:noVBand="0"/>
        </w:tblPrEx>
        <w:trPr>
          <w:gridBefore w:val="10"/>
          <w:gridAfter w:val="11"/>
          <w:wBefore w:w="6095" w:type="dxa"/>
          <w:wAfter w:w="10139" w:type="dxa"/>
          <w:trHeight w:val="165"/>
        </w:trPr>
        <w:tc>
          <w:tcPr>
            <w:tcW w:w="236" w:type="dxa"/>
          </w:tcPr>
          <w:p w:rsidR="000E2CF0" w:rsidRDefault="000E2CF0" w:rsidP="005C17AC">
            <w:pPr>
              <w:rPr>
                <w:sz w:val="20"/>
                <w:szCs w:val="20"/>
              </w:rPr>
            </w:pPr>
          </w:p>
        </w:tc>
      </w:tr>
      <w:tr w:rsidR="000E2CF0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0E2CF0" w:rsidRPr="000600AE" w:rsidRDefault="000E2CF0" w:rsidP="005C17AC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612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Образование первых государств</w:t>
            </w:r>
          </w:p>
        </w:tc>
        <w:tc>
          <w:tcPr>
            <w:tcW w:w="116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941688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941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  <w:r w:rsidR="00634E5C">
              <w:rPr>
                <w:sz w:val="20"/>
                <w:szCs w:val="20"/>
              </w:rPr>
              <w:t>22.01</w:t>
            </w:r>
          </w:p>
        </w:tc>
        <w:tc>
          <w:tcPr>
            <w:tcW w:w="995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9416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6776DC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0E2CF0" w:rsidRPr="000600AE" w:rsidRDefault="000E2CF0" w:rsidP="006776DC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дань, плуг</w:t>
            </w:r>
          </w:p>
          <w:p w:rsidR="000E2CF0" w:rsidRPr="000600AE" w:rsidRDefault="000E2CF0" w:rsidP="006776DC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составлять развернутый план изложения темы, показывать на карте первые государства соседей восточных славян</w:t>
            </w:r>
          </w:p>
          <w:p w:rsidR="000E2CF0" w:rsidRPr="000600AE" w:rsidRDefault="000E2CF0" w:rsidP="006776DC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0E2CF0" w:rsidRPr="000600AE" w:rsidRDefault="000E2CF0" w:rsidP="006776DC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адекватно воспринимают предложения и оценку учителей, товарищей и родителей</w:t>
            </w:r>
          </w:p>
          <w:p w:rsidR="000E2CF0" w:rsidRPr="000600AE" w:rsidRDefault="000E2CF0" w:rsidP="00634E5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5C17AC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2</w:t>
            </w:r>
          </w:p>
        </w:tc>
      </w:tr>
      <w:tr w:rsidR="000E2CF0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0E2CF0" w:rsidRPr="000600AE" w:rsidRDefault="000E2CF0" w:rsidP="005C17A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612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Восточные славяне и  их соседи</w:t>
            </w:r>
          </w:p>
        </w:tc>
        <w:tc>
          <w:tcPr>
            <w:tcW w:w="116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941688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941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27.01</w:t>
            </w:r>
          </w:p>
        </w:tc>
        <w:tc>
          <w:tcPr>
            <w:tcW w:w="995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9416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6776DC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0E2CF0" w:rsidRPr="000600AE" w:rsidRDefault="000E2CF0" w:rsidP="006776DC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вече, колонизация, народное ополчение, язычество</w:t>
            </w:r>
          </w:p>
          <w:p w:rsidR="000E2CF0" w:rsidRPr="000600AE" w:rsidRDefault="000E2CF0" w:rsidP="006776DC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 xml:space="preserve">извлекать полезную информацию из исторических источников, характеризовать быт и нравы восточных славян.  </w:t>
            </w:r>
            <w:r w:rsidRPr="000600AE">
              <w:rPr>
                <w:b/>
                <w:sz w:val="20"/>
                <w:szCs w:val="20"/>
                <w:u w:val="single"/>
              </w:rPr>
              <w:t xml:space="preserve">Метапредметные УУД: </w:t>
            </w:r>
          </w:p>
          <w:p w:rsidR="000E2CF0" w:rsidRPr="000600AE" w:rsidRDefault="000E2CF0" w:rsidP="006776DC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>Регулятивные:</w:t>
            </w:r>
            <w:r w:rsidRPr="000600AE">
              <w:rPr>
                <w:sz w:val="20"/>
                <w:szCs w:val="20"/>
              </w:rPr>
              <w:t xml:space="preserve"> ставят учебные задачи на основе соотнесения того, что уже известно и усвоено, и того, что еще неизвестно.</w:t>
            </w:r>
          </w:p>
          <w:p w:rsidR="000E2CF0" w:rsidRPr="000600AE" w:rsidRDefault="000E2CF0" w:rsidP="006776DC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самостоятельно выделяют и формулируют познавательную цель.</w:t>
            </w:r>
          </w:p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gridSpan w:val="3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5C17AC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3</w:t>
            </w:r>
          </w:p>
        </w:tc>
      </w:tr>
      <w:tr w:rsidR="000E2CF0" w:rsidRPr="000600AE" w:rsidTr="00634E5C">
        <w:trPr>
          <w:gridAfter w:val="2"/>
          <w:wAfter w:w="479" w:type="dxa"/>
          <w:trHeight w:val="182"/>
        </w:trPr>
        <w:tc>
          <w:tcPr>
            <w:tcW w:w="6095" w:type="dxa"/>
            <w:gridSpan w:val="10"/>
          </w:tcPr>
          <w:p w:rsidR="000E2CF0" w:rsidRPr="000600AE" w:rsidRDefault="000E2CF0" w:rsidP="000E2CF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96" w:type="dxa"/>
            <w:gridSpan w:val="10"/>
          </w:tcPr>
          <w:p w:rsidR="000E2CF0" w:rsidRPr="000600AE" w:rsidRDefault="000E2CF0" w:rsidP="009E7A92">
            <w:pPr>
              <w:jc w:val="center"/>
              <w:rPr>
                <w:b/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</w:rPr>
              <w:t xml:space="preserve">Тема 2. Русь в </w:t>
            </w:r>
            <w:r w:rsidRPr="000600AE">
              <w:rPr>
                <w:b/>
                <w:sz w:val="20"/>
                <w:szCs w:val="20"/>
                <w:lang w:val="en-US"/>
              </w:rPr>
              <w:t>IX</w:t>
            </w:r>
            <w:r w:rsidRPr="000600AE">
              <w:rPr>
                <w:b/>
                <w:sz w:val="20"/>
                <w:szCs w:val="20"/>
              </w:rPr>
              <w:t xml:space="preserve"> – первой половине </w:t>
            </w:r>
            <w:r w:rsidRPr="000600AE">
              <w:rPr>
                <w:b/>
                <w:sz w:val="20"/>
                <w:szCs w:val="20"/>
                <w:lang w:val="en-US"/>
              </w:rPr>
              <w:t>XII</w:t>
            </w:r>
            <w:r w:rsidRPr="000600AE">
              <w:rPr>
                <w:b/>
                <w:sz w:val="20"/>
                <w:szCs w:val="20"/>
              </w:rPr>
              <w:t>в</w:t>
            </w:r>
            <w:r>
              <w:rPr>
                <w:b/>
                <w:sz w:val="20"/>
                <w:szCs w:val="20"/>
              </w:rPr>
              <w:t>ека.</w:t>
            </w:r>
          </w:p>
        </w:tc>
      </w:tr>
      <w:tr w:rsidR="000E2CF0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2612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 xml:space="preserve">Первые известия о Руси </w:t>
            </w:r>
          </w:p>
        </w:tc>
        <w:tc>
          <w:tcPr>
            <w:tcW w:w="116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Урок усвоения новых знаний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941688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941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29.01</w:t>
            </w:r>
          </w:p>
        </w:tc>
        <w:tc>
          <w:tcPr>
            <w:tcW w:w="995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9416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FF03D4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0E2CF0" w:rsidRPr="000600AE" w:rsidRDefault="000E2CF0" w:rsidP="00FF03D4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норманнская теория происхождения государства</w:t>
            </w:r>
          </w:p>
          <w:p w:rsidR="000E2CF0" w:rsidRPr="000600AE" w:rsidRDefault="000E2CF0" w:rsidP="00FF03D4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сравнивать различные подходы к происхождению государства у славян</w:t>
            </w:r>
          </w:p>
          <w:p w:rsidR="000E2CF0" w:rsidRPr="000600AE" w:rsidRDefault="000E2CF0" w:rsidP="000A776D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0E2CF0" w:rsidRPr="000600AE" w:rsidRDefault="000E2CF0" w:rsidP="000A776D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>Регулятивные:</w:t>
            </w:r>
            <w:r w:rsidRPr="000600AE">
              <w:rPr>
                <w:sz w:val="20"/>
                <w:szCs w:val="20"/>
              </w:rPr>
              <w:t xml:space="preserve"> учитывают установленные правила в планировании и контроле способа решения, осуществляют пошаговый контроль.</w:t>
            </w:r>
          </w:p>
          <w:p w:rsidR="000E2CF0" w:rsidRPr="000600AE" w:rsidRDefault="000E2CF0" w:rsidP="000A776D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самостоятельно создают алгоритмы деятельности при решении проблемы различного характера</w:t>
            </w:r>
          </w:p>
          <w:p w:rsidR="000E2CF0" w:rsidRPr="000600AE" w:rsidRDefault="000E2CF0" w:rsidP="000A776D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формулируют собственное мнение и позицию</w:t>
            </w:r>
          </w:p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мотивацию учения</w:t>
            </w:r>
          </w:p>
        </w:tc>
        <w:tc>
          <w:tcPr>
            <w:tcW w:w="1440" w:type="dxa"/>
            <w:gridSpan w:val="3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презентация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554318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4</w:t>
            </w:r>
          </w:p>
        </w:tc>
      </w:tr>
      <w:tr w:rsidR="000E2CF0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0E2CF0" w:rsidRPr="000600AE" w:rsidRDefault="000E2CF0" w:rsidP="005543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</w:t>
            </w:r>
          </w:p>
        </w:tc>
        <w:tc>
          <w:tcPr>
            <w:tcW w:w="2612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Становление Древнерусского государства</w:t>
            </w:r>
          </w:p>
        </w:tc>
        <w:tc>
          <w:tcPr>
            <w:tcW w:w="116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Урок усвоения новых знаний /Комбинированный урок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941688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941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3.02</w:t>
            </w:r>
          </w:p>
        </w:tc>
        <w:tc>
          <w:tcPr>
            <w:tcW w:w="995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9416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0A776D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0E2CF0" w:rsidRPr="000600AE" w:rsidRDefault="000E2CF0" w:rsidP="000A776D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монархия, дань, уроки, погосты, реформа, полюдье, путь «из варяг в греки»</w:t>
            </w:r>
          </w:p>
          <w:p w:rsidR="000E2CF0" w:rsidRPr="000600AE" w:rsidRDefault="000E2CF0" w:rsidP="000A776D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характеризовать политику первых русских князей, значение реформ княгини Ольги и внешней политики Святослава</w:t>
            </w:r>
          </w:p>
          <w:p w:rsidR="000E2CF0" w:rsidRPr="000600AE" w:rsidRDefault="000E2CF0" w:rsidP="000A776D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0E2CF0" w:rsidRPr="000600AE" w:rsidRDefault="000E2CF0" w:rsidP="000A776D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0E2CF0" w:rsidRPr="000600AE" w:rsidRDefault="000E2CF0" w:rsidP="000A776D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ставят и формулируют проблему урока, самостоятельно создают алгоритм деятельности при решении проблем</w:t>
            </w:r>
          </w:p>
          <w:p w:rsidR="000E2CF0" w:rsidRPr="000600AE" w:rsidRDefault="000E2CF0" w:rsidP="000A776D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  <w:p w:rsidR="000E2CF0" w:rsidRPr="000600AE" w:rsidRDefault="000E2CF0" w:rsidP="000A776D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0E2CF0" w:rsidRPr="000600AE" w:rsidRDefault="000E2CF0" w:rsidP="000A776D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Имеют целостный, социально ориентированный взгляд на мир в единстве и разнообразии народов, культур, религий.</w:t>
            </w:r>
          </w:p>
          <w:p w:rsidR="000E2CF0" w:rsidRPr="000600AE" w:rsidRDefault="000E2CF0" w:rsidP="000A776D">
            <w:pPr>
              <w:rPr>
                <w:sz w:val="20"/>
                <w:szCs w:val="20"/>
              </w:rPr>
            </w:pPr>
          </w:p>
          <w:p w:rsidR="000E2CF0" w:rsidRPr="000600AE" w:rsidRDefault="000E2CF0" w:rsidP="00304B4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554318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5</w:t>
            </w:r>
          </w:p>
        </w:tc>
      </w:tr>
      <w:tr w:rsidR="000E2CF0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612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Правление князя Владимира. Крещение Руси</w:t>
            </w:r>
          </w:p>
        </w:tc>
        <w:tc>
          <w:tcPr>
            <w:tcW w:w="116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Применение знаний и умений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304B47">
            <w:pPr>
              <w:rPr>
                <w:sz w:val="20"/>
                <w:szCs w:val="20"/>
              </w:rPr>
            </w:pPr>
          </w:p>
          <w:p w:rsidR="00634E5C" w:rsidRDefault="00634E5C" w:rsidP="00941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5.02</w:t>
            </w:r>
          </w:p>
          <w:p w:rsidR="00634E5C" w:rsidRPr="00634E5C" w:rsidRDefault="00634E5C" w:rsidP="00634E5C">
            <w:pPr>
              <w:rPr>
                <w:sz w:val="20"/>
                <w:szCs w:val="20"/>
              </w:rPr>
            </w:pPr>
          </w:p>
          <w:p w:rsidR="00634E5C" w:rsidRPr="00634E5C" w:rsidRDefault="00634E5C" w:rsidP="00634E5C">
            <w:pPr>
              <w:rPr>
                <w:sz w:val="20"/>
                <w:szCs w:val="20"/>
              </w:rPr>
            </w:pPr>
          </w:p>
          <w:p w:rsidR="00634E5C" w:rsidRPr="00634E5C" w:rsidRDefault="00634E5C" w:rsidP="00634E5C">
            <w:pPr>
              <w:rPr>
                <w:sz w:val="20"/>
                <w:szCs w:val="20"/>
              </w:rPr>
            </w:pPr>
          </w:p>
          <w:p w:rsidR="00634E5C" w:rsidRDefault="00634E5C" w:rsidP="00634E5C">
            <w:pPr>
              <w:rPr>
                <w:sz w:val="20"/>
                <w:szCs w:val="20"/>
              </w:rPr>
            </w:pPr>
          </w:p>
          <w:p w:rsidR="000E2CF0" w:rsidRPr="00634E5C" w:rsidRDefault="00634E5C" w:rsidP="00634E5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10.02</w:t>
            </w:r>
          </w:p>
        </w:tc>
        <w:tc>
          <w:tcPr>
            <w:tcW w:w="995" w:type="dxa"/>
            <w:gridSpan w:val="2"/>
          </w:tcPr>
          <w:p w:rsidR="000E2CF0" w:rsidRDefault="000E2CF0">
            <w:pPr>
              <w:rPr>
                <w:sz w:val="20"/>
                <w:szCs w:val="20"/>
              </w:rPr>
            </w:pPr>
          </w:p>
          <w:p w:rsidR="000E2CF0" w:rsidRPr="000600AE" w:rsidRDefault="000E2CF0" w:rsidP="009416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234F35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0E2CF0" w:rsidRPr="000600AE" w:rsidRDefault="000E2CF0" w:rsidP="00234F3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христианство, единобожие</w:t>
            </w:r>
          </w:p>
          <w:p w:rsidR="000E2CF0" w:rsidRPr="000600AE" w:rsidRDefault="000E2CF0" w:rsidP="00234F3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анализировать причины принятия христианства, характеризовать политику Владимира, понимать значение принятия христианства дя дальнейшего развития русских земель</w:t>
            </w:r>
          </w:p>
          <w:p w:rsidR="000E2CF0" w:rsidRPr="000600AE" w:rsidRDefault="000E2CF0" w:rsidP="00234F3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0E2CF0" w:rsidRPr="000600AE" w:rsidRDefault="000E2CF0" w:rsidP="00234F3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0E2CF0" w:rsidRPr="000600AE" w:rsidRDefault="000E2CF0" w:rsidP="00234F3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ставят и формулируют проблему и цели урока; осознанно и произвольно строят сообщения в устной и письменной форме, в том числе творческого и исследовательского характера</w:t>
            </w:r>
          </w:p>
          <w:p w:rsidR="000E2CF0" w:rsidRPr="000600AE" w:rsidRDefault="000E2CF0" w:rsidP="00234F3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адекватно используют речевые средства для эффективного решения разнообразных коммуникативных задач</w:t>
            </w:r>
          </w:p>
          <w:p w:rsidR="000E2CF0" w:rsidRPr="000600AE" w:rsidRDefault="000E2CF0" w:rsidP="00634E5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Тесты, рабочие тетради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6</w:t>
            </w:r>
          </w:p>
        </w:tc>
      </w:tr>
      <w:tr w:rsidR="000E2CF0" w:rsidRPr="000600AE" w:rsidTr="00634E5C">
        <w:trPr>
          <w:gridAfter w:val="1"/>
          <w:wAfter w:w="451" w:type="dxa"/>
          <w:trHeight w:val="182"/>
        </w:trPr>
        <w:tc>
          <w:tcPr>
            <w:tcW w:w="457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2612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Русское государство при Ярославе Мудром</w:t>
            </w:r>
          </w:p>
        </w:tc>
        <w:tc>
          <w:tcPr>
            <w:tcW w:w="116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 xml:space="preserve">Урок изучения нового материала 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941688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941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12.02</w:t>
            </w:r>
          </w:p>
        </w:tc>
        <w:tc>
          <w:tcPr>
            <w:tcW w:w="995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9416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9" w:type="dxa"/>
            <w:gridSpan w:val="2"/>
          </w:tcPr>
          <w:p w:rsidR="000E2CF0" w:rsidRPr="000600AE" w:rsidRDefault="000E2CF0" w:rsidP="00234F35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0E2CF0" w:rsidRPr="000600AE" w:rsidRDefault="000E2CF0" w:rsidP="00234F3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Русская правда, династический брак, усобица</w:t>
            </w:r>
          </w:p>
          <w:p w:rsidR="000E2CF0" w:rsidRPr="000600AE" w:rsidRDefault="000E2CF0" w:rsidP="00234F3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характеризовать политику Ярослава Мудрого, извлекать полезную  информацию из исторических источников</w:t>
            </w:r>
          </w:p>
          <w:p w:rsidR="000E2CF0" w:rsidRPr="000600AE" w:rsidRDefault="000E2CF0" w:rsidP="00234F3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0E2CF0" w:rsidRPr="000600AE" w:rsidRDefault="000E2CF0" w:rsidP="00234F3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0E2CF0" w:rsidRPr="000600AE" w:rsidRDefault="000E2CF0" w:rsidP="00234F3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ориентируются в разнообразии способов решения познавательных задач, выбирают наиболее эффективные из них</w:t>
            </w:r>
          </w:p>
          <w:p w:rsidR="000E2CF0" w:rsidRPr="000600AE" w:rsidRDefault="000E2CF0" w:rsidP="00234F3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  <w:p w:rsidR="000E2CF0" w:rsidRPr="000600AE" w:rsidRDefault="000E2CF0" w:rsidP="00234F3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Выражают устойчивые 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1417" w:type="dxa"/>
            <w:gridSpan w:val="3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93" w:type="dxa"/>
            <w:gridSpan w:val="4"/>
          </w:tcPr>
          <w:p w:rsidR="000E2CF0" w:rsidRPr="000600AE" w:rsidRDefault="000E2CF0" w:rsidP="00554318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7</w:t>
            </w:r>
          </w:p>
        </w:tc>
      </w:tr>
      <w:tr w:rsidR="000E2CF0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0E2CF0" w:rsidRPr="000600AE" w:rsidRDefault="000E2CF0" w:rsidP="005543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612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Русь при наследниках Ярослава Мудрого. Владимир Мономах</w:t>
            </w:r>
          </w:p>
        </w:tc>
        <w:tc>
          <w:tcPr>
            <w:tcW w:w="116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941688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941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17.02</w:t>
            </w:r>
          </w:p>
        </w:tc>
        <w:tc>
          <w:tcPr>
            <w:tcW w:w="995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9416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234F35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0E2CF0" w:rsidRPr="000600AE" w:rsidRDefault="000E2CF0" w:rsidP="00234F3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имена выдающихся владимиро-суздальских князей</w:t>
            </w:r>
          </w:p>
          <w:p w:rsidR="000E2CF0" w:rsidRPr="000600AE" w:rsidRDefault="000E2CF0" w:rsidP="00F33AEC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характеризовать политику Владимира Мономаха, называть причины  политической раздробленности, извлекать полезную  информацию из исторических источников</w:t>
            </w:r>
          </w:p>
          <w:p w:rsidR="000E2CF0" w:rsidRPr="000600AE" w:rsidRDefault="000E2CF0" w:rsidP="00AE13FB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0E2CF0" w:rsidRPr="000600AE" w:rsidRDefault="000E2CF0" w:rsidP="00AE13FB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принимают и сохраняют учебную задачу, 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0E2CF0" w:rsidRPr="000600AE" w:rsidRDefault="000E2CF0" w:rsidP="00AE13FB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используют знаково-символические средства, в том числе модели и схемы для решения познавательных задач</w:t>
            </w:r>
          </w:p>
          <w:p w:rsidR="000E2CF0" w:rsidRPr="000600AE" w:rsidRDefault="000E2CF0" w:rsidP="00AE13FB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</w:p>
          <w:p w:rsidR="000E2CF0" w:rsidRPr="000600AE" w:rsidRDefault="000E2CF0" w:rsidP="00634E5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554318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8</w:t>
            </w:r>
          </w:p>
        </w:tc>
      </w:tr>
      <w:tr w:rsidR="000E2CF0" w:rsidTr="00634E5C">
        <w:tblPrEx>
          <w:tblLook w:val="0000" w:firstRow="0" w:lastRow="0" w:firstColumn="0" w:lastColumn="0" w:noHBand="0" w:noVBand="0"/>
        </w:tblPrEx>
        <w:trPr>
          <w:gridBefore w:val="10"/>
          <w:gridAfter w:val="11"/>
          <w:wBefore w:w="6095" w:type="dxa"/>
          <w:wAfter w:w="10139" w:type="dxa"/>
          <w:trHeight w:val="90"/>
        </w:trPr>
        <w:tc>
          <w:tcPr>
            <w:tcW w:w="236" w:type="dxa"/>
            <w:tcBorders>
              <w:left w:val="nil"/>
              <w:bottom w:val="nil"/>
              <w:right w:val="nil"/>
            </w:tcBorders>
          </w:tcPr>
          <w:p w:rsidR="000E2CF0" w:rsidRDefault="000E2CF0" w:rsidP="00554318">
            <w:pPr>
              <w:rPr>
                <w:sz w:val="20"/>
                <w:szCs w:val="20"/>
              </w:rPr>
            </w:pPr>
          </w:p>
        </w:tc>
      </w:tr>
      <w:tr w:rsidR="000E2CF0" w:rsidTr="00634E5C">
        <w:tblPrEx>
          <w:tblLook w:val="0000" w:firstRow="0" w:lastRow="0" w:firstColumn="0" w:lastColumn="0" w:noHBand="0" w:noVBand="0"/>
        </w:tblPrEx>
        <w:trPr>
          <w:gridBefore w:val="10"/>
          <w:gridAfter w:val="11"/>
          <w:wBefore w:w="6095" w:type="dxa"/>
          <w:wAfter w:w="10139" w:type="dxa"/>
          <w:trHeight w:val="150"/>
        </w:trPr>
        <w:tc>
          <w:tcPr>
            <w:tcW w:w="236" w:type="dxa"/>
            <w:tcBorders>
              <w:top w:val="nil"/>
              <w:left w:val="nil"/>
              <w:right w:val="nil"/>
            </w:tcBorders>
          </w:tcPr>
          <w:p w:rsidR="000E2CF0" w:rsidRDefault="000E2CF0" w:rsidP="00554318">
            <w:pPr>
              <w:rPr>
                <w:sz w:val="20"/>
                <w:szCs w:val="20"/>
              </w:rPr>
            </w:pPr>
          </w:p>
        </w:tc>
      </w:tr>
      <w:tr w:rsidR="000E2CF0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0E2CF0" w:rsidRPr="000600AE" w:rsidRDefault="000E2CF0" w:rsidP="00554318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612" w:type="dxa"/>
          </w:tcPr>
          <w:p w:rsidR="000E2CF0" w:rsidRPr="000600AE" w:rsidRDefault="000E2CF0" w:rsidP="006633E6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 xml:space="preserve">Общественный строй и церковная организация на Руси. </w:t>
            </w:r>
          </w:p>
        </w:tc>
        <w:tc>
          <w:tcPr>
            <w:tcW w:w="116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941688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941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19.02</w:t>
            </w:r>
          </w:p>
        </w:tc>
        <w:tc>
          <w:tcPr>
            <w:tcW w:w="995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9416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AE13FB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0E2CF0" w:rsidRPr="000600AE" w:rsidRDefault="000E2CF0" w:rsidP="00AE13FB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 xml:space="preserve">определять термины: бояре, вотчина, духовенство, епископ, закупы, рядовичи, смерды, резиденция, митрополит. </w:t>
            </w:r>
          </w:p>
          <w:p w:rsidR="000E2CF0" w:rsidRPr="000600AE" w:rsidRDefault="000E2CF0" w:rsidP="00AE13FB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свободно излагать подготовленные сообщения по теме.</w:t>
            </w:r>
            <w:r w:rsidRPr="000600AE">
              <w:rPr>
                <w:b/>
                <w:sz w:val="20"/>
                <w:szCs w:val="20"/>
                <w:u w:val="single"/>
              </w:rPr>
              <w:t xml:space="preserve">, </w:t>
            </w:r>
            <w:r w:rsidRPr="000600AE">
              <w:rPr>
                <w:sz w:val="20"/>
                <w:szCs w:val="20"/>
              </w:rPr>
              <w:t>характеризовать положение зависимых слоев населения, церковную организацию Руси.</w:t>
            </w:r>
          </w:p>
          <w:p w:rsidR="000E2CF0" w:rsidRPr="000600AE" w:rsidRDefault="000E2CF0" w:rsidP="00AE13FB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0E2CF0" w:rsidRPr="000600AE" w:rsidRDefault="000E2CF0" w:rsidP="00AE13FB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действий</w:t>
            </w:r>
          </w:p>
          <w:p w:rsidR="000E2CF0" w:rsidRPr="000600AE" w:rsidRDefault="000E2CF0" w:rsidP="00AE13FB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 xml:space="preserve"> самостоятельно выделяют и формулируют познавательную цель, используют общие приемы решения поставленных задач</w:t>
            </w:r>
          </w:p>
          <w:p w:rsidR="000E2CF0" w:rsidRPr="000600AE" w:rsidRDefault="000E2CF0" w:rsidP="00634E5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554318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9</w:t>
            </w:r>
          </w:p>
        </w:tc>
      </w:tr>
      <w:tr w:rsidR="000E2CF0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2612" w:type="dxa"/>
          </w:tcPr>
          <w:p w:rsidR="000E2CF0" w:rsidRPr="000600AE" w:rsidRDefault="000E2CF0" w:rsidP="006633E6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 xml:space="preserve">Культурное  пространство Европы и культура Древней Руси. </w:t>
            </w:r>
          </w:p>
        </w:tc>
        <w:tc>
          <w:tcPr>
            <w:tcW w:w="116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941688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941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24.02</w:t>
            </w:r>
            <w:r w:rsidR="000E2CF0">
              <w:rPr>
                <w:sz w:val="20"/>
                <w:szCs w:val="20"/>
              </w:rPr>
              <w:t>.</w:t>
            </w:r>
          </w:p>
        </w:tc>
        <w:tc>
          <w:tcPr>
            <w:tcW w:w="995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9416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AE13FB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0E2CF0" w:rsidRPr="000600AE" w:rsidRDefault="000E2CF0" w:rsidP="00AE13FB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граффити, житие, миниатюра, мозаика, фреска</w:t>
            </w:r>
          </w:p>
          <w:p w:rsidR="000E2CF0" w:rsidRPr="000600AE" w:rsidRDefault="000E2CF0" w:rsidP="00AE13FB">
            <w:pPr>
              <w:rPr>
                <w:i/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характеризовать черты культуры стран Европы, выделять особенности культуры Руси.</w:t>
            </w:r>
          </w:p>
          <w:p w:rsidR="000E2CF0" w:rsidRPr="000600AE" w:rsidRDefault="000E2CF0" w:rsidP="00AE13FB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0E2CF0" w:rsidRPr="000600AE" w:rsidRDefault="000E2CF0" w:rsidP="00AE13FB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адекватно воспринимают предложения и оценку учителей, товарищей и родителей</w:t>
            </w:r>
          </w:p>
          <w:p w:rsidR="000E2CF0" w:rsidRPr="000600AE" w:rsidRDefault="000E2CF0" w:rsidP="00AE13FB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выбирают наиболее эффективные способы решения задач, контролируют и оценивают процесс и результат деятельности</w:t>
            </w:r>
          </w:p>
          <w:p w:rsidR="000E2CF0" w:rsidRPr="000600AE" w:rsidRDefault="000E2CF0" w:rsidP="00AE13FB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 xml:space="preserve">договариваются о распределении ролей и функций в совместной деятельности </w:t>
            </w:r>
          </w:p>
          <w:p w:rsidR="000E2CF0" w:rsidRPr="000600AE" w:rsidRDefault="000E2CF0" w:rsidP="00AE13FB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0E2CF0" w:rsidRPr="000600AE" w:rsidRDefault="000E2CF0" w:rsidP="00AE13FB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  <w:p w:rsidR="000E2CF0" w:rsidRPr="000600AE" w:rsidRDefault="000E2CF0" w:rsidP="00304B4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554318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10</w:t>
            </w:r>
          </w:p>
        </w:tc>
      </w:tr>
      <w:tr w:rsidR="000E2CF0" w:rsidRPr="000600AE" w:rsidTr="00634E5C">
        <w:trPr>
          <w:gridAfter w:val="2"/>
          <w:wAfter w:w="479" w:type="dxa"/>
          <w:trHeight w:val="182"/>
        </w:trPr>
        <w:tc>
          <w:tcPr>
            <w:tcW w:w="457" w:type="dxa"/>
            <w:gridSpan w:val="2"/>
          </w:tcPr>
          <w:p w:rsidR="000E2CF0" w:rsidRPr="000600AE" w:rsidRDefault="000E2CF0" w:rsidP="00554318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2612" w:type="dxa"/>
          </w:tcPr>
          <w:p w:rsidR="000E2CF0" w:rsidRPr="000600AE" w:rsidRDefault="000E2CF0" w:rsidP="006633E6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 xml:space="preserve">Повседневная жизнь населения. </w:t>
            </w:r>
          </w:p>
        </w:tc>
        <w:tc>
          <w:tcPr>
            <w:tcW w:w="116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941688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941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26.02</w:t>
            </w:r>
          </w:p>
        </w:tc>
        <w:tc>
          <w:tcPr>
            <w:tcW w:w="995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9416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AE13FB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0E2CF0" w:rsidRPr="000600AE" w:rsidRDefault="000E2CF0" w:rsidP="00AE13FB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изба, зипун, порты, кожух, понёва, онучи</w:t>
            </w:r>
          </w:p>
          <w:p w:rsidR="000E2CF0" w:rsidRPr="000600AE" w:rsidRDefault="000E2CF0" w:rsidP="00AE13FB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>Получат возможность научиться:</w:t>
            </w:r>
            <w:r w:rsidRPr="000600AE">
              <w:rPr>
                <w:sz w:val="20"/>
                <w:szCs w:val="20"/>
              </w:rPr>
              <w:t xml:space="preserve"> описывать жилища, одежду, быт различных слоев населения </w:t>
            </w:r>
          </w:p>
          <w:p w:rsidR="000E2CF0" w:rsidRPr="000600AE" w:rsidRDefault="000E2CF0" w:rsidP="0036741E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 xml:space="preserve">Метапредметные УУД: </w:t>
            </w:r>
          </w:p>
          <w:p w:rsidR="000E2CF0" w:rsidRPr="000600AE" w:rsidRDefault="000E2CF0" w:rsidP="0036741E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>Регулятивные:</w:t>
            </w:r>
            <w:r w:rsidRPr="000600AE">
              <w:rPr>
                <w:sz w:val="20"/>
                <w:szCs w:val="20"/>
              </w:rPr>
              <w:t xml:space="preserve"> ставят учебные задачи на основе соотнесения того, что уже известно и усвоено, и того, что еще неизвестно.</w:t>
            </w:r>
          </w:p>
          <w:p w:rsidR="000E2CF0" w:rsidRPr="000600AE" w:rsidRDefault="000E2CF0" w:rsidP="00634E5C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самостоятельно выделяют и формулируют познавательную цель</w:t>
            </w:r>
          </w:p>
          <w:p w:rsidR="000E2CF0" w:rsidRPr="000600AE" w:rsidRDefault="000E2CF0" w:rsidP="00AE13FB">
            <w:pPr>
              <w:rPr>
                <w:sz w:val="20"/>
                <w:szCs w:val="20"/>
              </w:rPr>
            </w:pPr>
          </w:p>
          <w:p w:rsidR="000E2CF0" w:rsidRPr="000600AE" w:rsidRDefault="000E2CF0" w:rsidP="00304B4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27475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11</w:t>
            </w:r>
          </w:p>
        </w:tc>
      </w:tr>
      <w:tr w:rsidR="000E2CF0" w:rsidRPr="000600AE" w:rsidTr="00634E5C">
        <w:trPr>
          <w:gridAfter w:val="2"/>
          <w:wAfter w:w="479" w:type="dxa"/>
          <w:trHeight w:val="342"/>
        </w:trPr>
        <w:tc>
          <w:tcPr>
            <w:tcW w:w="457" w:type="dxa"/>
            <w:gridSpan w:val="2"/>
          </w:tcPr>
          <w:p w:rsidR="000E2CF0" w:rsidRPr="000600AE" w:rsidRDefault="000E2CF0" w:rsidP="0027475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9</w:t>
            </w:r>
          </w:p>
        </w:tc>
        <w:tc>
          <w:tcPr>
            <w:tcW w:w="2612" w:type="dxa"/>
          </w:tcPr>
          <w:p w:rsidR="000E2CF0" w:rsidRPr="000600AE" w:rsidRDefault="000E2CF0" w:rsidP="006633E6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 xml:space="preserve">Повторительно-обобщающий урок. </w:t>
            </w:r>
          </w:p>
        </w:tc>
        <w:tc>
          <w:tcPr>
            <w:tcW w:w="116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Урок систематизации и обобщения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Pr="000600AE" w:rsidRDefault="00634E5C" w:rsidP="000E2CF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3.03</w:t>
            </w:r>
          </w:p>
        </w:tc>
        <w:tc>
          <w:tcPr>
            <w:tcW w:w="995" w:type="dxa"/>
            <w:gridSpan w:val="2"/>
          </w:tcPr>
          <w:p w:rsidR="000E2CF0" w:rsidRPr="000600AE" w:rsidRDefault="000E2CF0" w:rsidP="00941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.</w:t>
            </w:r>
          </w:p>
        </w:tc>
        <w:tc>
          <w:tcPr>
            <w:tcW w:w="6531" w:type="dxa"/>
            <w:gridSpan w:val="3"/>
          </w:tcPr>
          <w:p w:rsidR="000E2CF0" w:rsidRPr="000600AE" w:rsidRDefault="000E2CF0" w:rsidP="0036741E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0E2CF0" w:rsidRPr="000600AE" w:rsidRDefault="000E2CF0" w:rsidP="00FC7CC0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термины, изученные в теме</w:t>
            </w:r>
          </w:p>
          <w:p w:rsidR="000E2CF0" w:rsidRPr="000600AE" w:rsidRDefault="000E2CF0" w:rsidP="0036741E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0E2CF0" w:rsidRPr="000600AE" w:rsidRDefault="000E2CF0" w:rsidP="0036741E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0E2CF0" w:rsidRPr="000600AE" w:rsidRDefault="000E2CF0" w:rsidP="0036741E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самостоятельно выделяют и формулируют познавательные цели, используют общие приемы решения задач</w:t>
            </w:r>
          </w:p>
          <w:p w:rsidR="000E2CF0" w:rsidRPr="000600AE" w:rsidRDefault="000E2CF0" w:rsidP="00634E5C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Контрольные задания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Повт.</w:t>
            </w:r>
          </w:p>
        </w:tc>
      </w:tr>
      <w:tr w:rsidR="00E868AD" w:rsidRPr="000600AE" w:rsidTr="00393B7A">
        <w:trPr>
          <w:gridAfter w:val="2"/>
          <w:wAfter w:w="479" w:type="dxa"/>
          <w:trHeight w:val="77"/>
        </w:trPr>
        <w:tc>
          <w:tcPr>
            <w:tcW w:w="15991" w:type="dxa"/>
            <w:gridSpan w:val="20"/>
          </w:tcPr>
          <w:p w:rsidR="00E868AD" w:rsidRPr="000600AE" w:rsidRDefault="00E868AD" w:rsidP="006633E6">
            <w:pPr>
              <w:jc w:val="center"/>
              <w:rPr>
                <w:b/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</w:rPr>
              <w:t xml:space="preserve">Тема 3. Русь в середине </w:t>
            </w:r>
            <w:r w:rsidRPr="000600AE">
              <w:rPr>
                <w:b/>
                <w:sz w:val="20"/>
                <w:szCs w:val="20"/>
                <w:lang w:val="en-US"/>
              </w:rPr>
              <w:t>XII</w:t>
            </w:r>
            <w:r w:rsidRPr="000600AE">
              <w:rPr>
                <w:b/>
                <w:sz w:val="20"/>
                <w:szCs w:val="20"/>
              </w:rPr>
              <w:t xml:space="preserve"> – начале </w:t>
            </w:r>
            <w:r w:rsidRPr="000600AE">
              <w:rPr>
                <w:b/>
                <w:sz w:val="20"/>
                <w:szCs w:val="20"/>
                <w:lang w:val="en-US"/>
              </w:rPr>
              <w:t>XIII</w:t>
            </w:r>
            <w:r w:rsidRPr="000600AE">
              <w:rPr>
                <w:b/>
                <w:sz w:val="20"/>
                <w:szCs w:val="20"/>
              </w:rPr>
              <w:t xml:space="preserve"> в.</w:t>
            </w:r>
          </w:p>
        </w:tc>
      </w:tr>
      <w:tr w:rsidR="000E2CF0" w:rsidRPr="000600AE" w:rsidTr="00634E5C">
        <w:trPr>
          <w:gridAfter w:val="2"/>
          <w:wAfter w:w="479" w:type="dxa"/>
          <w:trHeight w:val="360"/>
        </w:trPr>
        <w:tc>
          <w:tcPr>
            <w:tcW w:w="457" w:type="dxa"/>
            <w:gridSpan w:val="2"/>
          </w:tcPr>
          <w:p w:rsidR="000E2CF0" w:rsidRPr="000600AE" w:rsidRDefault="000E2CF0" w:rsidP="0027475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2612" w:type="dxa"/>
          </w:tcPr>
          <w:p w:rsidR="000E2CF0" w:rsidRPr="000600AE" w:rsidRDefault="000E2CF0" w:rsidP="00432CB1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Политическая раздробленность на Руси</w:t>
            </w:r>
          </w:p>
        </w:tc>
        <w:tc>
          <w:tcPr>
            <w:tcW w:w="116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Урок усвоения новых знаний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941688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941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5.03</w:t>
            </w:r>
          </w:p>
        </w:tc>
        <w:tc>
          <w:tcPr>
            <w:tcW w:w="995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9416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47071B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0E2CF0" w:rsidRPr="000600AE" w:rsidRDefault="000E2CF0" w:rsidP="0047071B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раздробленность, кочевники</w:t>
            </w:r>
          </w:p>
          <w:p w:rsidR="000E2CF0" w:rsidRPr="000600AE" w:rsidRDefault="000E2CF0" w:rsidP="0047071B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давать общую характеристику отношениям Руси с другими странами, характеризовать роль церкви в условиях распада Руси</w:t>
            </w:r>
          </w:p>
          <w:p w:rsidR="000E2CF0" w:rsidRPr="000600AE" w:rsidRDefault="000E2CF0" w:rsidP="0047071B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0E2CF0" w:rsidRPr="000600AE" w:rsidRDefault="000E2CF0" w:rsidP="0047071B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0E2CF0" w:rsidRPr="000600AE" w:rsidRDefault="000E2CF0" w:rsidP="0047071B">
            <w:pPr>
              <w:rPr>
                <w:sz w:val="20"/>
                <w:szCs w:val="20"/>
              </w:rPr>
            </w:pPr>
          </w:p>
          <w:p w:rsidR="000E2CF0" w:rsidRPr="000600AE" w:rsidRDefault="000E2CF0" w:rsidP="00304B4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видеосюжет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27475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12</w:t>
            </w:r>
          </w:p>
        </w:tc>
      </w:tr>
      <w:tr w:rsidR="000E2CF0" w:rsidRPr="000600AE" w:rsidTr="00634E5C">
        <w:trPr>
          <w:gridAfter w:val="2"/>
          <w:wAfter w:w="479" w:type="dxa"/>
          <w:trHeight w:val="360"/>
        </w:trPr>
        <w:tc>
          <w:tcPr>
            <w:tcW w:w="457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2612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Владимиро-Суздальское княжество</w:t>
            </w:r>
          </w:p>
        </w:tc>
        <w:tc>
          <w:tcPr>
            <w:tcW w:w="116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Урок усвоения новых знаний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941688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941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10.03</w:t>
            </w:r>
          </w:p>
        </w:tc>
        <w:tc>
          <w:tcPr>
            <w:tcW w:w="995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9416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9513F6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0E2CF0" w:rsidRPr="000600AE" w:rsidRDefault="000E2CF0" w:rsidP="009513F6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аскетизм, архитектурный ансамбль</w:t>
            </w:r>
          </w:p>
          <w:p w:rsidR="000E2CF0" w:rsidRPr="000600AE" w:rsidRDefault="000E2CF0" w:rsidP="009513F6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характеризовать политику владимиро-суздальских князей.</w:t>
            </w:r>
          </w:p>
          <w:p w:rsidR="000E2CF0" w:rsidRPr="000600AE" w:rsidRDefault="000E2CF0" w:rsidP="009513F6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0E2CF0" w:rsidRPr="000600AE" w:rsidRDefault="000E2CF0" w:rsidP="009513F6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0E2CF0" w:rsidRPr="000600AE" w:rsidRDefault="000E2CF0" w:rsidP="009513F6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ориентируются в разнообразии способов решения познавательных задач, выбирают наиболее эффективные из них</w:t>
            </w:r>
          </w:p>
          <w:p w:rsidR="000E2CF0" w:rsidRPr="000600AE" w:rsidRDefault="000E2CF0" w:rsidP="009513F6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  <w:p w:rsidR="000E2CF0" w:rsidRPr="000600AE" w:rsidRDefault="000E2CF0" w:rsidP="009513F6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0E2CF0" w:rsidRPr="000600AE" w:rsidRDefault="000E2CF0" w:rsidP="00C27CFB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Выражают устойчивые эстетические предпочтения и ориентации на искусство, как значимую сферу человеческой жизни</w:t>
            </w:r>
          </w:p>
        </w:tc>
        <w:tc>
          <w:tcPr>
            <w:tcW w:w="1440" w:type="dxa"/>
            <w:gridSpan w:val="3"/>
          </w:tcPr>
          <w:p w:rsidR="000E2CF0" w:rsidRPr="000600AE" w:rsidRDefault="000E2CF0" w:rsidP="00C27CFB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видеосюжет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13</w:t>
            </w:r>
          </w:p>
        </w:tc>
      </w:tr>
      <w:tr w:rsidR="000E2CF0" w:rsidRPr="000600AE" w:rsidTr="00634E5C">
        <w:trPr>
          <w:gridAfter w:val="2"/>
          <w:wAfter w:w="479" w:type="dxa"/>
          <w:trHeight w:val="360"/>
        </w:trPr>
        <w:tc>
          <w:tcPr>
            <w:tcW w:w="457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612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Новгородская республика</w:t>
            </w:r>
          </w:p>
        </w:tc>
        <w:tc>
          <w:tcPr>
            <w:tcW w:w="116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Урок изучения нового материала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941688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941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12.03</w:t>
            </w:r>
            <w:r w:rsidR="000E2CF0">
              <w:rPr>
                <w:sz w:val="20"/>
                <w:szCs w:val="20"/>
              </w:rPr>
              <w:t>.</w:t>
            </w:r>
          </w:p>
        </w:tc>
        <w:tc>
          <w:tcPr>
            <w:tcW w:w="995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9416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440369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0E2CF0" w:rsidRPr="000600AE" w:rsidRDefault="000E2CF0" w:rsidP="00440369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>Научатся</w:t>
            </w:r>
            <w:r w:rsidRPr="000600AE">
              <w:rPr>
                <w:sz w:val="20"/>
                <w:szCs w:val="20"/>
              </w:rPr>
              <w:t xml:space="preserve"> давать определения терминам: вече, республика, монументальный.</w:t>
            </w:r>
          </w:p>
          <w:p w:rsidR="000E2CF0" w:rsidRPr="000600AE" w:rsidRDefault="000E2CF0" w:rsidP="0036741E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выделять особенности управления Новгородской республикой, формулировать причинно-следственные связи влияния географического положения на занятия населения, характеризовать особенности республиканского правления.</w:t>
            </w:r>
          </w:p>
          <w:p w:rsidR="000E2CF0" w:rsidRPr="000600AE" w:rsidRDefault="000E2CF0" w:rsidP="00440369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аргументируют свою позицию и координируют ее с позициями партнеров в сотрудничестве при выработке общего решения в совместной деятельности</w:t>
            </w:r>
          </w:p>
          <w:p w:rsidR="000E2CF0" w:rsidRPr="000600AE" w:rsidRDefault="000E2CF0" w:rsidP="00440369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0E2CF0" w:rsidRPr="000600AE" w:rsidRDefault="000E2CF0" w:rsidP="00440369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Проявляют эмпатию, как осознанное понимание чувств других людей и сопереживание им</w:t>
            </w:r>
          </w:p>
          <w:p w:rsidR="000E2CF0" w:rsidRPr="000600AE" w:rsidRDefault="000E2CF0" w:rsidP="00304B4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9E7A92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1</w:t>
            </w:r>
            <w:r w:rsidRPr="000600AE">
              <w:rPr>
                <w:sz w:val="20"/>
                <w:szCs w:val="20"/>
              </w:rPr>
              <w:t xml:space="preserve">4; </w:t>
            </w:r>
          </w:p>
        </w:tc>
      </w:tr>
      <w:tr w:rsidR="000E2CF0" w:rsidRPr="000600AE" w:rsidTr="00634E5C">
        <w:trPr>
          <w:gridAfter w:val="2"/>
          <w:wAfter w:w="479" w:type="dxa"/>
          <w:trHeight w:val="360"/>
        </w:trPr>
        <w:tc>
          <w:tcPr>
            <w:tcW w:w="457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2612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Южные и юго-западные русские княжества</w:t>
            </w:r>
          </w:p>
        </w:tc>
        <w:tc>
          <w:tcPr>
            <w:tcW w:w="116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941688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94168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17.03</w:t>
            </w:r>
          </w:p>
        </w:tc>
        <w:tc>
          <w:tcPr>
            <w:tcW w:w="995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94168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440369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 xml:space="preserve"> самостоятельно выделяют и формулируют познавательную цель, используют общие приемы решения поставленных задач</w:t>
            </w:r>
          </w:p>
          <w:p w:rsidR="000E2CF0" w:rsidRPr="000600AE" w:rsidRDefault="000E2CF0" w:rsidP="00440369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участвуют в коллективном обсуждении проблем, проявляют активность во взаимодействии для решения коммуникативных и познавательных задач</w:t>
            </w:r>
          </w:p>
          <w:p w:rsidR="000E2CF0" w:rsidRPr="000600AE" w:rsidRDefault="000E2CF0" w:rsidP="00440369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Проявляют доброжелательность и эмоционально-нравственную отзывчивость, эмпатию, как понимание чувств других людей и сопереживание им</w:t>
            </w:r>
          </w:p>
        </w:tc>
        <w:tc>
          <w:tcPr>
            <w:tcW w:w="1440" w:type="dxa"/>
            <w:gridSpan w:val="3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С.123-128</w:t>
            </w:r>
          </w:p>
        </w:tc>
      </w:tr>
      <w:tr w:rsidR="00E868AD" w:rsidRPr="000600AE" w:rsidTr="00393B7A">
        <w:trPr>
          <w:gridAfter w:val="2"/>
          <w:wAfter w:w="479" w:type="dxa"/>
          <w:trHeight w:val="109"/>
        </w:trPr>
        <w:tc>
          <w:tcPr>
            <w:tcW w:w="15991" w:type="dxa"/>
            <w:gridSpan w:val="20"/>
          </w:tcPr>
          <w:p w:rsidR="00634E5C" w:rsidRDefault="00634E5C" w:rsidP="00941688">
            <w:pPr>
              <w:jc w:val="center"/>
              <w:rPr>
                <w:b/>
                <w:sz w:val="20"/>
                <w:szCs w:val="20"/>
              </w:rPr>
            </w:pPr>
          </w:p>
          <w:p w:rsidR="00634E5C" w:rsidRDefault="00634E5C" w:rsidP="00941688">
            <w:pPr>
              <w:jc w:val="center"/>
              <w:rPr>
                <w:b/>
                <w:sz w:val="20"/>
                <w:szCs w:val="20"/>
              </w:rPr>
            </w:pPr>
          </w:p>
          <w:p w:rsidR="00634E5C" w:rsidRDefault="00634E5C" w:rsidP="00941688">
            <w:pPr>
              <w:jc w:val="center"/>
              <w:rPr>
                <w:b/>
                <w:sz w:val="20"/>
                <w:szCs w:val="20"/>
              </w:rPr>
            </w:pPr>
          </w:p>
          <w:p w:rsidR="00634E5C" w:rsidRDefault="00634E5C" w:rsidP="00941688">
            <w:pPr>
              <w:jc w:val="center"/>
              <w:rPr>
                <w:b/>
                <w:sz w:val="20"/>
                <w:szCs w:val="20"/>
              </w:rPr>
            </w:pPr>
          </w:p>
          <w:p w:rsidR="00634E5C" w:rsidRDefault="00634E5C" w:rsidP="00941688">
            <w:pPr>
              <w:jc w:val="center"/>
              <w:rPr>
                <w:b/>
                <w:sz w:val="20"/>
                <w:szCs w:val="20"/>
              </w:rPr>
            </w:pPr>
          </w:p>
          <w:p w:rsidR="00634E5C" w:rsidRDefault="00634E5C" w:rsidP="00941688">
            <w:pPr>
              <w:jc w:val="center"/>
              <w:rPr>
                <w:b/>
                <w:sz w:val="20"/>
                <w:szCs w:val="20"/>
              </w:rPr>
            </w:pPr>
          </w:p>
          <w:p w:rsidR="00634E5C" w:rsidRDefault="00634E5C" w:rsidP="00941688">
            <w:pPr>
              <w:jc w:val="center"/>
              <w:rPr>
                <w:b/>
                <w:sz w:val="20"/>
                <w:szCs w:val="20"/>
              </w:rPr>
            </w:pPr>
          </w:p>
          <w:p w:rsidR="00634E5C" w:rsidRDefault="00634E5C" w:rsidP="00941688">
            <w:pPr>
              <w:jc w:val="center"/>
              <w:rPr>
                <w:b/>
                <w:sz w:val="20"/>
                <w:szCs w:val="20"/>
              </w:rPr>
            </w:pPr>
          </w:p>
          <w:p w:rsidR="00634E5C" w:rsidRDefault="00634E5C" w:rsidP="00941688">
            <w:pPr>
              <w:jc w:val="center"/>
              <w:rPr>
                <w:b/>
                <w:sz w:val="20"/>
                <w:szCs w:val="20"/>
              </w:rPr>
            </w:pPr>
          </w:p>
          <w:p w:rsidR="00634E5C" w:rsidRDefault="00634E5C" w:rsidP="00941688">
            <w:pPr>
              <w:jc w:val="center"/>
              <w:rPr>
                <w:b/>
                <w:sz w:val="20"/>
                <w:szCs w:val="20"/>
              </w:rPr>
            </w:pPr>
          </w:p>
          <w:p w:rsidR="00634E5C" w:rsidRDefault="00634E5C" w:rsidP="00941688">
            <w:pPr>
              <w:jc w:val="center"/>
              <w:rPr>
                <w:b/>
                <w:sz w:val="20"/>
                <w:szCs w:val="20"/>
              </w:rPr>
            </w:pPr>
          </w:p>
          <w:p w:rsidR="00634E5C" w:rsidRDefault="00634E5C" w:rsidP="00941688">
            <w:pPr>
              <w:jc w:val="center"/>
              <w:rPr>
                <w:b/>
                <w:sz w:val="20"/>
                <w:szCs w:val="20"/>
              </w:rPr>
            </w:pPr>
          </w:p>
          <w:p w:rsidR="00634E5C" w:rsidRDefault="00634E5C" w:rsidP="00941688">
            <w:pPr>
              <w:jc w:val="center"/>
              <w:rPr>
                <w:b/>
                <w:sz w:val="20"/>
                <w:szCs w:val="20"/>
              </w:rPr>
            </w:pPr>
          </w:p>
          <w:p w:rsidR="00634E5C" w:rsidRDefault="00634E5C" w:rsidP="00941688">
            <w:pPr>
              <w:jc w:val="center"/>
              <w:rPr>
                <w:b/>
                <w:sz w:val="20"/>
                <w:szCs w:val="20"/>
              </w:rPr>
            </w:pPr>
          </w:p>
          <w:p w:rsidR="00E868AD" w:rsidRPr="000600AE" w:rsidRDefault="00E868AD" w:rsidP="00941688">
            <w:pPr>
              <w:jc w:val="center"/>
              <w:rPr>
                <w:b/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</w:rPr>
              <w:t xml:space="preserve">Тема 4. Русские земли в середине </w:t>
            </w:r>
            <w:r w:rsidRPr="000600AE">
              <w:rPr>
                <w:b/>
                <w:sz w:val="20"/>
                <w:szCs w:val="20"/>
                <w:lang w:val="en-US"/>
              </w:rPr>
              <w:t>XIII</w:t>
            </w:r>
            <w:r w:rsidRPr="000600AE">
              <w:rPr>
                <w:b/>
                <w:sz w:val="20"/>
                <w:szCs w:val="20"/>
              </w:rPr>
              <w:t>-</w:t>
            </w:r>
            <w:r w:rsidRPr="000600AE">
              <w:rPr>
                <w:b/>
                <w:sz w:val="20"/>
                <w:szCs w:val="20"/>
                <w:lang w:val="en-US"/>
              </w:rPr>
              <w:t>XIV</w:t>
            </w:r>
            <w:r w:rsidRPr="000600AE">
              <w:rPr>
                <w:b/>
                <w:sz w:val="20"/>
                <w:szCs w:val="20"/>
              </w:rPr>
              <w:t xml:space="preserve"> веках</w:t>
            </w:r>
            <w:r w:rsidR="00941688" w:rsidRPr="000600AE">
              <w:rPr>
                <w:b/>
                <w:sz w:val="20"/>
                <w:szCs w:val="20"/>
              </w:rPr>
              <w:t xml:space="preserve">. </w:t>
            </w:r>
          </w:p>
        </w:tc>
      </w:tr>
      <w:tr w:rsidR="000E2CF0" w:rsidRPr="000600AE" w:rsidTr="00634E5C">
        <w:trPr>
          <w:gridAfter w:val="2"/>
          <w:wAfter w:w="479" w:type="dxa"/>
          <w:trHeight w:val="2935"/>
        </w:trPr>
        <w:tc>
          <w:tcPr>
            <w:tcW w:w="41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2651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Монгольская империя и изменение политической картины мира</w:t>
            </w:r>
          </w:p>
        </w:tc>
        <w:tc>
          <w:tcPr>
            <w:tcW w:w="116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5D3FFE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5D3F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19.03</w:t>
            </w:r>
          </w:p>
        </w:tc>
        <w:tc>
          <w:tcPr>
            <w:tcW w:w="995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5D3F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CC0485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0E2CF0" w:rsidRPr="000600AE" w:rsidRDefault="000E2CF0" w:rsidP="00CC048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Научатся: </w:t>
            </w:r>
            <w:r w:rsidRPr="000600AE">
              <w:rPr>
                <w:sz w:val="20"/>
                <w:szCs w:val="20"/>
              </w:rPr>
              <w:t>показывать на карте территорию Монгольской империи.</w:t>
            </w:r>
          </w:p>
          <w:p w:rsidR="000E2CF0" w:rsidRPr="000600AE" w:rsidRDefault="000E2CF0" w:rsidP="00CC0485">
            <w:pPr>
              <w:rPr>
                <w:i/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характеризовать причины военных успехов Чингисхана, выделять положительные и отрицательные последствия монгольских завоеваний и создания Монгольской империи для народов Евразии.</w:t>
            </w:r>
          </w:p>
          <w:p w:rsidR="000E2CF0" w:rsidRPr="000600AE" w:rsidRDefault="000E2CF0" w:rsidP="00CC048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:rsidR="000E2CF0" w:rsidRPr="000600AE" w:rsidRDefault="000E2CF0" w:rsidP="00CC048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1440" w:type="dxa"/>
            <w:gridSpan w:val="3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43188B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 xml:space="preserve">15 </w:t>
            </w:r>
          </w:p>
        </w:tc>
      </w:tr>
      <w:tr w:rsidR="000E2CF0" w:rsidRPr="000600AE" w:rsidTr="00634E5C">
        <w:trPr>
          <w:gridAfter w:val="2"/>
          <w:wAfter w:w="479" w:type="dxa"/>
          <w:trHeight w:val="360"/>
        </w:trPr>
        <w:tc>
          <w:tcPr>
            <w:tcW w:w="41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651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Батыево нашествие на Русь</w:t>
            </w:r>
          </w:p>
        </w:tc>
        <w:tc>
          <w:tcPr>
            <w:tcW w:w="116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5D3FFE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5D3F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2.04</w:t>
            </w:r>
          </w:p>
        </w:tc>
        <w:tc>
          <w:tcPr>
            <w:tcW w:w="995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5D3F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CC0485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0E2CF0" w:rsidRPr="000600AE" w:rsidRDefault="000E2CF0" w:rsidP="00CC048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стан, фураж, иго, дань</w:t>
            </w:r>
          </w:p>
          <w:p w:rsidR="000E2CF0" w:rsidRPr="000600AE" w:rsidRDefault="000E2CF0" w:rsidP="00CC048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показывать на карте направления походов Батыя, характеризовать последствия монголо-татарского нашествия на Русь, выделять основные события в хронологическом порядке.</w:t>
            </w:r>
          </w:p>
          <w:p w:rsidR="000E2CF0" w:rsidRPr="000600AE" w:rsidRDefault="000E2CF0" w:rsidP="00CC048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</w:t>
            </w:r>
          </w:p>
          <w:p w:rsidR="000E2CF0" w:rsidRPr="000600AE" w:rsidRDefault="000E2CF0" w:rsidP="00CC048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Выражают адекватное понимание причин успеха/неуспеха учебной деятельности.</w:t>
            </w:r>
          </w:p>
        </w:tc>
        <w:tc>
          <w:tcPr>
            <w:tcW w:w="1440" w:type="dxa"/>
            <w:gridSpan w:val="3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43188B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16</w:t>
            </w:r>
          </w:p>
        </w:tc>
      </w:tr>
      <w:tr w:rsidR="000E2CF0" w:rsidRPr="000600AE" w:rsidTr="00634E5C">
        <w:trPr>
          <w:gridAfter w:val="2"/>
          <w:wAfter w:w="479" w:type="dxa"/>
          <w:trHeight w:val="360"/>
        </w:trPr>
        <w:tc>
          <w:tcPr>
            <w:tcW w:w="41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2651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Северо-Западная Русь между Востоком и Западом</w:t>
            </w:r>
          </w:p>
        </w:tc>
        <w:tc>
          <w:tcPr>
            <w:tcW w:w="116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5D3FFE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FB27B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7.04</w:t>
            </w:r>
          </w:p>
        </w:tc>
        <w:tc>
          <w:tcPr>
            <w:tcW w:w="995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FB27B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CC0485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0E2CF0" w:rsidRPr="000600AE" w:rsidRDefault="000E2CF0" w:rsidP="00CC048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ополчение, засадный полк.</w:t>
            </w:r>
          </w:p>
          <w:p w:rsidR="000E2CF0" w:rsidRPr="000600AE" w:rsidRDefault="000E2CF0" w:rsidP="00CC048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определять значение победы русских войск в борьбе с крестоносцами, характеризовать личность и деятельность А. Невского, работать с карто-схемами битв.</w:t>
            </w:r>
          </w:p>
          <w:p w:rsidR="000E2CF0" w:rsidRPr="000600AE" w:rsidRDefault="000E2CF0" w:rsidP="006E334A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 xml:space="preserve">Метапредметные УУД: </w:t>
            </w:r>
          </w:p>
          <w:p w:rsidR="000E2CF0" w:rsidRPr="000600AE" w:rsidRDefault="000E2CF0" w:rsidP="006E334A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>Регулятивные:</w:t>
            </w:r>
            <w:r w:rsidRPr="000600AE">
              <w:rPr>
                <w:sz w:val="20"/>
                <w:szCs w:val="20"/>
              </w:rPr>
              <w:t xml:space="preserve"> ставят учебные задачи на основе соотнесения того, что уже известно и усвоено, и того, что еще неизвестно.</w:t>
            </w:r>
          </w:p>
          <w:p w:rsidR="000E2CF0" w:rsidRPr="000600AE" w:rsidRDefault="000E2CF0" w:rsidP="006E334A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самостоятельно выделяют и формулируют познавательную цель.</w:t>
            </w:r>
          </w:p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 xml:space="preserve"> </w:t>
            </w:r>
          </w:p>
        </w:tc>
        <w:tc>
          <w:tcPr>
            <w:tcW w:w="1440" w:type="dxa"/>
            <w:gridSpan w:val="3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презентация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43188B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17</w:t>
            </w:r>
          </w:p>
        </w:tc>
      </w:tr>
      <w:tr w:rsidR="000E2CF0" w:rsidRPr="000600AE" w:rsidTr="00634E5C">
        <w:trPr>
          <w:gridAfter w:val="2"/>
          <w:wAfter w:w="479" w:type="dxa"/>
          <w:trHeight w:val="360"/>
        </w:trPr>
        <w:tc>
          <w:tcPr>
            <w:tcW w:w="41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5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2651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Золотая Орда: государственный строй, население, экономика и культура</w:t>
            </w:r>
          </w:p>
        </w:tc>
        <w:tc>
          <w:tcPr>
            <w:tcW w:w="116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 xml:space="preserve">Комбинированный урок 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5D3FFE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5D3F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9.04</w:t>
            </w:r>
          </w:p>
        </w:tc>
        <w:tc>
          <w:tcPr>
            <w:tcW w:w="995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5D3F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6E334A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0E2CF0" w:rsidRPr="000600AE" w:rsidRDefault="000E2CF0" w:rsidP="006E334A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агрессия, владычество, ярлык, баскак.</w:t>
            </w:r>
          </w:p>
          <w:p w:rsidR="000E2CF0" w:rsidRPr="000600AE" w:rsidRDefault="000E2CF0" w:rsidP="006E334A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давать характеристику политики А Невского в отношениях с Золотой Ордой, описывать политические и экономические изменения на Руси после монгольского завоевания.</w:t>
            </w:r>
          </w:p>
          <w:p w:rsidR="000E2CF0" w:rsidRPr="000600AE" w:rsidRDefault="000E2CF0" w:rsidP="006E334A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0E2CF0" w:rsidRPr="000600AE" w:rsidRDefault="000E2CF0" w:rsidP="006E334A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ставят учебную задачу, определяют последовательность промежуточных целей с учетом конечного результата, составляют план и алгоритм действий</w:t>
            </w:r>
          </w:p>
          <w:p w:rsidR="000E2CF0" w:rsidRPr="000600AE" w:rsidRDefault="000E2CF0" w:rsidP="006E334A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самостоятельно выделяют и формулируют познавательные цели, используют общие приемы решения задач</w:t>
            </w:r>
          </w:p>
          <w:p w:rsidR="000E2CF0" w:rsidRPr="000600AE" w:rsidRDefault="000E2CF0" w:rsidP="006E334A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допускают возможность различных точек зрения, в том числе не совпадающих с их собственной, и ориентируются на позицию партнера в общении и взаимодействии</w:t>
            </w:r>
          </w:p>
          <w:p w:rsidR="000E2CF0" w:rsidRPr="000600AE" w:rsidRDefault="000E2CF0" w:rsidP="006E334A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Проявляют устойчивый учебно-познавательный интерес к новым общим способам решения задач</w:t>
            </w:r>
          </w:p>
        </w:tc>
        <w:tc>
          <w:tcPr>
            <w:tcW w:w="1440" w:type="dxa"/>
            <w:gridSpan w:val="3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карта, опорный конспект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43188B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18</w:t>
            </w:r>
          </w:p>
        </w:tc>
      </w:tr>
      <w:tr w:rsidR="000E2CF0" w:rsidRPr="000600AE" w:rsidTr="00634E5C">
        <w:trPr>
          <w:gridAfter w:val="2"/>
          <w:wAfter w:w="479" w:type="dxa"/>
          <w:trHeight w:val="360"/>
        </w:trPr>
        <w:tc>
          <w:tcPr>
            <w:tcW w:w="41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651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 xml:space="preserve">Литовское государство и Русь </w:t>
            </w:r>
          </w:p>
        </w:tc>
        <w:tc>
          <w:tcPr>
            <w:tcW w:w="116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5D3FFE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5D3F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14.04</w:t>
            </w:r>
          </w:p>
        </w:tc>
        <w:tc>
          <w:tcPr>
            <w:tcW w:w="995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5D3F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6E334A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0E2CF0" w:rsidRPr="000600AE" w:rsidRDefault="000E2CF0" w:rsidP="006E334A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диалект, уния.</w:t>
            </w:r>
          </w:p>
          <w:p w:rsidR="000E2CF0" w:rsidRPr="000600AE" w:rsidRDefault="000E2CF0" w:rsidP="006E334A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выделять особенности образования Литовского государства, характеризовать особенности религиозной политики литовских князей, формулировать этапы и особенности формирования русской, украинской и белорусской народностей.</w:t>
            </w:r>
          </w:p>
          <w:p w:rsidR="000E2CF0" w:rsidRPr="000600AE" w:rsidRDefault="000E2CF0" w:rsidP="006E334A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0E2CF0" w:rsidRPr="000600AE" w:rsidRDefault="000E2CF0" w:rsidP="006E334A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>Регулятивные:</w:t>
            </w:r>
            <w:r w:rsidRPr="000600AE">
              <w:rPr>
                <w:sz w:val="20"/>
                <w:szCs w:val="20"/>
              </w:rPr>
              <w:t xml:space="preserve"> учитывают установленные правила в планировании и контроле способа решения, осуществляют пошаговый контроль.</w:t>
            </w:r>
          </w:p>
          <w:p w:rsidR="000E2CF0" w:rsidRPr="000600AE" w:rsidRDefault="000E2CF0" w:rsidP="006E334A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самостоятельно создают алгоритмы деятельности при решении проблемы различного характера</w:t>
            </w:r>
          </w:p>
          <w:p w:rsidR="000E2CF0" w:rsidRPr="000600AE" w:rsidRDefault="000E2CF0" w:rsidP="006E334A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учитывают разные мнения и стремятся к координации различных позиций в сотрудничестве, формулируют собственное мнение и позицию</w:t>
            </w:r>
          </w:p>
          <w:p w:rsidR="000E2CF0" w:rsidRPr="000600AE" w:rsidRDefault="000E2CF0" w:rsidP="006E334A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0E2CF0" w:rsidRPr="000600AE" w:rsidRDefault="000E2CF0" w:rsidP="006E334A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Выражают адекватное понимание причин успеха/неуспеха учебной деятельности</w:t>
            </w:r>
          </w:p>
          <w:p w:rsidR="000E2CF0" w:rsidRPr="000600AE" w:rsidRDefault="000E2CF0" w:rsidP="00304B4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43188B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>
              <w:rPr>
                <w:sz w:val="20"/>
                <w:szCs w:val="20"/>
              </w:rPr>
              <w:t>19</w:t>
            </w:r>
          </w:p>
        </w:tc>
      </w:tr>
      <w:tr w:rsidR="000E2CF0" w:rsidTr="00634E5C">
        <w:tblPrEx>
          <w:tblLook w:val="0000" w:firstRow="0" w:lastRow="0" w:firstColumn="0" w:lastColumn="0" w:noHBand="0" w:noVBand="0"/>
        </w:tblPrEx>
        <w:trPr>
          <w:gridBefore w:val="10"/>
          <w:gridAfter w:val="11"/>
          <w:wBefore w:w="6096" w:type="dxa"/>
          <w:wAfter w:w="10138" w:type="dxa"/>
          <w:trHeight w:val="165"/>
        </w:trPr>
        <w:tc>
          <w:tcPr>
            <w:tcW w:w="236" w:type="dxa"/>
          </w:tcPr>
          <w:p w:rsidR="000E2CF0" w:rsidRDefault="000E2CF0" w:rsidP="00304B47">
            <w:pPr>
              <w:rPr>
                <w:sz w:val="20"/>
                <w:szCs w:val="20"/>
              </w:rPr>
            </w:pPr>
          </w:p>
        </w:tc>
      </w:tr>
      <w:tr w:rsidR="000E2CF0" w:rsidRPr="000600AE" w:rsidTr="00634E5C">
        <w:trPr>
          <w:gridAfter w:val="2"/>
          <w:wAfter w:w="479" w:type="dxa"/>
          <w:trHeight w:val="360"/>
        </w:trPr>
        <w:tc>
          <w:tcPr>
            <w:tcW w:w="41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2651" w:type="dxa"/>
            <w:gridSpan w:val="2"/>
          </w:tcPr>
          <w:p w:rsidR="000E2CF0" w:rsidRPr="000600AE" w:rsidRDefault="000E2CF0" w:rsidP="00941688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Усиление Московского княжества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6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5D3FFE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5D3F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16.04</w:t>
            </w:r>
          </w:p>
        </w:tc>
        <w:tc>
          <w:tcPr>
            <w:tcW w:w="995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5D3F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6E334A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0E2CF0" w:rsidRPr="000600AE" w:rsidRDefault="000E2CF0" w:rsidP="006E334A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слобода</w:t>
            </w:r>
          </w:p>
          <w:p w:rsidR="000E2CF0" w:rsidRPr="000600AE" w:rsidRDefault="000E2CF0" w:rsidP="006E334A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анализировать причины возвышения Московского княжества, характеризовать особенности политики первых московских князей, понимать значение исторической личности И Калиты.</w:t>
            </w:r>
          </w:p>
          <w:p w:rsidR="000E2CF0" w:rsidRPr="000600AE" w:rsidRDefault="000E2CF0" w:rsidP="006E334A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0E2CF0" w:rsidRPr="000600AE" w:rsidRDefault="000E2CF0" w:rsidP="006E334A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принимают и сохраняют учебную задачу, учитывают выделенные учителем ориентиры действия в новом учебном материале в сотрудничестве с учителем.</w:t>
            </w:r>
          </w:p>
          <w:p w:rsidR="000E2CF0" w:rsidRPr="000600AE" w:rsidRDefault="000E2CF0" w:rsidP="006E334A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ставят и формулируют проблему урока, самостоятельно создают алгоритм деятельности при решении проблем</w:t>
            </w:r>
          </w:p>
          <w:p w:rsidR="000E2CF0" w:rsidRPr="000600AE" w:rsidRDefault="000E2CF0" w:rsidP="006E334A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 xml:space="preserve">проявляют активность во взаимодействии для решения коммуникативных и познавательных задач (задают вопросы, формулируют свои затруднения, предлагают помощь и сотрудничество) </w:t>
            </w:r>
          </w:p>
          <w:p w:rsidR="000E2CF0" w:rsidRPr="000600AE" w:rsidRDefault="000E2CF0" w:rsidP="006E334A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0E2CF0" w:rsidRPr="000600AE" w:rsidRDefault="000E2CF0" w:rsidP="006E334A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Имеют целостный, социально ориентированный взгляд на мир в единстве и разнообразии народов, культур, религий.</w:t>
            </w:r>
          </w:p>
          <w:p w:rsidR="000E2CF0" w:rsidRPr="000600AE" w:rsidRDefault="000E2CF0" w:rsidP="006E334A">
            <w:pPr>
              <w:rPr>
                <w:sz w:val="20"/>
                <w:szCs w:val="20"/>
              </w:rPr>
            </w:pPr>
          </w:p>
          <w:p w:rsidR="000E2CF0" w:rsidRPr="000600AE" w:rsidRDefault="000E2CF0" w:rsidP="00304B4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карта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43188B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20</w:t>
            </w:r>
          </w:p>
        </w:tc>
      </w:tr>
      <w:tr w:rsidR="000E2CF0" w:rsidRPr="000600AE" w:rsidTr="00634E5C">
        <w:trPr>
          <w:gridAfter w:val="2"/>
          <w:wAfter w:w="479" w:type="dxa"/>
          <w:trHeight w:val="360"/>
        </w:trPr>
        <w:tc>
          <w:tcPr>
            <w:tcW w:w="41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2651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Объединение русских земель вокруг Москвы. Куликовская битва.</w:t>
            </w:r>
          </w:p>
        </w:tc>
        <w:tc>
          <w:tcPr>
            <w:tcW w:w="116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5D3FFE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5D3F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21.04</w:t>
            </w:r>
          </w:p>
        </w:tc>
        <w:tc>
          <w:tcPr>
            <w:tcW w:w="995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5D3F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AA3F03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0E2CF0" w:rsidRPr="000600AE" w:rsidRDefault="000E2CF0" w:rsidP="00AA3F03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термины: стан</w:t>
            </w:r>
          </w:p>
          <w:p w:rsidR="000E2CF0" w:rsidRPr="000600AE" w:rsidRDefault="000E2CF0" w:rsidP="00AA3F03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>характеризовать личность и деятельность князя Д. Донского, описывать по карте Куликовское сражение, выделять значение победы на Куликовом поле для дальнейшего объединения русских земель вокруг Москвы.</w:t>
            </w:r>
          </w:p>
          <w:p w:rsidR="000E2CF0" w:rsidRPr="000600AE" w:rsidRDefault="000E2CF0" w:rsidP="00AA3F03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0E2CF0" w:rsidRPr="000600AE" w:rsidRDefault="000E2CF0" w:rsidP="00AA3F03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планируют свои действия в соответствии с поставленной задачей и условиями ее реализации, в том числе во внутреннем плане</w:t>
            </w:r>
          </w:p>
          <w:p w:rsidR="000E2CF0" w:rsidRPr="000600AE" w:rsidRDefault="000E2CF0" w:rsidP="00AA3F03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ставят и формулируют проблему и цели урока; осознанно и произвольно строят сообщения в устной и письменной форме, в том числе творческого и исследовательского характера</w:t>
            </w:r>
          </w:p>
          <w:p w:rsidR="00634E5C" w:rsidRPr="000600AE" w:rsidRDefault="00634E5C" w:rsidP="00634E5C">
            <w:pPr>
              <w:rPr>
                <w:sz w:val="20"/>
                <w:szCs w:val="20"/>
              </w:rPr>
            </w:pPr>
          </w:p>
          <w:p w:rsidR="000E2CF0" w:rsidRPr="000600AE" w:rsidRDefault="000E2CF0" w:rsidP="00304B47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43188B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21</w:t>
            </w:r>
          </w:p>
        </w:tc>
      </w:tr>
      <w:tr w:rsidR="000E2CF0" w:rsidTr="00393B7A">
        <w:tblPrEx>
          <w:tblLook w:val="0000" w:firstRow="0" w:lastRow="0" w:firstColumn="0" w:lastColumn="0" w:noHBand="0" w:noVBand="0"/>
        </w:tblPrEx>
        <w:trPr>
          <w:gridBefore w:val="6"/>
          <w:gridAfter w:val="15"/>
          <w:wBefore w:w="5150" w:type="dxa"/>
          <w:wAfter w:w="10996" w:type="dxa"/>
          <w:trHeight w:val="165"/>
        </w:trPr>
        <w:tc>
          <w:tcPr>
            <w:tcW w:w="324" w:type="dxa"/>
          </w:tcPr>
          <w:p w:rsidR="000E2CF0" w:rsidRDefault="000E2CF0" w:rsidP="00304B47">
            <w:pPr>
              <w:rPr>
                <w:sz w:val="20"/>
                <w:szCs w:val="20"/>
              </w:rPr>
            </w:pPr>
          </w:p>
        </w:tc>
      </w:tr>
      <w:tr w:rsidR="000E2CF0" w:rsidRPr="000600AE" w:rsidTr="00634E5C">
        <w:trPr>
          <w:gridAfter w:val="2"/>
          <w:wAfter w:w="479" w:type="dxa"/>
          <w:trHeight w:val="360"/>
        </w:trPr>
        <w:tc>
          <w:tcPr>
            <w:tcW w:w="41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2651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 xml:space="preserve">Развитие культуры в русских землях во второй половине </w:t>
            </w:r>
            <w:r w:rsidRPr="000600AE">
              <w:rPr>
                <w:sz w:val="20"/>
                <w:szCs w:val="20"/>
                <w:lang w:val="en-US"/>
              </w:rPr>
              <w:t>XIII</w:t>
            </w:r>
            <w:r w:rsidRPr="000600AE">
              <w:rPr>
                <w:sz w:val="20"/>
                <w:szCs w:val="20"/>
              </w:rPr>
              <w:t>-</w:t>
            </w:r>
            <w:r w:rsidRPr="000600AE">
              <w:rPr>
                <w:sz w:val="20"/>
                <w:szCs w:val="20"/>
                <w:lang w:val="en-US"/>
              </w:rPr>
              <w:t>XIV</w:t>
            </w:r>
            <w:r w:rsidRPr="000600AE">
              <w:rPr>
                <w:sz w:val="20"/>
                <w:szCs w:val="20"/>
              </w:rPr>
              <w:t xml:space="preserve"> вв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116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 урок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5D3FFE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5D3F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23.04</w:t>
            </w:r>
          </w:p>
        </w:tc>
        <w:tc>
          <w:tcPr>
            <w:tcW w:w="995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5D3F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AA3F03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0E2CF0" w:rsidRPr="000600AE" w:rsidRDefault="000E2CF0" w:rsidP="00AA3F03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Научатся: </w:t>
            </w:r>
            <w:r w:rsidRPr="000600AE">
              <w:rPr>
                <w:sz w:val="20"/>
                <w:szCs w:val="20"/>
              </w:rPr>
              <w:t>называть самые значительные памятники литературы, живописи и архитектуры указанного периода, извлекать полезную информацию из литературных источников.</w:t>
            </w:r>
          </w:p>
          <w:p w:rsidR="000E2CF0" w:rsidRPr="000600AE" w:rsidRDefault="000E2CF0" w:rsidP="00AA3F03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 xml:space="preserve">давать общую характеристику культуры </w:t>
            </w:r>
            <w:r w:rsidRPr="000600AE">
              <w:rPr>
                <w:sz w:val="20"/>
                <w:szCs w:val="20"/>
                <w:lang w:val="en-US"/>
              </w:rPr>
              <w:t>XIV</w:t>
            </w:r>
            <w:r w:rsidRPr="000600AE">
              <w:rPr>
                <w:sz w:val="20"/>
                <w:szCs w:val="20"/>
              </w:rPr>
              <w:t>-</w:t>
            </w:r>
            <w:r w:rsidRPr="000600AE">
              <w:rPr>
                <w:sz w:val="20"/>
                <w:szCs w:val="20"/>
                <w:lang w:val="en-US"/>
              </w:rPr>
              <w:t>XVI</w:t>
            </w:r>
            <w:r w:rsidRPr="000600AE">
              <w:rPr>
                <w:sz w:val="20"/>
                <w:szCs w:val="20"/>
              </w:rPr>
              <w:t xml:space="preserve"> вв</w:t>
            </w:r>
          </w:p>
          <w:p w:rsidR="000E2CF0" w:rsidRPr="000600AE" w:rsidRDefault="000E2CF0" w:rsidP="00AA3F03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0E2CF0" w:rsidRPr="000600AE" w:rsidRDefault="000E2CF0" w:rsidP="00AA3F03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0E2CF0" w:rsidRPr="000600AE" w:rsidRDefault="000E2CF0" w:rsidP="00AA3F03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ориентируются в разнообразии способов решения познавательных задач, выбирают наиболее эффективные из них</w:t>
            </w:r>
          </w:p>
          <w:p w:rsidR="000E2CF0" w:rsidRPr="000600AE" w:rsidRDefault="000E2CF0" w:rsidP="00AA3F03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  <w:p w:rsidR="000E2CF0" w:rsidRPr="000600AE" w:rsidRDefault="000E2CF0" w:rsidP="00AA3F03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Выражают устойчивые эстетические предпочтения и ориентации на искусство, как значимую сферу человеческой деятельности</w:t>
            </w:r>
          </w:p>
        </w:tc>
        <w:tc>
          <w:tcPr>
            <w:tcW w:w="1440" w:type="dxa"/>
            <w:gridSpan w:val="3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43188B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 xml:space="preserve">22 </w:t>
            </w:r>
          </w:p>
        </w:tc>
      </w:tr>
      <w:tr w:rsidR="000E2CF0" w:rsidRPr="000600AE" w:rsidTr="00634E5C">
        <w:trPr>
          <w:gridAfter w:val="2"/>
          <w:wAfter w:w="479" w:type="dxa"/>
          <w:trHeight w:val="360"/>
        </w:trPr>
        <w:tc>
          <w:tcPr>
            <w:tcW w:w="418" w:type="dxa"/>
          </w:tcPr>
          <w:p w:rsidR="000E2CF0" w:rsidRPr="000600AE" w:rsidRDefault="000E2CF0" w:rsidP="0043188B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651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 xml:space="preserve">Повторительно-обобщающий урок по теме «Русские земли в сер. </w:t>
            </w:r>
            <w:r w:rsidRPr="000600AE">
              <w:rPr>
                <w:sz w:val="20"/>
                <w:szCs w:val="20"/>
                <w:lang w:val="en-US"/>
              </w:rPr>
              <w:t>XIII-XIV</w:t>
            </w:r>
            <w:r w:rsidRPr="000600AE">
              <w:rPr>
                <w:sz w:val="20"/>
                <w:szCs w:val="20"/>
              </w:rPr>
              <w:t xml:space="preserve"> вв</w:t>
            </w:r>
            <w:r>
              <w:rPr>
                <w:sz w:val="20"/>
                <w:szCs w:val="20"/>
              </w:rPr>
              <w:t>.</w:t>
            </w:r>
            <w:r w:rsidRPr="000600AE">
              <w:rPr>
                <w:sz w:val="20"/>
                <w:szCs w:val="20"/>
              </w:rPr>
              <w:t>»</w:t>
            </w:r>
          </w:p>
        </w:tc>
        <w:tc>
          <w:tcPr>
            <w:tcW w:w="116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Урок примене</w:t>
            </w:r>
            <w:r>
              <w:rPr>
                <w:sz w:val="20"/>
                <w:szCs w:val="20"/>
              </w:rPr>
              <w:t>-</w:t>
            </w:r>
            <w:r w:rsidRPr="000600AE">
              <w:rPr>
                <w:sz w:val="20"/>
                <w:szCs w:val="20"/>
              </w:rPr>
              <w:t>ния знаний и умений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5D3FFE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5D3F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28.04</w:t>
            </w:r>
          </w:p>
        </w:tc>
        <w:tc>
          <w:tcPr>
            <w:tcW w:w="995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5D3F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E817ED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0E2CF0" w:rsidRPr="000600AE" w:rsidRDefault="000E2CF0" w:rsidP="00E817ED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 </w:t>
            </w:r>
            <w:r w:rsidRPr="000600AE">
              <w:rPr>
                <w:sz w:val="20"/>
                <w:szCs w:val="20"/>
              </w:rPr>
              <w:t>определять термины, изученные в главе, получат возможность научиться называть главные события, основные достижения истории и культуры.</w:t>
            </w:r>
          </w:p>
          <w:p w:rsidR="000E2CF0" w:rsidRPr="000600AE" w:rsidRDefault="000E2CF0" w:rsidP="00E817ED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 xml:space="preserve">Метапредметные УУД: </w:t>
            </w:r>
          </w:p>
          <w:p w:rsidR="000E2CF0" w:rsidRPr="000600AE" w:rsidRDefault="000E2CF0" w:rsidP="00E817ED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Познавательные: самостоятельно выделяют и формулируют познавательную цель, используют общие приемы решения поставленных задач.</w:t>
            </w:r>
          </w:p>
          <w:p w:rsidR="000E2CF0" w:rsidRPr="000600AE" w:rsidRDefault="000E2CF0" w:rsidP="00E817ED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>Коммуникативные:</w:t>
            </w:r>
            <w:r w:rsidRPr="000600AE">
              <w:rPr>
                <w:sz w:val="20"/>
                <w:szCs w:val="20"/>
              </w:rPr>
              <w:t xml:space="preserve"> участвуют в коллективном обсуждении проблем, проявляют активность во взаимодействии для решения коммуникативных и познавательных задач.</w:t>
            </w:r>
          </w:p>
          <w:p w:rsidR="000E2CF0" w:rsidRPr="000600AE" w:rsidRDefault="000E2CF0" w:rsidP="00E817ED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>Регулятивные:</w:t>
            </w:r>
            <w:r w:rsidRPr="000600AE">
              <w:rPr>
                <w:sz w:val="20"/>
                <w:szCs w:val="20"/>
              </w:rPr>
              <w:t xml:space="preserve"> планируют свои действия в соответствии с поставленной задачей и условиями ее реализации, оценивают правильность выполнения действия.</w:t>
            </w:r>
          </w:p>
          <w:p w:rsidR="000E2CF0" w:rsidRPr="000600AE" w:rsidRDefault="000E2CF0" w:rsidP="00E817ED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Проявляют доброжелательность и эмоционально-нравственную отзывчивость, эмпатию как понимание чувств других людей и сопереживание им.</w:t>
            </w:r>
          </w:p>
        </w:tc>
        <w:tc>
          <w:tcPr>
            <w:tcW w:w="1440" w:type="dxa"/>
            <w:gridSpan w:val="3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Контрольные задания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Повт.</w:t>
            </w:r>
          </w:p>
          <w:p w:rsidR="000E2CF0" w:rsidRPr="000600AE" w:rsidRDefault="000E2CF0" w:rsidP="00B965F8">
            <w:pPr>
              <w:rPr>
                <w:sz w:val="20"/>
                <w:szCs w:val="20"/>
              </w:rPr>
            </w:pPr>
          </w:p>
        </w:tc>
      </w:tr>
      <w:tr w:rsidR="000E2CF0" w:rsidRPr="000600AE" w:rsidTr="00634E5C">
        <w:trPr>
          <w:gridAfter w:val="2"/>
          <w:wAfter w:w="479" w:type="dxa"/>
          <w:trHeight w:val="171"/>
        </w:trPr>
        <w:tc>
          <w:tcPr>
            <w:tcW w:w="6095" w:type="dxa"/>
            <w:gridSpan w:val="10"/>
          </w:tcPr>
          <w:p w:rsidR="000E2CF0" w:rsidRPr="000600AE" w:rsidRDefault="000E2CF0" w:rsidP="000E2CF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896" w:type="dxa"/>
            <w:gridSpan w:val="10"/>
          </w:tcPr>
          <w:p w:rsidR="000E2CF0" w:rsidRPr="000600AE" w:rsidRDefault="000E2CF0" w:rsidP="005B0C2F">
            <w:pPr>
              <w:jc w:val="center"/>
              <w:rPr>
                <w:b/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</w:rPr>
              <w:t>Тема 5. Формирование единого Русского государства</w:t>
            </w:r>
            <w:r>
              <w:rPr>
                <w:b/>
                <w:sz w:val="20"/>
                <w:szCs w:val="20"/>
              </w:rPr>
              <w:t>.</w:t>
            </w:r>
          </w:p>
        </w:tc>
      </w:tr>
      <w:tr w:rsidR="000E2CF0" w:rsidRPr="000600AE" w:rsidTr="00634E5C">
        <w:trPr>
          <w:gridAfter w:val="2"/>
          <w:wAfter w:w="479" w:type="dxa"/>
          <w:trHeight w:val="360"/>
        </w:trPr>
        <w:tc>
          <w:tcPr>
            <w:tcW w:w="457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2612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 xml:space="preserve">Русские земли на политической карте Европы и мира в начале </w:t>
            </w:r>
            <w:r w:rsidRPr="000600AE">
              <w:rPr>
                <w:sz w:val="20"/>
                <w:szCs w:val="20"/>
                <w:lang w:val="en-US"/>
              </w:rPr>
              <w:t>XV</w:t>
            </w:r>
            <w:r w:rsidRPr="000600AE">
              <w:rPr>
                <w:sz w:val="20"/>
                <w:szCs w:val="20"/>
              </w:rPr>
              <w:t xml:space="preserve"> в.</w:t>
            </w:r>
          </w:p>
        </w:tc>
        <w:tc>
          <w:tcPr>
            <w:tcW w:w="116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Урок усвоения новых знаний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5D3FFE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5D3F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30.04</w:t>
            </w:r>
          </w:p>
        </w:tc>
        <w:tc>
          <w:tcPr>
            <w:tcW w:w="995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5D3F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671581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 xml:space="preserve">Предметные : </w:t>
            </w:r>
          </w:p>
          <w:p w:rsidR="000E2CF0" w:rsidRPr="000600AE" w:rsidRDefault="000E2CF0" w:rsidP="00671581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>Научатся</w:t>
            </w:r>
            <w:r w:rsidRPr="000600AE">
              <w:rPr>
                <w:sz w:val="20"/>
                <w:szCs w:val="20"/>
              </w:rPr>
              <w:t xml:space="preserve"> определять термины: централизация</w:t>
            </w:r>
          </w:p>
          <w:p w:rsidR="000E2CF0" w:rsidRPr="000600AE" w:rsidRDefault="000E2CF0" w:rsidP="00671581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>Получат возможность научиться</w:t>
            </w:r>
            <w:r w:rsidRPr="000600AE">
              <w:rPr>
                <w:sz w:val="20"/>
                <w:szCs w:val="20"/>
              </w:rPr>
              <w:t>: определять место Руси в развитии истории и культуры европейских стран.</w:t>
            </w:r>
          </w:p>
          <w:p w:rsidR="000E2CF0" w:rsidRPr="000600AE" w:rsidRDefault="000E2CF0" w:rsidP="0036741E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0E2CF0" w:rsidRPr="000600AE" w:rsidRDefault="000E2CF0" w:rsidP="0036741E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>Познавательные</w:t>
            </w:r>
            <w:r w:rsidRPr="000600AE">
              <w:rPr>
                <w:sz w:val="20"/>
                <w:szCs w:val="20"/>
              </w:rPr>
              <w:t>: выбирают наиболее эффективные способы решения задач, контролируют и оценивают процесс и результат деятельности.</w:t>
            </w:r>
          </w:p>
          <w:p w:rsidR="000E2CF0" w:rsidRPr="000600AE" w:rsidRDefault="000E2CF0" w:rsidP="0036741E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>Коммуникативные</w:t>
            </w:r>
            <w:r w:rsidRPr="000600AE">
              <w:rPr>
                <w:sz w:val="20"/>
                <w:szCs w:val="20"/>
              </w:rPr>
              <w:t>: договариваются о распределении функций и ролей в совместной деятельности.</w:t>
            </w:r>
          </w:p>
          <w:p w:rsidR="000E2CF0" w:rsidRPr="000600AE" w:rsidRDefault="000E2CF0" w:rsidP="0036741E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>Регулятивные</w:t>
            </w:r>
            <w:r w:rsidRPr="000600AE">
              <w:rPr>
                <w:sz w:val="20"/>
                <w:szCs w:val="20"/>
              </w:rPr>
              <w:t>: адекватно воспринимают предложения и оценку учителей, родителей, одноклассников.</w:t>
            </w:r>
          </w:p>
          <w:p w:rsidR="000E2CF0" w:rsidRPr="000600AE" w:rsidRDefault="000E2CF0" w:rsidP="004B7FC9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  <w:r w:rsidRPr="000600AE">
              <w:rPr>
                <w:sz w:val="20"/>
                <w:szCs w:val="20"/>
              </w:rPr>
              <w:t xml:space="preserve"> определяют свою личностную позицию, адекватную дифференцированную оценку своих успехов в учебе. </w:t>
            </w:r>
          </w:p>
        </w:tc>
        <w:tc>
          <w:tcPr>
            <w:tcW w:w="1440" w:type="dxa"/>
            <w:gridSpan w:val="3"/>
          </w:tcPr>
          <w:p w:rsidR="000E2CF0" w:rsidRPr="000600AE" w:rsidRDefault="000E2CF0" w:rsidP="004B7FC9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презентации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23</w:t>
            </w:r>
          </w:p>
        </w:tc>
      </w:tr>
      <w:tr w:rsidR="000E2CF0" w:rsidRPr="000600AE" w:rsidTr="00634E5C">
        <w:trPr>
          <w:gridAfter w:val="2"/>
          <w:wAfter w:w="479" w:type="dxa"/>
          <w:trHeight w:val="360"/>
        </w:trPr>
        <w:tc>
          <w:tcPr>
            <w:tcW w:w="457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</w:t>
            </w:r>
          </w:p>
        </w:tc>
        <w:tc>
          <w:tcPr>
            <w:tcW w:w="2612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 xml:space="preserve">Московское княжество в первой половине </w:t>
            </w:r>
            <w:r w:rsidRPr="000600AE">
              <w:rPr>
                <w:sz w:val="20"/>
                <w:szCs w:val="20"/>
                <w:lang w:val="en-US"/>
              </w:rPr>
              <w:t>XV</w:t>
            </w:r>
            <w:r w:rsidRPr="000600AE">
              <w:rPr>
                <w:sz w:val="20"/>
                <w:szCs w:val="20"/>
              </w:rPr>
              <w:t xml:space="preserve"> в.</w:t>
            </w:r>
          </w:p>
        </w:tc>
        <w:tc>
          <w:tcPr>
            <w:tcW w:w="116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 xml:space="preserve">Комбинированный 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5D3FFE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5D3F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5.05</w:t>
            </w:r>
          </w:p>
        </w:tc>
        <w:tc>
          <w:tcPr>
            <w:tcW w:w="995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5D3F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671581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 xml:space="preserve">Предметные : </w:t>
            </w:r>
          </w:p>
          <w:p w:rsidR="000E2CF0" w:rsidRPr="000600AE" w:rsidRDefault="000E2CF0" w:rsidP="00671581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>Научатся</w:t>
            </w:r>
            <w:r w:rsidRPr="000600AE">
              <w:rPr>
                <w:sz w:val="20"/>
                <w:szCs w:val="20"/>
              </w:rPr>
              <w:t xml:space="preserve"> определять термины : поместье, помещик, служилые люди, </w:t>
            </w:r>
          </w:p>
          <w:p w:rsidR="000E2CF0" w:rsidRPr="000600AE" w:rsidRDefault="000E2CF0" w:rsidP="00671581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>Получат возможность научиться</w:t>
            </w:r>
            <w:r w:rsidRPr="000600AE">
              <w:rPr>
                <w:sz w:val="20"/>
                <w:szCs w:val="20"/>
              </w:rPr>
              <w:t xml:space="preserve">: выделять изменеия в системе землевладения, характеризовать развитие ремесла и торговли, понимать значение политики Василия </w:t>
            </w:r>
            <w:r w:rsidRPr="000600AE">
              <w:rPr>
                <w:sz w:val="20"/>
                <w:szCs w:val="20"/>
                <w:lang w:val="en-US"/>
              </w:rPr>
              <w:t>I</w:t>
            </w:r>
            <w:r w:rsidRPr="000600AE">
              <w:rPr>
                <w:sz w:val="20"/>
                <w:szCs w:val="20"/>
              </w:rPr>
              <w:t xml:space="preserve"> для дальнейшего развития Руси, работать с картой.</w:t>
            </w:r>
          </w:p>
          <w:p w:rsidR="000E2CF0" w:rsidRPr="000600AE" w:rsidRDefault="000E2CF0" w:rsidP="00671581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0E2CF0" w:rsidRPr="000600AE" w:rsidRDefault="000E2CF0" w:rsidP="00671581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>Познавательные:</w:t>
            </w:r>
            <w:r w:rsidRPr="000600AE">
              <w:rPr>
                <w:sz w:val="20"/>
                <w:szCs w:val="20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0E2CF0" w:rsidRPr="000600AE" w:rsidRDefault="000E2CF0" w:rsidP="00671581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формулируют собственное мнение и позицию.</w:t>
            </w:r>
          </w:p>
          <w:p w:rsidR="000E2CF0" w:rsidRPr="000600AE" w:rsidRDefault="000E2CF0" w:rsidP="004B7FC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0E2CF0" w:rsidRPr="000600AE" w:rsidRDefault="000E2CF0" w:rsidP="004B7FC9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презентации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24</w:t>
            </w:r>
          </w:p>
        </w:tc>
      </w:tr>
      <w:tr w:rsidR="000E2CF0" w:rsidRPr="000600AE" w:rsidTr="00634E5C">
        <w:trPr>
          <w:gridAfter w:val="2"/>
          <w:wAfter w:w="479" w:type="dxa"/>
          <w:trHeight w:val="360"/>
        </w:trPr>
        <w:tc>
          <w:tcPr>
            <w:tcW w:w="457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</w:t>
            </w:r>
          </w:p>
        </w:tc>
        <w:tc>
          <w:tcPr>
            <w:tcW w:w="2612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Распад Золотой Орды и его последствия</w:t>
            </w:r>
          </w:p>
        </w:tc>
        <w:tc>
          <w:tcPr>
            <w:tcW w:w="1168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 xml:space="preserve">Комбинированный </w:t>
            </w:r>
          </w:p>
        </w:tc>
        <w:tc>
          <w:tcPr>
            <w:tcW w:w="540" w:type="dxa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5D3FFE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5D3F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7.05</w:t>
            </w:r>
          </w:p>
        </w:tc>
        <w:tc>
          <w:tcPr>
            <w:tcW w:w="995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5D3F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36741E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 xml:space="preserve">Предметные: </w:t>
            </w:r>
          </w:p>
          <w:p w:rsidR="000E2CF0" w:rsidRPr="000600AE" w:rsidRDefault="000E2CF0" w:rsidP="0036741E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>Научатся</w:t>
            </w:r>
            <w:r w:rsidRPr="000600AE">
              <w:rPr>
                <w:sz w:val="20"/>
                <w:szCs w:val="20"/>
              </w:rPr>
              <w:t xml:space="preserve"> проводить исследования, создавать иллюстративный текст или электронную презентацию на заданную тему, давать определения понятиям: транзитная торговля, ясак.</w:t>
            </w:r>
          </w:p>
          <w:p w:rsidR="000E2CF0" w:rsidRPr="000600AE" w:rsidRDefault="000E2CF0" w:rsidP="0036741E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 Получат возможность научиться</w:t>
            </w:r>
            <w:r w:rsidRPr="000600AE">
              <w:rPr>
                <w:sz w:val="20"/>
                <w:szCs w:val="20"/>
              </w:rPr>
              <w:t xml:space="preserve"> выступать с подготовленными сообщениями, обсуждать выступления учащихся, оценивать свои достижения, характеризовать взаимоотношения государств, образовавшихся после распада Золотой Орды с Русью.</w:t>
            </w:r>
          </w:p>
          <w:p w:rsidR="000E2CF0" w:rsidRPr="000600AE" w:rsidRDefault="000E2CF0" w:rsidP="0036741E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0E2CF0" w:rsidRPr="000600AE" w:rsidRDefault="000E2CF0" w:rsidP="0036741E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>Познавательные:</w:t>
            </w:r>
            <w:r w:rsidRPr="000600AE">
              <w:rPr>
                <w:sz w:val="20"/>
                <w:szCs w:val="20"/>
              </w:rPr>
              <w:t xml:space="preserve"> самостоятельно выделяют и формулируют познавательную цель, используют общие приёмы решения поставленных задач. </w:t>
            </w:r>
          </w:p>
          <w:p w:rsidR="000E2CF0" w:rsidRPr="000600AE" w:rsidRDefault="000E2CF0" w:rsidP="0036741E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>Коммуникативные:</w:t>
            </w:r>
            <w:r w:rsidRPr="000600AE">
              <w:rPr>
                <w:sz w:val="20"/>
                <w:szCs w:val="20"/>
              </w:rPr>
              <w:t xml:space="preserve"> участвуют в коллективном решении проблем, проявляют активность во взаимодействии для решения коммуникативных и познавательных задач.</w:t>
            </w:r>
          </w:p>
          <w:p w:rsidR="000E2CF0" w:rsidRPr="000600AE" w:rsidRDefault="000E2CF0" w:rsidP="0036741E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планируют свои действия в соответствии с поставленной задачей и условиями ее реализации, оценивают правильность выполнения действия.</w:t>
            </w:r>
          </w:p>
          <w:p w:rsidR="000E2CF0" w:rsidRPr="000600AE" w:rsidRDefault="000E2CF0" w:rsidP="0036741E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  <w:r w:rsidRPr="000600AE">
              <w:rPr>
                <w:sz w:val="20"/>
                <w:szCs w:val="20"/>
              </w:rPr>
              <w:t xml:space="preserve"> Проявляют доброжелательность и эмоционально-нравственную отзывчивость, эмпатию как понимание чувств других людей и сопереживание им.</w:t>
            </w:r>
          </w:p>
          <w:p w:rsidR="000E2CF0" w:rsidRPr="000600AE" w:rsidRDefault="000E2CF0" w:rsidP="004B7FC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0E2CF0" w:rsidRPr="000600AE" w:rsidRDefault="000E2CF0" w:rsidP="004B7FC9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презентации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304B47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25</w:t>
            </w:r>
          </w:p>
        </w:tc>
      </w:tr>
      <w:tr w:rsidR="000E2CF0" w:rsidRPr="000600AE" w:rsidTr="00634E5C">
        <w:trPr>
          <w:gridAfter w:val="2"/>
          <w:wAfter w:w="479" w:type="dxa"/>
          <w:trHeight w:val="360"/>
        </w:trPr>
        <w:tc>
          <w:tcPr>
            <w:tcW w:w="457" w:type="dxa"/>
            <w:gridSpan w:val="2"/>
          </w:tcPr>
          <w:p w:rsidR="000E2CF0" w:rsidRPr="000600AE" w:rsidRDefault="000E2CF0" w:rsidP="00B35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66</w:t>
            </w:r>
          </w:p>
        </w:tc>
        <w:tc>
          <w:tcPr>
            <w:tcW w:w="2612" w:type="dxa"/>
          </w:tcPr>
          <w:p w:rsidR="000E2CF0" w:rsidRPr="000600AE" w:rsidRDefault="000E2CF0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 xml:space="preserve">Московское государство и его соседи во второй половине </w:t>
            </w:r>
            <w:r w:rsidRPr="000600AE">
              <w:rPr>
                <w:sz w:val="20"/>
                <w:szCs w:val="20"/>
                <w:lang w:val="en-US"/>
              </w:rPr>
              <w:t>XV</w:t>
            </w:r>
            <w:r w:rsidRPr="000600AE">
              <w:rPr>
                <w:sz w:val="20"/>
                <w:szCs w:val="20"/>
              </w:rPr>
              <w:t xml:space="preserve"> в.</w:t>
            </w:r>
          </w:p>
        </w:tc>
        <w:tc>
          <w:tcPr>
            <w:tcW w:w="1168" w:type="dxa"/>
          </w:tcPr>
          <w:p w:rsidR="000E2CF0" w:rsidRPr="000600AE" w:rsidRDefault="000E2CF0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540" w:type="dxa"/>
          </w:tcPr>
          <w:p w:rsidR="000E2CF0" w:rsidRPr="000600AE" w:rsidRDefault="000E2CF0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8" w:type="dxa"/>
            <w:gridSpan w:val="5"/>
          </w:tcPr>
          <w:p w:rsidR="000E2CF0" w:rsidRDefault="000E2CF0" w:rsidP="005D3FFE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5D3F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12.05</w:t>
            </w:r>
          </w:p>
        </w:tc>
        <w:tc>
          <w:tcPr>
            <w:tcW w:w="995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5D3F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B3514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 xml:space="preserve">Предметные : </w:t>
            </w:r>
          </w:p>
          <w:p w:rsidR="000E2CF0" w:rsidRPr="000600AE" w:rsidRDefault="000E2CF0" w:rsidP="00B3514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>Научатся</w:t>
            </w:r>
            <w:r w:rsidRPr="000600AE">
              <w:rPr>
                <w:sz w:val="20"/>
                <w:szCs w:val="20"/>
              </w:rPr>
              <w:t xml:space="preserve"> определять термины: Боярская Дума, воевода, герб, держава, кормление, местничество, налоги, скипетр, Шапка Мономаха.</w:t>
            </w:r>
          </w:p>
          <w:p w:rsidR="000E2CF0" w:rsidRPr="000600AE" w:rsidRDefault="000E2CF0" w:rsidP="00B3514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>Получат возможность научиться</w:t>
            </w:r>
            <w:r w:rsidRPr="000600AE">
              <w:rPr>
                <w:sz w:val="20"/>
                <w:szCs w:val="20"/>
              </w:rPr>
              <w:t xml:space="preserve">: выделять изменения в системе управления государством, характеризовать внешнюю и внутреннюю политику Ивана  </w:t>
            </w:r>
            <w:r w:rsidRPr="000600AE">
              <w:rPr>
                <w:sz w:val="20"/>
                <w:szCs w:val="20"/>
                <w:lang w:val="en-US"/>
              </w:rPr>
              <w:t>III</w:t>
            </w:r>
            <w:r w:rsidRPr="000600AE">
              <w:rPr>
                <w:sz w:val="20"/>
                <w:szCs w:val="20"/>
              </w:rPr>
              <w:t xml:space="preserve">, понимать значение политики  Ивана </w:t>
            </w:r>
            <w:r w:rsidRPr="000600AE">
              <w:rPr>
                <w:sz w:val="20"/>
                <w:szCs w:val="20"/>
                <w:lang w:val="en-US"/>
              </w:rPr>
              <w:t>III</w:t>
            </w:r>
            <w:r w:rsidRPr="000600AE">
              <w:rPr>
                <w:sz w:val="20"/>
                <w:szCs w:val="20"/>
              </w:rPr>
              <w:t xml:space="preserve">  для дальнейшего объединения Руси, работать с картой.</w:t>
            </w:r>
          </w:p>
          <w:p w:rsidR="000E2CF0" w:rsidRPr="000600AE" w:rsidRDefault="000E2CF0" w:rsidP="00B3514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0E2CF0" w:rsidRPr="000600AE" w:rsidRDefault="000E2CF0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>Познавательные:</w:t>
            </w:r>
            <w:r w:rsidRPr="000600AE">
              <w:rPr>
                <w:sz w:val="20"/>
                <w:szCs w:val="20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0E2CF0" w:rsidRPr="000600AE" w:rsidRDefault="000E2CF0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формулируют собственное мнение и позицию.</w:t>
            </w:r>
          </w:p>
          <w:p w:rsidR="000E2CF0" w:rsidRPr="000600AE" w:rsidRDefault="000E2CF0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учитывают установленные правила в планировании и в контроле способа решения, осуществляют пошаговый и итоговый контроль.</w:t>
            </w:r>
          </w:p>
          <w:p w:rsidR="000E2CF0" w:rsidRPr="000600AE" w:rsidRDefault="000E2CF0" w:rsidP="00B35145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  <w:r w:rsidRPr="000600AE">
              <w:rPr>
                <w:sz w:val="20"/>
                <w:szCs w:val="20"/>
              </w:rPr>
              <w:t xml:space="preserve">  выражают адекватное понимание причин успеха/неуспеха учебной деятельности, проявляют устойчивую мотивацию к учению.</w:t>
            </w:r>
          </w:p>
        </w:tc>
        <w:tc>
          <w:tcPr>
            <w:tcW w:w="1440" w:type="dxa"/>
            <w:gridSpan w:val="3"/>
          </w:tcPr>
          <w:p w:rsidR="000E2CF0" w:rsidRPr="000600AE" w:rsidRDefault="000E2CF0" w:rsidP="00B35145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презентации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B35145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26</w:t>
            </w:r>
          </w:p>
        </w:tc>
      </w:tr>
      <w:tr w:rsidR="000E2CF0" w:rsidRPr="000600AE" w:rsidTr="00634E5C">
        <w:trPr>
          <w:gridAfter w:val="2"/>
          <w:wAfter w:w="479" w:type="dxa"/>
          <w:trHeight w:val="360"/>
        </w:trPr>
        <w:tc>
          <w:tcPr>
            <w:tcW w:w="457" w:type="dxa"/>
            <w:gridSpan w:val="2"/>
          </w:tcPr>
          <w:p w:rsidR="000E2CF0" w:rsidRPr="006B0773" w:rsidRDefault="000E2CF0" w:rsidP="00B35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2612" w:type="dxa"/>
          </w:tcPr>
          <w:p w:rsidR="000E2CF0" w:rsidRPr="006B0773" w:rsidRDefault="000E2CF0" w:rsidP="00B3514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Итоговая контрольная работа.</w:t>
            </w:r>
          </w:p>
        </w:tc>
        <w:tc>
          <w:tcPr>
            <w:tcW w:w="1168" w:type="dxa"/>
          </w:tcPr>
          <w:p w:rsidR="000E2CF0" w:rsidRPr="006B0773" w:rsidRDefault="000E2CF0" w:rsidP="00B35145">
            <w:pPr>
              <w:rPr>
                <w:sz w:val="20"/>
                <w:szCs w:val="20"/>
              </w:rPr>
            </w:pPr>
            <w:r w:rsidRPr="006B0773">
              <w:rPr>
                <w:sz w:val="20"/>
                <w:szCs w:val="20"/>
              </w:rPr>
              <w:t>Обобщающее повторение</w:t>
            </w:r>
          </w:p>
        </w:tc>
        <w:tc>
          <w:tcPr>
            <w:tcW w:w="540" w:type="dxa"/>
          </w:tcPr>
          <w:p w:rsidR="000E2CF0" w:rsidRPr="006B0773" w:rsidRDefault="000E2CF0" w:rsidP="00B35145">
            <w:pPr>
              <w:rPr>
                <w:sz w:val="20"/>
                <w:szCs w:val="20"/>
              </w:rPr>
            </w:pPr>
            <w:r w:rsidRPr="006B0773">
              <w:rPr>
                <w:sz w:val="20"/>
                <w:szCs w:val="20"/>
              </w:rPr>
              <w:t>1</w:t>
            </w:r>
          </w:p>
        </w:tc>
        <w:tc>
          <w:tcPr>
            <w:tcW w:w="1319" w:type="dxa"/>
            <w:gridSpan w:val="5"/>
          </w:tcPr>
          <w:p w:rsidR="000E2CF0" w:rsidRDefault="000E2CF0" w:rsidP="005D3FFE">
            <w:pPr>
              <w:jc w:val="center"/>
              <w:rPr>
                <w:sz w:val="20"/>
                <w:szCs w:val="20"/>
              </w:rPr>
            </w:pPr>
          </w:p>
          <w:p w:rsidR="000E2CF0" w:rsidRPr="006B0773" w:rsidRDefault="00634E5C" w:rsidP="005D3F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14.05</w:t>
            </w:r>
          </w:p>
        </w:tc>
        <w:tc>
          <w:tcPr>
            <w:tcW w:w="994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6B0773" w:rsidRDefault="000E2CF0" w:rsidP="005D3F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6B0773" w:rsidRDefault="000E2CF0" w:rsidP="00B35145">
            <w:pPr>
              <w:rPr>
                <w:sz w:val="20"/>
                <w:szCs w:val="20"/>
              </w:rPr>
            </w:pPr>
            <w:r w:rsidRPr="006B0773">
              <w:rPr>
                <w:sz w:val="20"/>
                <w:szCs w:val="20"/>
              </w:rPr>
              <w:t>Предметные:</w:t>
            </w:r>
          </w:p>
          <w:p w:rsidR="000E2CF0" w:rsidRPr="006B0773" w:rsidRDefault="000E2CF0" w:rsidP="00B35145">
            <w:pPr>
              <w:rPr>
                <w:sz w:val="20"/>
                <w:szCs w:val="20"/>
              </w:rPr>
            </w:pPr>
            <w:r w:rsidRPr="006B0773">
              <w:rPr>
                <w:sz w:val="20"/>
                <w:szCs w:val="20"/>
              </w:rPr>
              <w:t>Научатся определять термины, изученные в теме.</w:t>
            </w:r>
          </w:p>
          <w:p w:rsidR="000E2CF0" w:rsidRPr="006B0773" w:rsidRDefault="000E2CF0" w:rsidP="00B35145">
            <w:pPr>
              <w:rPr>
                <w:sz w:val="20"/>
                <w:szCs w:val="20"/>
              </w:rPr>
            </w:pPr>
            <w:r w:rsidRPr="006B0773">
              <w:rPr>
                <w:sz w:val="20"/>
                <w:szCs w:val="20"/>
              </w:rPr>
              <w:t xml:space="preserve"> Получат возможность научиться: определять причины раздробленности Руси, положительные и отрицательные последствия раздробленности, характеризовать личности и деятельность наиболее значимых правителей периода раздробленности,  извлекать полезную информацию из исторических источников</w:t>
            </w:r>
          </w:p>
          <w:p w:rsidR="000E2CF0" w:rsidRPr="006B0773" w:rsidRDefault="000E2CF0" w:rsidP="00B35145">
            <w:pPr>
              <w:rPr>
                <w:sz w:val="20"/>
                <w:szCs w:val="20"/>
              </w:rPr>
            </w:pPr>
            <w:r w:rsidRPr="006B0773">
              <w:rPr>
                <w:sz w:val="20"/>
                <w:szCs w:val="20"/>
              </w:rPr>
              <w:t>Метапредметные УУД:</w:t>
            </w:r>
          </w:p>
          <w:p w:rsidR="000E2CF0" w:rsidRPr="006B0773" w:rsidRDefault="000E2CF0" w:rsidP="00B35145">
            <w:pPr>
              <w:rPr>
                <w:sz w:val="20"/>
                <w:szCs w:val="20"/>
              </w:rPr>
            </w:pPr>
            <w:r w:rsidRPr="006B0773">
              <w:rPr>
                <w:sz w:val="20"/>
                <w:szCs w:val="20"/>
              </w:rPr>
              <w:t>Регулятивные: адекватно воспринимают предложения и оценку учителей, товарищей и родителей</w:t>
            </w:r>
          </w:p>
          <w:p w:rsidR="000E2CF0" w:rsidRPr="006B0773" w:rsidRDefault="000E2CF0" w:rsidP="00B35145">
            <w:pPr>
              <w:rPr>
                <w:sz w:val="20"/>
                <w:szCs w:val="20"/>
              </w:rPr>
            </w:pPr>
            <w:r w:rsidRPr="006B0773">
              <w:rPr>
                <w:sz w:val="20"/>
                <w:szCs w:val="20"/>
              </w:rPr>
              <w:t>Познавательные: выбирают наиболее эффективные способы решения задач, контролируют и оценивают процесс и результат деятельности</w:t>
            </w:r>
          </w:p>
          <w:p w:rsidR="000E2CF0" w:rsidRPr="006B0773" w:rsidRDefault="000E2CF0" w:rsidP="00B35145">
            <w:pPr>
              <w:rPr>
                <w:sz w:val="20"/>
                <w:szCs w:val="20"/>
              </w:rPr>
            </w:pPr>
            <w:r w:rsidRPr="006B0773">
              <w:rPr>
                <w:sz w:val="20"/>
                <w:szCs w:val="20"/>
              </w:rPr>
              <w:t xml:space="preserve">Коммуникативные: договариваются о распределении ролей и функций в совместной деятельности </w:t>
            </w:r>
          </w:p>
          <w:p w:rsidR="000E2CF0" w:rsidRPr="006B0773" w:rsidRDefault="000E2CF0" w:rsidP="00B35145">
            <w:pPr>
              <w:rPr>
                <w:sz w:val="20"/>
                <w:szCs w:val="20"/>
              </w:rPr>
            </w:pPr>
            <w:r w:rsidRPr="006B0773">
              <w:rPr>
                <w:sz w:val="20"/>
                <w:szCs w:val="20"/>
              </w:rPr>
              <w:t>Личностные УУД:</w:t>
            </w:r>
          </w:p>
          <w:p w:rsidR="000E2CF0" w:rsidRPr="006B0773" w:rsidRDefault="000E2CF0" w:rsidP="00B35145">
            <w:pPr>
              <w:rPr>
                <w:sz w:val="20"/>
                <w:szCs w:val="20"/>
              </w:rPr>
            </w:pPr>
            <w:r w:rsidRPr="006B0773">
              <w:rPr>
                <w:sz w:val="20"/>
                <w:szCs w:val="20"/>
              </w:rPr>
              <w:t>Определяют свою личностную позицию, адекватную дифференцированную самооценку своих успехов в учебе</w:t>
            </w:r>
          </w:p>
          <w:p w:rsidR="000E2CF0" w:rsidRPr="006B0773" w:rsidRDefault="000E2CF0" w:rsidP="00B35145">
            <w:pPr>
              <w:rPr>
                <w:sz w:val="20"/>
                <w:szCs w:val="20"/>
              </w:rPr>
            </w:pPr>
          </w:p>
          <w:p w:rsidR="000E2CF0" w:rsidRPr="006B0773" w:rsidRDefault="000E2CF0" w:rsidP="00394E2B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0E2CF0" w:rsidRPr="006B0773" w:rsidRDefault="000E2CF0" w:rsidP="00B35145">
            <w:pPr>
              <w:rPr>
                <w:sz w:val="20"/>
                <w:szCs w:val="20"/>
              </w:rPr>
            </w:pPr>
            <w:r w:rsidRPr="006B0773">
              <w:rPr>
                <w:sz w:val="20"/>
                <w:szCs w:val="20"/>
              </w:rPr>
              <w:t>тесты</w:t>
            </w:r>
          </w:p>
        </w:tc>
        <w:tc>
          <w:tcPr>
            <w:tcW w:w="930" w:type="dxa"/>
            <w:gridSpan w:val="2"/>
          </w:tcPr>
          <w:p w:rsidR="000E2CF0" w:rsidRPr="006B0773" w:rsidRDefault="000E2CF0" w:rsidP="00B35145">
            <w:pPr>
              <w:rPr>
                <w:sz w:val="20"/>
                <w:szCs w:val="20"/>
              </w:rPr>
            </w:pPr>
            <w:r w:rsidRPr="006B0773">
              <w:rPr>
                <w:sz w:val="20"/>
                <w:szCs w:val="20"/>
              </w:rPr>
              <w:t xml:space="preserve">Повт. </w:t>
            </w:r>
          </w:p>
        </w:tc>
      </w:tr>
      <w:tr w:rsidR="000E2CF0" w:rsidRPr="000600AE" w:rsidTr="00634E5C">
        <w:trPr>
          <w:gridAfter w:val="2"/>
          <w:wAfter w:w="479" w:type="dxa"/>
          <w:trHeight w:val="360"/>
        </w:trPr>
        <w:tc>
          <w:tcPr>
            <w:tcW w:w="457" w:type="dxa"/>
            <w:gridSpan w:val="2"/>
          </w:tcPr>
          <w:p w:rsidR="000E2CF0" w:rsidRPr="000600AE" w:rsidRDefault="000E2CF0" w:rsidP="00372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2612" w:type="dxa"/>
          </w:tcPr>
          <w:p w:rsidR="000E2CF0" w:rsidRPr="000600AE" w:rsidRDefault="000E2CF0" w:rsidP="00372AA1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 xml:space="preserve">Русская православная церковь в </w:t>
            </w:r>
            <w:r w:rsidRPr="000600AE">
              <w:rPr>
                <w:sz w:val="20"/>
                <w:szCs w:val="20"/>
                <w:lang w:val="en-US"/>
              </w:rPr>
              <w:t>XV</w:t>
            </w:r>
            <w:r w:rsidRPr="000600AE">
              <w:rPr>
                <w:sz w:val="20"/>
                <w:szCs w:val="20"/>
              </w:rPr>
              <w:t xml:space="preserve">-нач. </w:t>
            </w:r>
            <w:r w:rsidRPr="000600AE">
              <w:rPr>
                <w:sz w:val="20"/>
                <w:szCs w:val="20"/>
                <w:lang w:val="en-US"/>
              </w:rPr>
              <w:t>XVI</w:t>
            </w:r>
            <w:r w:rsidRPr="000600AE">
              <w:rPr>
                <w:sz w:val="20"/>
                <w:szCs w:val="20"/>
              </w:rPr>
              <w:t>вв.</w:t>
            </w:r>
          </w:p>
        </w:tc>
        <w:tc>
          <w:tcPr>
            <w:tcW w:w="1168" w:type="dxa"/>
          </w:tcPr>
          <w:p w:rsidR="000E2CF0" w:rsidRPr="000600AE" w:rsidRDefault="000E2CF0" w:rsidP="00372AA1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Урок усвоения новых знаний</w:t>
            </w:r>
          </w:p>
        </w:tc>
        <w:tc>
          <w:tcPr>
            <w:tcW w:w="540" w:type="dxa"/>
          </w:tcPr>
          <w:p w:rsidR="000E2CF0" w:rsidRPr="000600AE" w:rsidRDefault="000E2CF0" w:rsidP="00372AA1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9" w:type="dxa"/>
            <w:gridSpan w:val="5"/>
          </w:tcPr>
          <w:p w:rsidR="000E2CF0" w:rsidRDefault="000E2CF0" w:rsidP="005D3FFE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5D3F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19.05</w:t>
            </w:r>
          </w:p>
        </w:tc>
        <w:tc>
          <w:tcPr>
            <w:tcW w:w="994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5D3F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F93F7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 xml:space="preserve">Предметные : </w:t>
            </w:r>
          </w:p>
          <w:p w:rsidR="000E2CF0" w:rsidRPr="000600AE" w:rsidRDefault="000E2CF0" w:rsidP="00F93F7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>Научатся</w:t>
            </w:r>
            <w:r w:rsidRPr="000600AE">
              <w:rPr>
                <w:sz w:val="20"/>
                <w:szCs w:val="20"/>
              </w:rPr>
              <w:t xml:space="preserve"> определять термины : автокефалия, догмат, ересь, митрополит.</w:t>
            </w:r>
          </w:p>
          <w:p w:rsidR="000E2CF0" w:rsidRPr="000600AE" w:rsidRDefault="000E2CF0" w:rsidP="00F93F7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>Получат возможность научиться</w:t>
            </w:r>
            <w:r w:rsidRPr="000600AE">
              <w:rPr>
                <w:sz w:val="20"/>
                <w:szCs w:val="20"/>
              </w:rPr>
              <w:t>: характеризовать значение русской православной церкви, давать оценку роли великих московских князей в укреплении позиций Русской православной церкви.</w:t>
            </w:r>
          </w:p>
          <w:p w:rsidR="000E2CF0" w:rsidRPr="000600AE" w:rsidRDefault="000E2CF0" w:rsidP="00F93F7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0E2CF0" w:rsidRPr="000600AE" w:rsidRDefault="000E2CF0" w:rsidP="00F93F7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>Познавательные:</w:t>
            </w:r>
            <w:r w:rsidRPr="000600AE">
              <w:rPr>
                <w:sz w:val="20"/>
                <w:szCs w:val="20"/>
              </w:rPr>
              <w:t xml:space="preserve"> самостоятельно создают алгоритмы деятельности при решении проблем различного характера.</w:t>
            </w:r>
          </w:p>
          <w:p w:rsidR="000E2CF0" w:rsidRPr="000600AE" w:rsidRDefault="000E2CF0" w:rsidP="00F93F7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формулируют собственное мнение и позицию.</w:t>
            </w:r>
          </w:p>
          <w:p w:rsidR="000E2CF0" w:rsidRPr="000600AE" w:rsidRDefault="000E2CF0" w:rsidP="00F93F7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учитывают установленные правила в планировании и в контроле способа решения, осуществляют пошаговый и итоговый контроль.</w:t>
            </w:r>
          </w:p>
          <w:p w:rsidR="000E2CF0" w:rsidRPr="000600AE" w:rsidRDefault="000E2CF0" w:rsidP="004B7FC9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  <w:r w:rsidRPr="000600AE">
              <w:rPr>
                <w:sz w:val="20"/>
                <w:szCs w:val="20"/>
              </w:rPr>
              <w:t xml:space="preserve">  выражают адекватное понимание причин успеха/неуспеха учебной деятельности, проявляют устойчивую мотивацию к учению.</w:t>
            </w:r>
          </w:p>
        </w:tc>
        <w:tc>
          <w:tcPr>
            <w:tcW w:w="1440" w:type="dxa"/>
            <w:gridSpan w:val="3"/>
          </w:tcPr>
          <w:p w:rsidR="000E2CF0" w:rsidRPr="000600AE" w:rsidRDefault="000E2CF0" w:rsidP="004B7FC9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презентации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372AA1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С.96-101 (2 часть)</w:t>
            </w:r>
          </w:p>
        </w:tc>
      </w:tr>
      <w:tr w:rsidR="000E2CF0" w:rsidRPr="000600AE" w:rsidTr="00634E5C">
        <w:trPr>
          <w:gridAfter w:val="2"/>
          <w:wAfter w:w="479" w:type="dxa"/>
          <w:trHeight w:val="360"/>
        </w:trPr>
        <w:tc>
          <w:tcPr>
            <w:tcW w:w="457" w:type="dxa"/>
            <w:gridSpan w:val="2"/>
          </w:tcPr>
          <w:p w:rsidR="000E2CF0" w:rsidRPr="000600AE" w:rsidRDefault="000E2CF0" w:rsidP="00372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</w:t>
            </w:r>
          </w:p>
        </w:tc>
        <w:tc>
          <w:tcPr>
            <w:tcW w:w="2612" w:type="dxa"/>
          </w:tcPr>
          <w:p w:rsidR="000E2CF0" w:rsidRPr="000600AE" w:rsidRDefault="000E2CF0" w:rsidP="00372AA1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 xml:space="preserve">Человек в Российском государстве второй пол. </w:t>
            </w:r>
            <w:r w:rsidRPr="000600AE">
              <w:rPr>
                <w:sz w:val="20"/>
                <w:szCs w:val="20"/>
                <w:lang w:val="en-US"/>
              </w:rPr>
              <w:t xml:space="preserve">XV </w:t>
            </w:r>
            <w:r w:rsidRPr="000600AE">
              <w:rPr>
                <w:sz w:val="20"/>
                <w:szCs w:val="20"/>
              </w:rPr>
              <w:t>в.</w:t>
            </w:r>
          </w:p>
        </w:tc>
        <w:tc>
          <w:tcPr>
            <w:tcW w:w="1168" w:type="dxa"/>
          </w:tcPr>
          <w:p w:rsidR="000E2CF0" w:rsidRPr="000600AE" w:rsidRDefault="000E2CF0" w:rsidP="00372AA1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 xml:space="preserve">Комбинированный </w:t>
            </w:r>
          </w:p>
        </w:tc>
        <w:tc>
          <w:tcPr>
            <w:tcW w:w="540" w:type="dxa"/>
          </w:tcPr>
          <w:p w:rsidR="000E2CF0" w:rsidRPr="000600AE" w:rsidRDefault="000E2CF0" w:rsidP="00372AA1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9" w:type="dxa"/>
            <w:gridSpan w:val="5"/>
          </w:tcPr>
          <w:p w:rsidR="000E2CF0" w:rsidRDefault="000E2CF0" w:rsidP="005D3FFE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5D3F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21.05</w:t>
            </w:r>
          </w:p>
        </w:tc>
        <w:tc>
          <w:tcPr>
            <w:tcW w:w="994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5D3F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F93F7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 xml:space="preserve">Предметные: </w:t>
            </w:r>
          </w:p>
          <w:p w:rsidR="000E2CF0" w:rsidRPr="000600AE" w:rsidRDefault="000E2CF0" w:rsidP="00F93F7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>Научатся</w:t>
            </w:r>
            <w:r w:rsidRPr="000600AE">
              <w:rPr>
                <w:sz w:val="20"/>
                <w:szCs w:val="20"/>
              </w:rPr>
              <w:t xml:space="preserve"> проводить исследования, создавать иллюстративный текст или электронную презентацию на заданную тему, давать определения понятиям: казаки, посадские люди, пожилое, привилегии, чин.</w:t>
            </w:r>
          </w:p>
          <w:p w:rsidR="000E2CF0" w:rsidRPr="000600AE" w:rsidRDefault="000E2CF0" w:rsidP="00F93F75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 Получат возможность научиться</w:t>
            </w:r>
            <w:r w:rsidRPr="000600AE">
              <w:rPr>
                <w:sz w:val="20"/>
                <w:szCs w:val="20"/>
              </w:rPr>
              <w:t xml:space="preserve"> выступать с подготовленными сообщениями, обсуждать выступления учащихся, оценивать свои достижения. </w:t>
            </w:r>
          </w:p>
          <w:p w:rsidR="000E2CF0" w:rsidRPr="000600AE" w:rsidRDefault="000E2CF0" w:rsidP="00F93F75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0E2CF0" w:rsidRPr="000600AE" w:rsidRDefault="000E2CF0" w:rsidP="00F93F75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>Познавательные:</w:t>
            </w:r>
            <w:r w:rsidRPr="000600AE">
              <w:rPr>
                <w:sz w:val="20"/>
                <w:szCs w:val="20"/>
              </w:rPr>
              <w:t xml:space="preserve"> самостоятельно выделяют и формулируют познавательную цель, используют общие приёмы решения поставленных задач. </w:t>
            </w:r>
          </w:p>
          <w:p w:rsidR="000E2CF0" w:rsidRPr="000600AE" w:rsidRDefault="000E2CF0" w:rsidP="004B7FC9">
            <w:pPr>
              <w:rPr>
                <w:sz w:val="20"/>
                <w:szCs w:val="20"/>
              </w:rPr>
            </w:pPr>
          </w:p>
        </w:tc>
        <w:tc>
          <w:tcPr>
            <w:tcW w:w="1440" w:type="dxa"/>
            <w:gridSpan w:val="3"/>
          </w:tcPr>
          <w:p w:rsidR="000E2CF0" w:rsidRPr="000600AE" w:rsidRDefault="000E2CF0" w:rsidP="004B7FC9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презентации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372AA1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С. 101-106</w:t>
            </w:r>
          </w:p>
        </w:tc>
      </w:tr>
      <w:tr w:rsidR="000E2CF0" w:rsidRPr="000600AE" w:rsidTr="00BA1BAF">
        <w:trPr>
          <w:gridAfter w:val="2"/>
          <w:wAfter w:w="479" w:type="dxa"/>
          <w:trHeight w:val="4050"/>
        </w:trPr>
        <w:tc>
          <w:tcPr>
            <w:tcW w:w="457" w:type="dxa"/>
            <w:gridSpan w:val="2"/>
          </w:tcPr>
          <w:p w:rsidR="000E2CF0" w:rsidRPr="000600AE" w:rsidRDefault="000E2CF0" w:rsidP="00372AA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2612" w:type="dxa"/>
          </w:tcPr>
          <w:p w:rsidR="000E2CF0" w:rsidRPr="000600AE" w:rsidRDefault="000E2CF0" w:rsidP="009029B8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 xml:space="preserve">Формирование культурного пространства единого Российского государства. </w:t>
            </w:r>
          </w:p>
        </w:tc>
        <w:tc>
          <w:tcPr>
            <w:tcW w:w="1168" w:type="dxa"/>
          </w:tcPr>
          <w:p w:rsidR="000E2CF0" w:rsidRPr="000600AE" w:rsidRDefault="000E2CF0" w:rsidP="00372AA1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Комбинированный</w:t>
            </w:r>
          </w:p>
        </w:tc>
        <w:tc>
          <w:tcPr>
            <w:tcW w:w="540" w:type="dxa"/>
          </w:tcPr>
          <w:p w:rsidR="000E2CF0" w:rsidRPr="000600AE" w:rsidRDefault="000E2CF0" w:rsidP="00372AA1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1</w:t>
            </w:r>
          </w:p>
        </w:tc>
        <w:tc>
          <w:tcPr>
            <w:tcW w:w="1319" w:type="dxa"/>
            <w:gridSpan w:val="5"/>
          </w:tcPr>
          <w:p w:rsidR="000E2CF0" w:rsidRDefault="000E2CF0" w:rsidP="005D3FFE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634E5C" w:rsidP="005D3F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26.05</w:t>
            </w:r>
          </w:p>
        </w:tc>
        <w:tc>
          <w:tcPr>
            <w:tcW w:w="994" w:type="dxa"/>
            <w:gridSpan w:val="2"/>
          </w:tcPr>
          <w:p w:rsidR="000E2CF0" w:rsidRDefault="000E2CF0" w:rsidP="000E2CF0">
            <w:pPr>
              <w:jc w:val="center"/>
              <w:rPr>
                <w:sz w:val="20"/>
                <w:szCs w:val="20"/>
              </w:rPr>
            </w:pPr>
          </w:p>
          <w:p w:rsidR="000E2CF0" w:rsidRPr="000600AE" w:rsidRDefault="000E2CF0" w:rsidP="005D3F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0E2CF0" w:rsidRPr="000600AE" w:rsidRDefault="000E2CF0" w:rsidP="004E7D89">
            <w:pPr>
              <w:rPr>
                <w:sz w:val="20"/>
                <w:szCs w:val="20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Предметные</w:t>
            </w:r>
            <w:r w:rsidRPr="000600AE">
              <w:rPr>
                <w:sz w:val="20"/>
                <w:szCs w:val="20"/>
              </w:rPr>
              <w:t>:</w:t>
            </w:r>
          </w:p>
          <w:p w:rsidR="000E2CF0" w:rsidRPr="000600AE" w:rsidRDefault="000E2CF0" w:rsidP="004E7D89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Научатся: </w:t>
            </w:r>
            <w:r w:rsidRPr="000600AE">
              <w:rPr>
                <w:sz w:val="20"/>
                <w:szCs w:val="20"/>
              </w:rPr>
              <w:t>называть самые значительные памятники литературы, живописи и архитектуры указанного периода, извлекать полезную информацию из литературных источников.</w:t>
            </w:r>
          </w:p>
          <w:p w:rsidR="000E2CF0" w:rsidRPr="000600AE" w:rsidRDefault="000E2CF0" w:rsidP="004E7D89">
            <w:pPr>
              <w:rPr>
                <w:sz w:val="20"/>
                <w:szCs w:val="20"/>
              </w:rPr>
            </w:pPr>
            <w:r w:rsidRPr="000600AE">
              <w:rPr>
                <w:i/>
                <w:sz w:val="20"/>
                <w:szCs w:val="20"/>
              </w:rPr>
              <w:t xml:space="preserve">Получат возможность научиться: </w:t>
            </w:r>
            <w:r w:rsidRPr="000600AE">
              <w:rPr>
                <w:sz w:val="20"/>
                <w:szCs w:val="20"/>
              </w:rPr>
              <w:t xml:space="preserve">давать общую характеристику культуры </w:t>
            </w:r>
            <w:r w:rsidRPr="000600AE">
              <w:rPr>
                <w:sz w:val="20"/>
                <w:szCs w:val="20"/>
                <w:lang w:val="en-US"/>
              </w:rPr>
              <w:t>XIV</w:t>
            </w:r>
            <w:r w:rsidRPr="000600AE">
              <w:rPr>
                <w:sz w:val="20"/>
                <w:szCs w:val="20"/>
              </w:rPr>
              <w:t>-</w:t>
            </w:r>
            <w:r w:rsidRPr="000600AE">
              <w:rPr>
                <w:sz w:val="20"/>
                <w:szCs w:val="20"/>
                <w:lang w:val="en-US"/>
              </w:rPr>
              <w:t>XV</w:t>
            </w:r>
            <w:r w:rsidRPr="000600AE">
              <w:rPr>
                <w:sz w:val="20"/>
                <w:szCs w:val="20"/>
              </w:rPr>
              <w:t xml:space="preserve"> вв</w:t>
            </w:r>
          </w:p>
          <w:p w:rsidR="000E2CF0" w:rsidRPr="000600AE" w:rsidRDefault="000E2CF0" w:rsidP="004E7D89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Метапредметные УУД:</w:t>
            </w:r>
          </w:p>
          <w:p w:rsidR="000E2CF0" w:rsidRPr="000600AE" w:rsidRDefault="000E2CF0" w:rsidP="004E7D89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Регулятивные: </w:t>
            </w:r>
            <w:r w:rsidRPr="000600AE">
              <w:rPr>
                <w:sz w:val="20"/>
                <w:szCs w:val="20"/>
              </w:rPr>
              <w:t>определяют последовательность промежуточных целей с учетом конечного результата, составляют план и алгоритм действий.</w:t>
            </w:r>
          </w:p>
          <w:p w:rsidR="000E2CF0" w:rsidRPr="000600AE" w:rsidRDefault="000E2CF0" w:rsidP="004E7D89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Познавательные: </w:t>
            </w:r>
            <w:r w:rsidRPr="000600AE">
              <w:rPr>
                <w:sz w:val="20"/>
                <w:szCs w:val="20"/>
              </w:rPr>
              <w:t>ориентируются в разнообразии способов решения познавательных задач, выбирают наиболее эффективные из них</w:t>
            </w:r>
          </w:p>
          <w:p w:rsidR="000E2CF0" w:rsidRPr="000600AE" w:rsidRDefault="000E2CF0" w:rsidP="004E7D89">
            <w:pPr>
              <w:rPr>
                <w:sz w:val="20"/>
                <w:szCs w:val="20"/>
              </w:rPr>
            </w:pPr>
            <w:r w:rsidRPr="000600AE">
              <w:rPr>
                <w:b/>
                <w:i/>
                <w:sz w:val="20"/>
                <w:szCs w:val="20"/>
              </w:rPr>
              <w:t xml:space="preserve">Коммуникативные: </w:t>
            </w:r>
            <w:r w:rsidRPr="000600AE">
              <w:rPr>
                <w:sz w:val="20"/>
                <w:szCs w:val="20"/>
              </w:rPr>
              <w:t>договариваются о распределении функций и ролей в совместной деятельности; задают вопросы, необходимые для организации собственной деятельности и сотрудничества с партнером</w:t>
            </w:r>
          </w:p>
          <w:p w:rsidR="000E2CF0" w:rsidRPr="000600AE" w:rsidRDefault="000E2CF0" w:rsidP="004E7D89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b/>
                <w:sz w:val="20"/>
                <w:szCs w:val="20"/>
                <w:u w:val="single"/>
              </w:rPr>
              <w:t>Личностные УУД:</w:t>
            </w:r>
          </w:p>
          <w:p w:rsidR="000E2CF0" w:rsidRPr="000600AE" w:rsidRDefault="000E2CF0" w:rsidP="004E7D89">
            <w:pPr>
              <w:rPr>
                <w:b/>
                <w:sz w:val="20"/>
                <w:szCs w:val="20"/>
                <w:u w:val="single"/>
              </w:rPr>
            </w:pPr>
            <w:r w:rsidRPr="000600AE">
              <w:rPr>
                <w:sz w:val="20"/>
                <w:szCs w:val="20"/>
              </w:rPr>
              <w:t>Выражают устойчивые эстетические предпочтения и ориентации на искусство, как значимую сферу человеческой деятельности</w:t>
            </w:r>
          </w:p>
          <w:p w:rsidR="000E2CF0" w:rsidRPr="000600AE" w:rsidRDefault="000E2CF0" w:rsidP="004B7FC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\</w:t>
            </w:r>
          </w:p>
        </w:tc>
        <w:tc>
          <w:tcPr>
            <w:tcW w:w="1440" w:type="dxa"/>
            <w:gridSpan w:val="3"/>
          </w:tcPr>
          <w:p w:rsidR="000E2CF0" w:rsidRPr="000600AE" w:rsidRDefault="000E2CF0" w:rsidP="004B7FC9">
            <w:pPr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>Учебник, рабочие тетради, презентации</w:t>
            </w:r>
          </w:p>
        </w:tc>
        <w:tc>
          <w:tcPr>
            <w:tcW w:w="930" w:type="dxa"/>
            <w:gridSpan w:val="2"/>
          </w:tcPr>
          <w:p w:rsidR="000E2CF0" w:rsidRPr="000600AE" w:rsidRDefault="000E2CF0" w:rsidP="00372AA1">
            <w:pPr>
              <w:rPr>
                <w:sz w:val="20"/>
                <w:szCs w:val="20"/>
              </w:rPr>
            </w:pPr>
            <w:r w:rsidRPr="00F50335">
              <w:rPr>
                <w:sz w:val="20"/>
                <w:szCs w:val="20"/>
              </w:rPr>
              <w:t>§</w:t>
            </w:r>
            <w:r w:rsidRPr="000600AE">
              <w:rPr>
                <w:sz w:val="20"/>
                <w:szCs w:val="20"/>
              </w:rPr>
              <w:t>27</w:t>
            </w:r>
          </w:p>
        </w:tc>
      </w:tr>
      <w:tr w:rsidR="00BA1BAF" w:rsidRPr="000600AE" w:rsidTr="00BA1BAF">
        <w:trPr>
          <w:gridAfter w:val="2"/>
          <w:wAfter w:w="479" w:type="dxa"/>
          <w:trHeight w:val="2450"/>
        </w:trPr>
        <w:tc>
          <w:tcPr>
            <w:tcW w:w="457" w:type="dxa"/>
            <w:gridSpan w:val="2"/>
          </w:tcPr>
          <w:p w:rsidR="00BA1BAF" w:rsidRDefault="00BA1BAF" w:rsidP="00372AA1">
            <w:pPr>
              <w:rPr>
                <w:sz w:val="20"/>
                <w:szCs w:val="20"/>
              </w:rPr>
            </w:pPr>
          </w:p>
        </w:tc>
        <w:tc>
          <w:tcPr>
            <w:tcW w:w="2612" w:type="dxa"/>
          </w:tcPr>
          <w:p w:rsidR="00BA1BAF" w:rsidRPr="00BA1BAF" w:rsidRDefault="00BA1BAF" w:rsidP="009029B8">
            <w:pPr>
              <w:rPr>
                <w:szCs w:val="20"/>
              </w:rPr>
            </w:pPr>
            <w:r w:rsidRPr="00BA1BAF">
              <w:rPr>
                <w:szCs w:val="20"/>
              </w:rPr>
              <w:t xml:space="preserve">Повторение </w:t>
            </w:r>
          </w:p>
        </w:tc>
        <w:tc>
          <w:tcPr>
            <w:tcW w:w="1168" w:type="dxa"/>
          </w:tcPr>
          <w:p w:rsidR="00BA1BAF" w:rsidRPr="000600AE" w:rsidRDefault="00BA1BAF" w:rsidP="00372AA1">
            <w:pPr>
              <w:rPr>
                <w:sz w:val="20"/>
                <w:szCs w:val="20"/>
              </w:rPr>
            </w:pPr>
          </w:p>
        </w:tc>
        <w:tc>
          <w:tcPr>
            <w:tcW w:w="540" w:type="dxa"/>
          </w:tcPr>
          <w:p w:rsidR="00BA1BAF" w:rsidRPr="000600AE" w:rsidRDefault="00BA1BAF" w:rsidP="00372AA1">
            <w:pPr>
              <w:rPr>
                <w:sz w:val="20"/>
                <w:szCs w:val="20"/>
              </w:rPr>
            </w:pPr>
          </w:p>
        </w:tc>
        <w:tc>
          <w:tcPr>
            <w:tcW w:w="1319" w:type="dxa"/>
            <w:gridSpan w:val="5"/>
          </w:tcPr>
          <w:p w:rsidR="00BA1BAF" w:rsidRDefault="00BA1BAF" w:rsidP="005D3F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28.05</w:t>
            </w:r>
          </w:p>
        </w:tc>
        <w:tc>
          <w:tcPr>
            <w:tcW w:w="994" w:type="dxa"/>
            <w:gridSpan w:val="2"/>
          </w:tcPr>
          <w:p w:rsidR="00BA1BAF" w:rsidRDefault="00BA1BAF" w:rsidP="005D3FFE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31" w:type="dxa"/>
            <w:gridSpan w:val="3"/>
          </w:tcPr>
          <w:p w:rsidR="00BA1BAF" w:rsidRPr="000600AE" w:rsidRDefault="00BA1BAF" w:rsidP="004B7FC9">
            <w:pPr>
              <w:rPr>
                <w:b/>
                <w:sz w:val="20"/>
                <w:szCs w:val="20"/>
                <w:u w:val="single"/>
              </w:rPr>
            </w:pPr>
          </w:p>
        </w:tc>
        <w:tc>
          <w:tcPr>
            <w:tcW w:w="1440" w:type="dxa"/>
            <w:gridSpan w:val="3"/>
          </w:tcPr>
          <w:p w:rsidR="00BA1BAF" w:rsidRPr="000600AE" w:rsidRDefault="00BA1BAF" w:rsidP="004B7FC9">
            <w:pPr>
              <w:rPr>
                <w:sz w:val="20"/>
                <w:szCs w:val="20"/>
              </w:rPr>
            </w:pPr>
          </w:p>
        </w:tc>
        <w:tc>
          <w:tcPr>
            <w:tcW w:w="930" w:type="dxa"/>
            <w:gridSpan w:val="2"/>
          </w:tcPr>
          <w:p w:rsidR="00BA1BAF" w:rsidRPr="00F50335" w:rsidRDefault="00BA1BAF" w:rsidP="00372AA1">
            <w:pPr>
              <w:rPr>
                <w:sz w:val="20"/>
                <w:szCs w:val="20"/>
              </w:rPr>
            </w:pPr>
          </w:p>
        </w:tc>
      </w:tr>
      <w:tr w:rsidR="000E2CF0" w:rsidRPr="000600AE" w:rsidTr="00634E5C">
        <w:trPr>
          <w:gridAfter w:val="2"/>
          <w:wAfter w:w="479" w:type="dxa"/>
          <w:trHeight w:val="2542"/>
        </w:trPr>
        <w:tc>
          <w:tcPr>
            <w:tcW w:w="6096" w:type="dxa"/>
            <w:gridSpan w:val="10"/>
          </w:tcPr>
          <w:p w:rsidR="000E2CF0" w:rsidRPr="000600AE" w:rsidRDefault="000E2CF0" w:rsidP="000E2CF0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9895" w:type="dxa"/>
            <w:gridSpan w:val="10"/>
          </w:tcPr>
          <w:p w:rsidR="000E2CF0" w:rsidRPr="000600AE" w:rsidRDefault="000E2CF0" w:rsidP="003C1C3A">
            <w:pPr>
              <w:jc w:val="right"/>
              <w:rPr>
                <w:sz w:val="20"/>
                <w:szCs w:val="20"/>
              </w:rPr>
            </w:pPr>
            <w:r w:rsidRPr="000600AE">
              <w:rPr>
                <w:sz w:val="20"/>
                <w:szCs w:val="20"/>
              </w:rPr>
              <w:t xml:space="preserve">                                                        ИТОГО</w:t>
            </w:r>
            <w:r>
              <w:rPr>
                <w:sz w:val="20"/>
                <w:szCs w:val="20"/>
              </w:rPr>
              <w:t xml:space="preserve">: </w:t>
            </w:r>
            <w:r w:rsidRPr="000600AE">
              <w:rPr>
                <w:sz w:val="20"/>
                <w:szCs w:val="20"/>
              </w:rPr>
              <w:t>70 часов</w:t>
            </w:r>
          </w:p>
        </w:tc>
      </w:tr>
    </w:tbl>
    <w:p w:rsidR="000E2CF0" w:rsidRDefault="000E2CF0" w:rsidP="00304B47">
      <w:pPr>
        <w:rPr>
          <w:sz w:val="20"/>
          <w:szCs w:val="20"/>
        </w:rPr>
      </w:pPr>
    </w:p>
    <w:p w:rsidR="00B50C26" w:rsidRDefault="00B50C26" w:rsidP="00304B47">
      <w:pPr>
        <w:rPr>
          <w:sz w:val="20"/>
          <w:szCs w:val="20"/>
        </w:rPr>
      </w:pPr>
    </w:p>
    <w:tbl>
      <w:tblPr>
        <w:tblW w:w="0" w:type="auto"/>
        <w:tblInd w:w="54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24"/>
      </w:tblGrid>
      <w:tr w:rsidR="00B50C26" w:rsidTr="00B50C26">
        <w:trPr>
          <w:trHeight w:val="70"/>
        </w:trPr>
        <w:tc>
          <w:tcPr>
            <w:tcW w:w="324" w:type="dxa"/>
            <w:tcBorders>
              <w:left w:val="nil"/>
              <w:right w:val="nil"/>
            </w:tcBorders>
          </w:tcPr>
          <w:p w:rsidR="00B50C26" w:rsidRDefault="00B50C26" w:rsidP="00304B47">
            <w:pPr>
              <w:rPr>
                <w:sz w:val="20"/>
                <w:szCs w:val="20"/>
              </w:rPr>
            </w:pPr>
          </w:p>
        </w:tc>
      </w:tr>
    </w:tbl>
    <w:p w:rsidR="00304B47" w:rsidRPr="000600AE" w:rsidRDefault="00304B47" w:rsidP="00304B47">
      <w:pPr>
        <w:rPr>
          <w:sz w:val="20"/>
          <w:szCs w:val="20"/>
        </w:rPr>
      </w:pPr>
    </w:p>
    <w:sectPr w:rsidR="00304B47" w:rsidRPr="000600AE" w:rsidSect="00D95B48"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3228" w:rsidRDefault="00123228">
      <w:r>
        <w:separator/>
      </w:r>
    </w:p>
  </w:endnote>
  <w:endnote w:type="continuationSeparator" w:id="0">
    <w:p w:rsidR="00123228" w:rsidRDefault="001232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3228" w:rsidRDefault="00123228">
      <w:r>
        <w:separator/>
      </w:r>
    </w:p>
  </w:footnote>
  <w:footnote w:type="continuationSeparator" w:id="0">
    <w:p w:rsidR="00123228" w:rsidRDefault="001232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145" w:rsidRDefault="001E4DAC" w:rsidP="00896F3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35145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35145" w:rsidRDefault="00B35145" w:rsidP="00B10D2A">
    <w:pPr>
      <w:pStyle w:val="a6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5145" w:rsidRDefault="001E4DAC" w:rsidP="00896F3B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B35145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B5C61">
      <w:rPr>
        <w:rStyle w:val="a7"/>
        <w:noProof/>
      </w:rPr>
      <w:t>3</w:t>
    </w:r>
    <w:r>
      <w:rPr>
        <w:rStyle w:val="a7"/>
      </w:rPr>
      <w:fldChar w:fldCharType="end"/>
    </w:r>
  </w:p>
  <w:p w:rsidR="00B35145" w:rsidRDefault="00B35145" w:rsidP="00B10D2A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0C3CA9C4"/>
    <w:lvl w:ilvl="0">
      <w:numFmt w:val="bullet"/>
      <w:lvlText w:val="*"/>
      <w:lvlJc w:val="left"/>
    </w:lvl>
  </w:abstractNum>
  <w:abstractNum w:abstractNumId="1" w15:restartNumberingAfterBreak="0">
    <w:nsid w:val="0044671F"/>
    <w:multiLevelType w:val="singleLevel"/>
    <w:tmpl w:val="D332D6F4"/>
    <w:lvl w:ilvl="0">
      <w:start w:val="10"/>
      <w:numFmt w:val="decimal"/>
      <w:lvlText w:val="%1."/>
      <w:legacy w:legacy="1" w:legacySpace="0" w:legacyIndent="345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00737002"/>
    <w:multiLevelType w:val="multilevel"/>
    <w:tmpl w:val="918C18D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053B3"/>
    <w:multiLevelType w:val="singleLevel"/>
    <w:tmpl w:val="E4A41250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08C822F9"/>
    <w:multiLevelType w:val="hybridMultilevel"/>
    <w:tmpl w:val="C8BE9BB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A452F7"/>
    <w:multiLevelType w:val="hybridMultilevel"/>
    <w:tmpl w:val="06089A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EA54C55"/>
    <w:multiLevelType w:val="multilevel"/>
    <w:tmpl w:val="27AC4C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72916D1"/>
    <w:multiLevelType w:val="hybridMultilevel"/>
    <w:tmpl w:val="0FDE29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4D5047"/>
    <w:multiLevelType w:val="hybridMultilevel"/>
    <w:tmpl w:val="DA1858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6C4C4A"/>
    <w:multiLevelType w:val="multilevel"/>
    <w:tmpl w:val="E6F849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1140F25"/>
    <w:multiLevelType w:val="singleLevel"/>
    <w:tmpl w:val="6318F83E"/>
    <w:lvl w:ilvl="0">
      <w:start w:val="1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317F1BB9"/>
    <w:multiLevelType w:val="hybridMultilevel"/>
    <w:tmpl w:val="6CC08E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4866F0"/>
    <w:multiLevelType w:val="hybridMultilevel"/>
    <w:tmpl w:val="9B4E98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573319"/>
    <w:multiLevelType w:val="hybridMultilevel"/>
    <w:tmpl w:val="11B242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37F2D8F"/>
    <w:multiLevelType w:val="hybridMultilevel"/>
    <w:tmpl w:val="F2264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DB3CCC"/>
    <w:multiLevelType w:val="hybridMultilevel"/>
    <w:tmpl w:val="3280E5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4BDE4E8B"/>
    <w:multiLevelType w:val="hybridMultilevel"/>
    <w:tmpl w:val="FB78E49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190833"/>
    <w:multiLevelType w:val="singleLevel"/>
    <w:tmpl w:val="89783C18"/>
    <w:lvl w:ilvl="0">
      <w:start w:val="1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4F1E64D7"/>
    <w:multiLevelType w:val="singleLevel"/>
    <w:tmpl w:val="30465400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  <w:sz w:val="20"/>
        <w:szCs w:val="20"/>
      </w:rPr>
    </w:lvl>
  </w:abstractNum>
  <w:abstractNum w:abstractNumId="19" w15:restartNumberingAfterBreak="0">
    <w:nsid w:val="522E70EA"/>
    <w:multiLevelType w:val="hybridMultilevel"/>
    <w:tmpl w:val="10668F1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4A394D"/>
    <w:multiLevelType w:val="hybridMultilevel"/>
    <w:tmpl w:val="141E2D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A12648"/>
    <w:multiLevelType w:val="hybridMultilevel"/>
    <w:tmpl w:val="A478030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2B644E5"/>
    <w:multiLevelType w:val="multilevel"/>
    <w:tmpl w:val="9BD485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3DB2D6C"/>
    <w:multiLevelType w:val="singleLevel"/>
    <w:tmpl w:val="3F70411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57703519"/>
    <w:multiLevelType w:val="hybridMultilevel"/>
    <w:tmpl w:val="567E80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4B65FA"/>
    <w:multiLevelType w:val="singleLevel"/>
    <w:tmpl w:val="04929056"/>
    <w:lvl w:ilvl="0">
      <w:start w:val="1"/>
      <w:numFmt w:val="decimal"/>
      <w:lvlText w:val="%1."/>
      <w:legacy w:legacy="1" w:legacySpace="0" w:legacyIndent="279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5B382A9F"/>
    <w:multiLevelType w:val="hybridMultilevel"/>
    <w:tmpl w:val="13CCD3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591954"/>
    <w:multiLevelType w:val="hybridMultilevel"/>
    <w:tmpl w:val="C6ECDD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651135"/>
    <w:multiLevelType w:val="hybridMultilevel"/>
    <w:tmpl w:val="9A7AC6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EDF69FA"/>
    <w:multiLevelType w:val="hybridMultilevel"/>
    <w:tmpl w:val="BA1899E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0" w15:restartNumberingAfterBreak="0">
    <w:nsid w:val="639A5A2C"/>
    <w:multiLevelType w:val="hybridMultilevel"/>
    <w:tmpl w:val="2976E4A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385877"/>
    <w:multiLevelType w:val="hybridMultilevel"/>
    <w:tmpl w:val="504CF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AF62721"/>
    <w:multiLevelType w:val="multilevel"/>
    <w:tmpl w:val="8B8A9C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C456EF6"/>
    <w:multiLevelType w:val="singleLevel"/>
    <w:tmpl w:val="4BD0C4A6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4" w15:restartNumberingAfterBreak="0">
    <w:nsid w:val="6E255859"/>
    <w:multiLevelType w:val="singleLevel"/>
    <w:tmpl w:val="3F704116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35" w15:restartNumberingAfterBreak="0">
    <w:nsid w:val="74E67478"/>
    <w:multiLevelType w:val="singleLevel"/>
    <w:tmpl w:val="E4A41250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75C56AB7"/>
    <w:multiLevelType w:val="hybridMultilevel"/>
    <w:tmpl w:val="7D8E2D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7821294"/>
    <w:multiLevelType w:val="singleLevel"/>
    <w:tmpl w:val="3BFCB8EC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7AFE3AE5"/>
    <w:multiLevelType w:val="singleLevel"/>
    <w:tmpl w:val="3BFCB8EC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num w:numId="1">
    <w:abstractNumId w:val="29"/>
  </w:num>
  <w:num w:numId="2">
    <w:abstractNumId w:val="24"/>
  </w:num>
  <w:num w:numId="3">
    <w:abstractNumId w:val="30"/>
  </w:num>
  <w:num w:numId="4">
    <w:abstractNumId w:val="11"/>
  </w:num>
  <w:num w:numId="5">
    <w:abstractNumId w:val="6"/>
  </w:num>
  <w:num w:numId="6">
    <w:abstractNumId w:val="32"/>
  </w:num>
  <w:num w:numId="7">
    <w:abstractNumId w:val="9"/>
  </w:num>
  <w:num w:numId="8">
    <w:abstractNumId w:val="22"/>
  </w:num>
  <w:num w:numId="9">
    <w:abstractNumId w:val="2"/>
  </w:num>
  <w:num w:numId="10">
    <w:abstractNumId w:val="19"/>
  </w:num>
  <w:num w:numId="11">
    <w:abstractNumId w:val="20"/>
  </w:num>
  <w:num w:numId="12">
    <w:abstractNumId w:val="7"/>
  </w:num>
  <w:num w:numId="13">
    <w:abstractNumId w:val="16"/>
  </w:num>
  <w:num w:numId="14">
    <w:abstractNumId w:val="27"/>
  </w:num>
  <w:num w:numId="15">
    <w:abstractNumId w:val="0"/>
    <w:lvlOverride w:ilvl="0">
      <w:lvl w:ilvl="0">
        <w:start w:val="65535"/>
        <w:numFmt w:val="bullet"/>
        <w:lvlText w:val="•"/>
        <w:legacy w:legacy="1" w:legacySpace="0" w:legacyIndent="226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35"/>
  </w:num>
  <w:num w:numId="17">
    <w:abstractNumId w:val="1"/>
  </w:num>
  <w:num w:numId="18">
    <w:abstractNumId w:val="34"/>
  </w:num>
  <w:num w:numId="19">
    <w:abstractNumId w:val="10"/>
  </w:num>
  <w:num w:numId="20">
    <w:abstractNumId w:val="0"/>
    <w:lvlOverride w:ilvl="0">
      <w:lvl w:ilvl="0">
        <w:start w:val="65535"/>
        <w:numFmt w:val="bullet"/>
        <w:lvlText w:val="•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21">
    <w:abstractNumId w:val="23"/>
  </w:num>
  <w:num w:numId="22">
    <w:abstractNumId w:val="18"/>
  </w:num>
  <w:num w:numId="23">
    <w:abstractNumId w:val="25"/>
  </w:num>
  <w:num w:numId="24">
    <w:abstractNumId w:val="25"/>
    <w:lvlOverride w:ilvl="0">
      <w:lvl w:ilvl="0">
        <w:start w:val="1"/>
        <w:numFmt w:val="decimal"/>
        <w:lvlText w:val="%1.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0"/>
    <w:lvlOverride w:ilvl="0">
      <w:lvl w:ilvl="0">
        <w:start w:val="65535"/>
        <w:numFmt w:val="bullet"/>
        <w:lvlText w:val="•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0"/>
    <w:lvlOverride w:ilvl="0">
      <w:lvl w:ilvl="0">
        <w:start w:val="65535"/>
        <w:numFmt w:val="bullet"/>
        <w:lvlText w:val="•"/>
        <w:legacy w:legacy="1" w:legacySpace="0" w:legacyIndent="231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38"/>
  </w:num>
  <w:num w:numId="28">
    <w:abstractNumId w:val="33"/>
  </w:num>
  <w:num w:numId="29">
    <w:abstractNumId w:val="17"/>
  </w:num>
  <w:num w:numId="30">
    <w:abstractNumId w:val="17"/>
    <w:lvlOverride w:ilvl="0">
      <w:lvl w:ilvl="0">
        <w:start w:val="1"/>
        <w:numFmt w:val="decimal"/>
        <w:lvlText w:val="%1."/>
        <w:legacy w:legacy="1" w:legacySpace="0" w:legacyIndent="236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37"/>
  </w:num>
  <w:num w:numId="32">
    <w:abstractNumId w:val="0"/>
    <w:lvlOverride w:ilvl="0">
      <w:lvl w:ilvl="0">
        <w:start w:val="65535"/>
        <w:numFmt w:val="bullet"/>
        <w:lvlText w:val="•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33">
    <w:abstractNumId w:val="3"/>
  </w:num>
  <w:num w:numId="34">
    <w:abstractNumId w:val="14"/>
  </w:num>
  <w:num w:numId="35">
    <w:abstractNumId w:val="31"/>
  </w:num>
  <w:num w:numId="36">
    <w:abstractNumId w:val="12"/>
  </w:num>
  <w:num w:numId="37">
    <w:abstractNumId w:val="8"/>
  </w:num>
  <w:num w:numId="38">
    <w:abstractNumId w:val="36"/>
  </w:num>
  <w:num w:numId="39">
    <w:abstractNumId w:val="4"/>
  </w:num>
  <w:num w:numId="40">
    <w:abstractNumId w:val="13"/>
  </w:num>
  <w:num w:numId="41">
    <w:abstractNumId w:val="15"/>
  </w:num>
  <w:num w:numId="42">
    <w:abstractNumId w:val="5"/>
  </w:num>
  <w:num w:numId="43">
    <w:abstractNumId w:val="21"/>
  </w:num>
  <w:num w:numId="44">
    <w:abstractNumId w:val="26"/>
  </w:num>
  <w:num w:numId="45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00B08"/>
    <w:rsid w:val="000105F5"/>
    <w:rsid w:val="0001303D"/>
    <w:rsid w:val="00043A42"/>
    <w:rsid w:val="000600AE"/>
    <w:rsid w:val="000627F4"/>
    <w:rsid w:val="00071460"/>
    <w:rsid w:val="000728FF"/>
    <w:rsid w:val="00095BB2"/>
    <w:rsid w:val="000A776D"/>
    <w:rsid w:val="000C46DB"/>
    <w:rsid w:val="000D46E0"/>
    <w:rsid w:val="000D7A90"/>
    <w:rsid w:val="000E2CF0"/>
    <w:rsid w:val="000F039F"/>
    <w:rsid w:val="000F6328"/>
    <w:rsid w:val="00123228"/>
    <w:rsid w:val="00153028"/>
    <w:rsid w:val="00174838"/>
    <w:rsid w:val="001771CA"/>
    <w:rsid w:val="001B2DBE"/>
    <w:rsid w:val="001B5C61"/>
    <w:rsid w:val="001E4DAC"/>
    <w:rsid w:val="00206DB4"/>
    <w:rsid w:val="00225D3A"/>
    <w:rsid w:val="00234F35"/>
    <w:rsid w:val="00274757"/>
    <w:rsid w:val="002A6986"/>
    <w:rsid w:val="002B329F"/>
    <w:rsid w:val="002C5FF9"/>
    <w:rsid w:val="002E6854"/>
    <w:rsid w:val="00304B47"/>
    <w:rsid w:val="0031427E"/>
    <w:rsid w:val="00334CE6"/>
    <w:rsid w:val="003438FC"/>
    <w:rsid w:val="00366FFE"/>
    <w:rsid w:val="0036741E"/>
    <w:rsid w:val="00372AA1"/>
    <w:rsid w:val="00393B7A"/>
    <w:rsid w:val="00394E2B"/>
    <w:rsid w:val="003B3805"/>
    <w:rsid w:val="003B436E"/>
    <w:rsid w:val="003C1C3A"/>
    <w:rsid w:val="003E2AED"/>
    <w:rsid w:val="0043074F"/>
    <w:rsid w:val="0043085F"/>
    <w:rsid w:val="0043188B"/>
    <w:rsid w:val="00432CB1"/>
    <w:rsid w:val="00440369"/>
    <w:rsid w:val="00447262"/>
    <w:rsid w:val="00460090"/>
    <w:rsid w:val="00460809"/>
    <w:rsid w:val="0047071B"/>
    <w:rsid w:val="00480DB2"/>
    <w:rsid w:val="00484A82"/>
    <w:rsid w:val="004B7BD3"/>
    <w:rsid w:val="004B7FC9"/>
    <w:rsid w:val="004E0C62"/>
    <w:rsid w:val="004E7D89"/>
    <w:rsid w:val="00554318"/>
    <w:rsid w:val="00556600"/>
    <w:rsid w:val="00563758"/>
    <w:rsid w:val="005770FC"/>
    <w:rsid w:val="005B0C2F"/>
    <w:rsid w:val="005B0F5F"/>
    <w:rsid w:val="005C0E51"/>
    <w:rsid w:val="005C17AC"/>
    <w:rsid w:val="005D3FFE"/>
    <w:rsid w:val="005D55FB"/>
    <w:rsid w:val="005D5651"/>
    <w:rsid w:val="0060424E"/>
    <w:rsid w:val="00631E51"/>
    <w:rsid w:val="00634E5C"/>
    <w:rsid w:val="0066142E"/>
    <w:rsid w:val="006633E6"/>
    <w:rsid w:val="00671581"/>
    <w:rsid w:val="006776DC"/>
    <w:rsid w:val="006A65CE"/>
    <w:rsid w:val="006B0773"/>
    <w:rsid w:val="006B6C7A"/>
    <w:rsid w:val="006C5A9B"/>
    <w:rsid w:val="006E334A"/>
    <w:rsid w:val="006F6567"/>
    <w:rsid w:val="00712054"/>
    <w:rsid w:val="00744C8B"/>
    <w:rsid w:val="0077499C"/>
    <w:rsid w:val="0079384F"/>
    <w:rsid w:val="007B4FE1"/>
    <w:rsid w:val="007F6328"/>
    <w:rsid w:val="008308C2"/>
    <w:rsid w:val="00835833"/>
    <w:rsid w:val="00835951"/>
    <w:rsid w:val="008544BD"/>
    <w:rsid w:val="00862884"/>
    <w:rsid w:val="00865F9F"/>
    <w:rsid w:val="008819EF"/>
    <w:rsid w:val="00882722"/>
    <w:rsid w:val="00896F3B"/>
    <w:rsid w:val="008C3CF4"/>
    <w:rsid w:val="008C4524"/>
    <w:rsid w:val="008C4E2C"/>
    <w:rsid w:val="008D6357"/>
    <w:rsid w:val="008D7996"/>
    <w:rsid w:val="009029B8"/>
    <w:rsid w:val="009072F7"/>
    <w:rsid w:val="00934261"/>
    <w:rsid w:val="009407F0"/>
    <w:rsid w:val="00941688"/>
    <w:rsid w:val="009513F6"/>
    <w:rsid w:val="00974DC1"/>
    <w:rsid w:val="009A4FD3"/>
    <w:rsid w:val="009D4407"/>
    <w:rsid w:val="009E7A92"/>
    <w:rsid w:val="00A21A8D"/>
    <w:rsid w:val="00A26BF4"/>
    <w:rsid w:val="00A31FC8"/>
    <w:rsid w:val="00A56F5E"/>
    <w:rsid w:val="00A76C77"/>
    <w:rsid w:val="00A77955"/>
    <w:rsid w:val="00A8304A"/>
    <w:rsid w:val="00A95BDF"/>
    <w:rsid w:val="00AA3F03"/>
    <w:rsid w:val="00AB041D"/>
    <w:rsid w:val="00AB11DA"/>
    <w:rsid w:val="00AC0C40"/>
    <w:rsid w:val="00AE13FB"/>
    <w:rsid w:val="00B05303"/>
    <w:rsid w:val="00B10D2A"/>
    <w:rsid w:val="00B35145"/>
    <w:rsid w:val="00B50C26"/>
    <w:rsid w:val="00B60024"/>
    <w:rsid w:val="00B965F8"/>
    <w:rsid w:val="00BA1BAF"/>
    <w:rsid w:val="00BB03A0"/>
    <w:rsid w:val="00BD496C"/>
    <w:rsid w:val="00BE5DB1"/>
    <w:rsid w:val="00C00B08"/>
    <w:rsid w:val="00C27CFB"/>
    <w:rsid w:val="00C363F5"/>
    <w:rsid w:val="00CB15A6"/>
    <w:rsid w:val="00CB4EDC"/>
    <w:rsid w:val="00CC0414"/>
    <w:rsid w:val="00CC0485"/>
    <w:rsid w:val="00CD6706"/>
    <w:rsid w:val="00D15DC2"/>
    <w:rsid w:val="00D3589D"/>
    <w:rsid w:val="00D364D7"/>
    <w:rsid w:val="00D72845"/>
    <w:rsid w:val="00D72F81"/>
    <w:rsid w:val="00D81DF0"/>
    <w:rsid w:val="00D95B48"/>
    <w:rsid w:val="00DC7239"/>
    <w:rsid w:val="00DF648C"/>
    <w:rsid w:val="00E05494"/>
    <w:rsid w:val="00E522C8"/>
    <w:rsid w:val="00E72E81"/>
    <w:rsid w:val="00E75D1C"/>
    <w:rsid w:val="00E7658B"/>
    <w:rsid w:val="00E817ED"/>
    <w:rsid w:val="00E868AD"/>
    <w:rsid w:val="00E87F5D"/>
    <w:rsid w:val="00E93DA1"/>
    <w:rsid w:val="00EB3759"/>
    <w:rsid w:val="00EB5C7E"/>
    <w:rsid w:val="00F05B52"/>
    <w:rsid w:val="00F33AEC"/>
    <w:rsid w:val="00F5027A"/>
    <w:rsid w:val="00F50335"/>
    <w:rsid w:val="00F66FE3"/>
    <w:rsid w:val="00F670B7"/>
    <w:rsid w:val="00F73648"/>
    <w:rsid w:val="00F86631"/>
    <w:rsid w:val="00F93F75"/>
    <w:rsid w:val="00FB27B0"/>
    <w:rsid w:val="00FC7CC0"/>
    <w:rsid w:val="00FD3724"/>
    <w:rsid w:val="00FF03D4"/>
    <w:rsid w:val="00FF0C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4:docId w14:val="42AFFCC8"/>
  <w15:docId w15:val="{5DA354A4-90B4-4240-8B79-AF6C45286C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B0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B3759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8308C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8308C2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00B08"/>
    <w:rPr>
      <w:color w:val="0000FF"/>
      <w:u w:val="single"/>
    </w:rPr>
  </w:style>
  <w:style w:type="paragraph" w:styleId="a4">
    <w:name w:val="List Paragraph"/>
    <w:basedOn w:val="a"/>
    <w:qFormat/>
    <w:rsid w:val="00174838"/>
    <w:pPr>
      <w:ind w:left="720"/>
      <w:contextualSpacing/>
    </w:pPr>
  </w:style>
  <w:style w:type="paragraph" w:customStyle="1" w:styleId="c2">
    <w:name w:val="c2"/>
    <w:basedOn w:val="a"/>
    <w:rsid w:val="00744C8B"/>
    <w:pPr>
      <w:spacing w:before="100" w:beforeAutospacing="1" w:after="100" w:afterAutospacing="1"/>
    </w:pPr>
  </w:style>
  <w:style w:type="character" w:customStyle="1" w:styleId="c1">
    <w:name w:val="c1"/>
    <w:basedOn w:val="a0"/>
    <w:rsid w:val="00744C8B"/>
  </w:style>
  <w:style w:type="character" w:customStyle="1" w:styleId="c1c3">
    <w:name w:val="c1 c3"/>
    <w:basedOn w:val="a0"/>
    <w:rsid w:val="00744C8B"/>
  </w:style>
  <w:style w:type="paragraph" w:customStyle="1" w:styleId="c5">
    <w:name w:val="c5"/>
    <w:basedOn w:val="a"/>
    <w:rsid w:val="00744C8B"/>
    <w:pPr>
      <w:spacing w:before="100" w:beforeAutospacing="1" w:after="100" w:afterAutospacing="1"/>
    </w:pPr>
  </w:style>
  <w:style w:type="paragraph" w:customStyle="1" w:styleId="c3">
    <w:name w:val="c3"/>
    <w:basedOn w:val="a"/>
    <w:rsid w:val="00304B47"/>
    <w:pPr>
      <w:spacing w:before="100" w:beforeAutospacing="1" w:after="100" w:afterAutospacing="1"/>
    </w:pPr>
  </w:style>
  <w:style w:type="character" w:customStyle="1" w:styleId="c17c16">
    <w:name w:val="c17 c16"/>
    <w:basedOn w:val="a0"/>
    <w:rsid w:val="00304B47"/>
  </w:style>
  <w:style w:type="character" w:customStyle="1" w:styleId="c7">
    <w:name w:val="c7"/>
    <w:basedOn w:val="a0"/>
    <w:rsid w:val="00304B47"/>
  </w:style>
  <w:style w:type="paragraph" w:customStyle="1" w:styleId="c2c25">
    <w:name w:val="c2 c25"/>
    <w:basedOn w:val="a"/>
    <w:rsid w:val="00304B47"/>
    <w:pPr>
      <w:spacing w:before="100" w:beforeAutospacing="1" w:after="100" w:afterAutospacing="1"/>
    </w:pPr>
  </w:style>
  <w:style w:type="character" w:customStyle="1" w:styleId="c7c16">
    <w:name w:val="c7 c16"/>
    <w:basedOn w:val="a0"/>
    <w:rsid w:val="00304B47"/>
  </w:style>
  <w:style w:type="paragraph" w:customStyle="1" w:styleId="c15c8">
    <w:name w:val="c15 c8"/>
    <w:basedOn w:val="a"/>
    <w:rsid w:val="00304B47"/>
    <w:pPr>
      <w:spacing w:before="100" w:beforeAutospacing="1" w:after="100" w:afterAutospacing="1"/>
    </w:pPr>
  </w:style>
  <w:style w:type="character" w:customStyle="1" w:styleId="c7c28">
    <w:name w:val="c7 c28"/>
    <w:basedOn w:val="a0"/>
    <w:rsid w:val="00304B47"/>
  </w:style>
  <w:style w:type="paragraph" w:customStyle="1" w:styleId="c8c11">
    <w:name w:val="c8 c11"/>
    <w:basedOn w:val="a"/>
    <w:rsid w:val="00304B47"/>
    <w:pPr>
      <w:spacing w:before="100" w:beforeAutospacing="1" w:after="100" w:afterAutospacing="1"/>
    </w:pPr>
  </w:style>
  <w:style w:type="paragraph" w:customStyle="1" w:styleId="c8c25">
    <w:name w:val="c8 c25"/>
    <w:basedOn w:val="a"/>
    <w:rsid w:val="00304B47"/>
    <w:pPr>
      <w:spacing w:before="100" w:beforeAutospacing="1" w:after="100" w:afterAutospacing="1"/>
    </w:pPr>
  </w:style>
  <w:style w:type="character" w:customStyle="1" w:styleId="c16c17">
    <w:name w:val="c16 c17"/>
    <w:basedOn w:val="a0"/>
    <w:rsid w:val="00304B47"/>
  </w:style>
  <w:style w:type="paragraph" w:customStyle="1" w:styleId="c8c15">
    <w:name w:val="c8 c15"/>
    <w:basedOn w:val="a"/>
    <w:rsid w:val="00304B47"/>
    <w:pPr>
      <w:spacing w:before="100" w:beforeAutospacing="1" w:after="100" w:afterAutospacing="1"/>
    </w:pPr>
  </w:style>
  <w:style w:type="paragraph" w:customStyle="1" w:styleId="c8c20">
    <w:name w:val="c8 c20"/>
    <w:basedOn w:val="a"/>
    <w:rsid w:val="00304B47"/>
    <w:pPr>
      <w:spacing w:before="100" w:beforeAutospacing="1" w:after="100" w:afterAutospacing="1"/>
    </w:pPr>
  </w:style>
  <w:style w:type="table" w:styleId="a5">
    <w:name w:val="Table Grid"/>
    <w:basedOn w:val="a1"/>
    <w:rsid w:val="00F736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rsid w:val="00B10D2A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B10D2A"/>
  </w:style>
  <w:style w:type="character" w:customStyle="1" w:styleId="10">
    <w:name w:val="Заголовок 1 Знак"/>
    <w:link w:val="1"/>
    <w:rsid w:val="00EB3759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link w:val="3"/>
    <w:semiHidden/>
    <w:rsid w:val="008308C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semiHidden/>
    <w:rsid w:val="008308C2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pple-style-span">
    <w:name w:val="apple-style-span"/>
    <w:rsid w:val="000105F5"/>
  </w:style>
  <w:style w:type="paragraph" w:styleId="a8">
    <w:name w:val="Body Text"/>
    <w:basedOn w:val="a"/>
    <w:link w:val="a9"/>
    <w:rsid w:val="000105F5"/>
    <w:pPr>
      <w:spacing w:after="120" w:line="276" w:lineRule="auto"/>
    </w:pPr>
    <w:rPr>
      <w:rFonts w:ascii="Calibri" w:hAnsi="Calibri"/>
      <w:sz w:val="22"/>
      <w:szCs w:val="22"/>
    </w:rPr>
  </w:style>
  <w:style w:type="character" w:customStyle="1" w:styleId="a9">
    <w:name w:val="Основной текст Знак"/>
    <w:link w:val="a8"/>
    <w:rsid w:val="000105F5"/>
    <w:rPr>
      <w:rFonts w:ascii="Calibri" w:hAnsi="Calibri"/>
      <w:sz w:val="22"/>
      <w:szCs w:val="22"/>
    </w:rPr>
  </w:style>
  <w:style w:type="paragraph" w:customStyle="1" w:styleId="11">
    <w:name w:val="Абзац списка1"/>
    <w:basedOn w:val="a"/>
    <w:rsid w:val="000105F5"/>
    <w:pPr>
      <w:ind w:left="720"/>
      <w:contextualSpacing/>
    </w:pPr>
    <w:rPr>
      <w:szCs w:val="22"/>
      <w:lang w:eastAsia="en-US"/>
    </w:rPr>
  </w:style>
  <w:style w:type="character" w:customStyle="1" w:styleId="12">
    <w:name w:val="Заголовок №1_"/>
    <w:link w:val="13"/>
    <w:rsid w:val="000105F5"/>
    <w:rPr>
      <w:b/>
      <w:bCs/>
      <w:sz w:val="28"/>
      <w:szCs w:val="28"/>
      <w:shd w:val="clear" w:color="auto" w:fill="FFFFFF"/>
    </w:rPr>
  </w:style>
  <w:style w:type="paragraph" w:customStyle="1" w:styleId="13">
    <w:name w:val="Заголовок №1"/>
    <w:basedOn w:val="a"/>
    <w:link w:val="12"/>
    <w:rsid w:val="000105F5"/>
    <w:pPr>
      <w:shd w:val="clear" w:color="auto" w:fill="FFFFFF"/>
      <w:spacing w:after="780" w:line="360" w:lineRule="exact"/>
      <w:outlineLvl w:val="0"/>
    </w:pPr>
    <w:rPr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968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92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2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0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3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0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5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5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32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4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5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hist.msu.ru/Departments/Medieval/exam.ht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ertullian.org/manuscripts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catalog.prosv.ru/item/711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atalog.prosv.ru/item/7112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459E7B-778B-4A23-8583-53752A173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33</Pages>
  <Words>11768</Words>
  <Characters>67079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МКОУ Таловская Сош</Company>
  <LinksUpToDate>false</LinksUpToDate>
  <CharactersWithSpaces>78690</CharactersWithSpaces>
  <SharedDoc>false</SharedDoc>
  <HLinks>
    <vt:vector size="108" baseType="variant">
      <vt:variant>
        <vt:i4>1179662</vt:i4>
      </vt:variant>
      <vt:variant>
        <vt:i4>51</vt:i4>
      </vt:variant>
      <vt:variant>
        <vt:i4>0</vt:i4>
      </vt:variant>
      <vt:variant>
        <vt:i4>5</vt:i4>
      </vt:variant>
      <vt:variant>
        <vt:lpwstr>http://www.hist.msu.ru/Departments/Medieval/exam.htm</vt:lpwstr>
      </vt:variant>
      <vt:variant>
        <vt:lpwstr/>
      </vt:variant>
      <vt:variant>
        <vt:i4>4980816</vt:i4>
      </vt:variant>
      <vt:variant>
        <vt:i4>48</vt:i4>
      </vt:variant>
      <vt:variant>
        <vt:i4>0</vt:i4>
      </vt:variant>
      <vt:variant>
        <vt:i4>5</vt:i4>
      </vt:variant>
      <vt:variant>
        <vt:lpwstr>http://www.tertullian.org/manuscripts</vt:lpwstr>
      </vt:variant>
      <vt:variant>
        <vt:lpwstr/>
      </vt:variant>
      <vt:variant>
        <vt:i4>2424891</vt:i4>
      </vt:variant>
      <vt:variant>
        <vt:i4>45</vt:i4>
      </vt:variant>
      <vt:variant>
        <vt:i4>0</vt:i4>
      </vt:variant>
      <vt:variant>
        <vt:i4>5</vt:i4>
      </vt:variant>
      <vt:variant>
        <vt:lpwstr>http://catalog.prosv.ru/item/23598</vt:lpwstr>
      </vt:variant>
      <vt:variant>
        <vt:lpwstr/>
      </vt:variant>
      <vt:variant>
        <vt:i4>3080242</vt:i4>
      </vt:variant>
      <vt:variant>
        <vt:i4>42</vt:i4>
      </vt:variant>
      <vt:variant>
        <vt:i4>0</vt:i4>
      </vt:variant>
      <vt:variant>
        <vt:i4>5</vt:i4>
      </vt:variant>
      <vt:variant>
        <vt:lpwstr>http://catalog.prosv.ru/item/23601</vt:lpwstr>
      </vt:variant>
      <vt:variant>
        <vt:lpwstr/>
      </vt:variant>
      <vt:variant>
        <vt:i4>3014706</vt:i4>
      </vt:variant>
      <vt:variant>
        <vt:i4>39</vt:i4>
      </vt:variant>
      <vt:variant>
        <vt:i4>0</vt:i4>
      </vt:variant>
      <vt:variant>
        <vt:i4>5</vt:i4>
      </vt:variant>
      <vt:variant>
        <vt:lpwstr>http://catalog.prosv.ru/item/23600</vt:lpwstr>
      </vt:variant>
      <vt:variant>
        <vt:lpwstr/>
      </vt:variant>
      <vt:variant>
        <vt:i4>2359355</vt:i4>
      </vt:variant>
      <vt:variant>
        <vt:i4>36</vt:i4>
      </vt:variant>
      <vt:variant>
        <vt:i4>0</vt:i4>
      </vt:variant>
      <vt:variant>
        <vt:i4>5</vt:i4>
      </vt:variant>
      <vt:variant>
        <vt:lpwstr>http://catalog.prosv.ru/item/23599</vt:lpwstr>
      </vt:variant>
      <vt:variant>
        <vt:lpwstr/>
      </vt:variant>
      <vt:variant>
        <vt:i4>2162743</vt:i4>
      </vt:variant>
      <vt:variant>
        <vt:i4>33</vt:i4>
      </vt:variant>
      <vt:variant>
        <vt:i4>0</vt:i4>
      </vt:variant>
      <vt:variant>
        <vt:i4>5</vt:i4>
      </vt:variant>
      <vt:variant>
        <vt:lpwstr>http://catalog.prosv.ru/item/22148</vt:lpwstr>
      </vt:variant>
      <vt:variant>
        <vt:lpwstr/>
      </vt:variant>
      <vt:variant>
        <vt:i4>1835008</vt:i4>
      </vt:variant>
      <vt:variant>
        <vt:i4>30</vt:i4>
      </vt:variant>
      <vt:variant>
        <vt:i4>0</vt:i4>
      </vt:variant>
      <vt:variant>
        <vt:i4>5</vt:i4>
      </vt:variant>
      <vt:variant>
        <vt:lpwstr>http://catalog.prosv.ru/item/7112</vt:lpwstr>
      </vt:variant>
      <vt:variant>
        <vt:lpwstr/>
      </vt:variant>
      <vt:variant>
        <vt:i4>1835008</vt:i4>
      </vt:variant>
      <vt:variant>
        <vt:i4>27</vt:i4>
      </vt:variant>
      <vt:variant>
        <vt:i4>0</vt:i4>
      </vt:variant>
      <vt:variant>
        <vt:i4>5</vt:i4>
      </vt:variant>
      <vt:variant>
        <vt:lpwstr>http://catalog.prosv.ru/item/7112</vt:lpwstr>
      </vt:variant>
      <vt:variant>
        <vt:lpwstr/>
      </vt:variant>
      <vt:variant>
        <vt:i4>2687027</vt:i4>
      </vt:variant>
      <vt:variant>
        <vt:i4>24</vt:i4>
      </vt:variant>
      <vt:variant>
        <vt:i4>0</vt:i4>
      </vt:variant>
      <vt:variant>
        <vt:i4>5</vt:i4>
      </vt:variant>
      <vt:variant>
        <vt:lpwstr>http://catalog.prosv.ru/item/22001</vt:lpwstr>
      </vt:variant>
      <vt:variant>
        <vt:lpwstr/>
      </vt:variant>
      <vt:variant>
        <vt:i4>2424891</vt:i4>
      </vt:variant>
      <vt:variant>
        <vt:i4>21</vt:i4>
      </vt:variant>
      <vt:variant>
        <vt:i4>0</vt:i4>
      </vt:variant>
      <vt:variant>
        <vt:i4>5</vt:i4>
      </vt:variant>
      <vt:variant>
        <vt:lpwstr>http://catalog.prosv.ru/item/23598</vt:lpwstr>
      </vt:variant>
      <vt:variant>
        <vt:lpwstr/>
      </vt:variant>
      <vt:variant>
        <vt:i4>3080242</vt:i4>
      </vt:variant>
      <vt:variant>
        <vt:i4>18</vt:i4>
      </vt:variant>
      <vt:variant>
        <vt:i4>0</vt:i4>
      </vt:variant>
      <vt:variant>
        <vt:i4>5</vt:i4>
      </vt:variant>
      <vt:variant>
        <vt:lpwstr>http://catalog.prosv.ru/item/23601</vt:lpwstr>
      </vt:variant>
      <vt:variant>
        <vt:lpwstr/>
      </vt:variant>
      <vt:variant>
        <vt:i4>3014706</vt:i4>
      </vt:variant>
      <vt:variant>
        <vt:i4>15</vt:i4>
      </vt:variant>
      <vt:variant>
        <vt:i4>0</vt:i4>
      </vt:variant>
      <vt:variant>
        <vt:i4>5</vt:i4>
      </vt:variant>
      <vt:variant>
        <vt:lpwstr>http://catalog.prosv.ru/item/23600</vt:lpwstr>
      </vt:variant>
      <vt:variant>
        <vt:lpwstr/>
      </vt:variant>
      <vt:variant>
        <vt:i4>2359355</vt:i4>
      </vt:variant>
      <vt:variant>
        <vt:i4>12</vt:i4>
      </vt:variant>
      <vt:variant>
        <vt:i4>0</vt:i4>
      </vt:variant>
      <vt:variant>
        <vt:i4>5</vt:i4>
      </vt:variant>
      <vt:variant>
        <vt:lpwstr>http://catalog.prosv.ru/item/23599</vt:lpwstr>
      </vt:variant>
      <vt:variant>
        <vt:lpwstr/>
      </vt:variant>
      <vt:variant>
        <vt:i4>2162743</vt:i4>
      </vt:variant>
      <vt:variant>
        <vt:i4>9</vt:i4>
      </vt:variant>
      <vt:variant>
        <vt:i4>0</vt:i4>
      </vt:variant>
      <vt:variant>
        <vt:i4>5</vt:i4>
      </vt:variant>
      <vt:variant>
        <vt:lpwstr>http://catalog.prosv.ru/item/22148</vt:lpwstr>
      </vt:variant>
      <vt:variant>
        <vt:lpwstr/>
      </vt:variant>
      <vt:variant>
        <vt:i4>1835008</vt:i4>
      </vt:variant>
      <vt:variant>
        <vt:i4>6</vt:i4>
      </vt:variant>
      <vt:variant>
        <vt:i4>0</vt:i4>
      </vt:variant>
      <vt:variant>
        <vt:i4>5</vt:i4>
      </vt:variant>
      <vt:variant>
        <vt:lpwstr>http://catalog.prosv.ru/item/7112</vt:lpwstr>
      </vt:variant>
      <vt:variant>
        <vt:lpwstr/>
      </vt:variant>
      <vt:variant>
        <vt:i4>1835008</vt:i4>
      </vt:variant>
      <vt:variant>
        <vt:i4>3</vt:i4>
      </vt:variant>
      <vt:variant>
        <vt:i4>0</vt:i4>
      </vt:variant>
      <vt:variant>
        <vt:i4>5</vt:i4>
      </vt:variant>
      <vt:variant>
        <vt:lpwstr>http://catalog.prosv.ru/item/7112</vt:lpwstr>
      </vt:variant>
      <vt:variant>
        <vt:lpwstr/>
      </vt:variant>
      <vt:variant>
        <vt:i4>2687027</vt:i4>
      </vt:variant>
      <vt:variant>
        <vt:i4>0</vt:i4>
      </vt:variant>
      <vt:variant>
        <vt:i4>0</vt:i4>
      </vt:variant>
      <vt:variant>
        <vt:i4>5</vt:i4>
      </vt:variant>
      <vt:variant>
        <vt:lpwstr>http://catalog.prosv.ru/item/22001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Китаева</dc:creator>
  <cp:keywords/>
  <dc:description/>
  <cp:lastModifiedBy>Пользователь Windows</cp:lastModifiedBy>
  <cp:revision>25</cp:revision>
  <dcterms:created xsi:type="dcterms:W3CDTF">2019-09-26T01:24:00Z</dcterms:created>
  <dcterms:modified xsi:type="dcterms:W3CDTF">2022-02-24T03:22:00Z</dcterms:modified>
</cp:coreProperties>
</file>